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67459" w14:textId="22B773E3" w:rsidR="00E378B0" w:rsidRPr="00C04780" w:rsidRDefault="00C04780" w:rsidP="00675DDF">
      <w:pPr>
        <w:jc w:val="center"/>
        <w:rPr>
          <w:b/>
          <w:bCs/>
          <w:sz w:val="32"/>
          <w:szCs w:val="32"/>
        </w:rPr>
      </w:pPr>
      <w:r w:rsidRPr="00C04780">
        <w:rPr>
          <w:b/>
          <w:bCs/>
          <w:noProof/>
          <w:sz w:val="32"/>
          <w:szCs w:val="32"/>
        </w:rPr>
        <w:drawing>
          <wp:anchor distT="0" distB="0" distL="114300" distR="114300" simplePos="0" relativeHeight="251658240" behindDoc="0" locked="0" layoutInCell="1" allowOverlap="1" wp14:anchorId="4DCCDC9F" wp14:editId="3C839CBA">
            <wp:simplePos x="0" y="0"/>
            <wp:positionH relativeFrom="column">
              <wp:posOffset>-59055</wp:posOffset>
            </wp:positionH>
            <wp:positionV relativeFrom="paragraph">
              <wp:posOffset>112395</wp:posOffset>
            </wp:positionV>
            <wp:extent cx="1005840" cy="525780"/>
            <wp:effectExtent l="0" t="0" r="3810" b="7620"/>
            <wp:wrapSquare wrapText="bothSides"/>
            <wp:docPr id="1549321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5840" cy="525780"/>
                    </a:xfrm>
                    <a:prstGeom prst="rect">
                      <a:avLst/>
                    </a:prstGeom>
                    <a:noFill/>
                  </pic:spPr>
                </pic:pic>
              </a:graphicData>
            </a:graphic>
            <wp14:sizeRelH relativeFrom="page">
              <wp14:pctWidth>0</wp14:pctWidth>
            </wp14:sizeRelH>
            <wp14:sizeRelV relativeFrom="page">
              <wp14:pctHeight>0</wp14:pctHeight>
            </wp14:sizeRelV>
          </wp:anchor>
        </w:drawing>
      </w:r>
      <w:r w:rsidRPr="00C04780">
        <w:rPr>
          <w:b/>
          <w:bCs/>
          <w:noProof/>
          <w:sz w:val="32"/>
          <w:szCs w:val="32"/>
        </w:rPr>
        <w:drawing>
          <wp:anchor distT="0" distB="0" distL="114300" distR="114300" simplePos="0" relativeHeight="251659264" behindDoc="0" locked="0" layoutInCell="1" allowOverlap="1" wp14:anchorId="0C5D7900" wp14:editId="0F41B670">
            <wp:simplePos x="0" y="0"/>
            <wp:positionH relativeFrom="column">
              <wp:posOffset>8587740</wp:posOffset>
            </wp:positionH>
            <wp:positionV relativeFrom="paragraph">
              <wp:posOffset>43815</wp:posOffset>
            </wp:positionV>
            <wp:extent cx="915670" cy="556260"/>
            <wp:effectExtent l="0" t="0" r="0" b="0"/>
            <wp:wrapSquare wrapText="bothSides"/>
            <wp:docPr id="780299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5670" cy="556260"/>
                    </a:xfrm>
                    <a:prstGeom prst="rect">
                      <a:avLst/>
                    </a:prstGeom>
                    <a:noFill/>
                  </pic:spPr>
                </pic:pic>
              </a:graphicData>
            </a:graphic>
            <wp14:sizeRelH relativeFrom="page">
              <wp14:pctWidth>0</wp14:pctWidth>
            </wp14:sizeRelH>
            <wp14:sizeRelV relativeFrom="page">
              <wp14:pctHeight>0</wp14:pctHeight>
            </wp14:sizeRelV>
          </wp:anchor>
        </w:drawing>
      </w:r>
      <w:r w:rsidR="00675DDF" w:rsidRPr="00C04780">
        <w:rPr>
          <w:b/>
          <w:bCs/>
          <w:sz w:val="32"/>
          <w:szCs w:val="32"/>
        </w:rPr>
        <w:t>THE VAYNOR CURRICULUM</w:t>
      </w:r>
    </w:p>
    <w:p w14:paraId="6E1B892F" w14:textId="0AA8C3E7" w:rsidR="00675DDF" w:rsidRPr="00C04780" w:rsidRDefault="00DF0F43" w:rsidP="00675DDF">
      <w:pPr>
        <w:jc w:val="center"/>
        <w:rPr>
          <w:b/>
          <w:bCs/>
          <w:sz w:val="32"/>
          <w:szCs w:val="32"/>
        </w:rPr>
      </w:pPr>
      <w:r>
        <w:rPr>
          <w:b/>
          <w:bCs/>
          <w:sz w:val="32"/>
          <w:szCs w:val="32"/>
        </w:rPr>
        <w:t>ART</w:t>
      </w:r>
      <w:r w:rsidR="00675DDF" w:rsidRPr="00C04780">
        <w:rPr>
          <w:b/>
          <w:bCs/>
          <w:sz w:val="32"/>
          <w:szCs w:val="32"/>
        </w:rPr>
        <w:t xml:space="preserve"> </w:t>
      </w:r>
      <w:r w:rsidR="00C763B0">
        <w:rPr>
          <w:b/>
          <w:bCs/>
          <w:sz w:val="32"/>
          <w:szCs w:val="32"/>
        </w:rPr>
        <w:t xml:space="preserve">&amp; DESIGN </w:t>
      </w:r>
      <w:r w:rsidR="00675DDF" w:rsidRPr="00C04780">
        <w:rPr>
          <w:b/>
          <w:bCs/>
          <w:sz w:val="32"/>
          <w:szCs w:val="32"/>
        </w:rPr>
        <w:t>SEQUENCE</w:t>
      </w:r>
    </w:p>
    <w:tbl>
      <w:tblPr>
        <w:tblStyle w:val="TableGrid"/>
        <w:tblW w:w="15168" w:type="dxa"/>
        <w:tblInd w:w="-147" w:type="dxa"/>
        <w:tblLook w:val="04A0" w:firstRow="1" w:lastRow="0" w:firstColumn="1" w:lastColumn="0" w:noHBand="0" w:noVBand="1"/>
      </w:tblPr>
      <w:tblGrid>
        <w:gridCol w:w="5056"/>
        <w:gridCol w:w="5056"/>
        <w:gridCol w:w="5056"/>
      </w:tblGrid>
      <w:tr w:rsidR="00861E34" w14:paraId="2FDFE74A" w14:textId="77777777" w:rsidTr="00861E34">
        <w:trPr>
          <w:trHeight w:val="351"/>
        </w:trPr>
        <w:tc>
          <w:tcPr>
            <w:tcW w:w="15168" w:type="dxa"/>
            <w:gridSpan w:val="3"/>
            <w:shd w:val="clear" w:color="auto" w:fill="DEEAF6" w:themeFill="accent5" w:themeFillTint="33"/>
          </w:tcPr>
          <w:p w14:paraId="6FBC8FA7" w14:textId="0B38FF8F" w:rsidR="00861E34" w:rsidRPr="00BD627F" w:rsidRDefault="00861E34" w:rsidP="00861E34">
            <w:pPr>
              <w:jc w:val="center"/>
              <w:rPr>
                <w:b/>
                <w:bCs/>
                <w:noProof/>
                <w:sz w:val="24"/>
                <w:szCs w:val="24"/>
              </w:rPr>
            </w:pPr>
            <w:r>
              <w:rPr>
                <w:b/>
                <w:bCs/>
                <w:noProof/>
                <w:sz w:val="24"/>
                <w:szCs w:val="24"/>
              </w:rPr>
              <w:t>INTENT</w:t>
            </w:r>
          </w:p>
        </w:tc>
      </w:tr>
      <w:tr w:rsidR="00675DDF" w14:paraId="779E3DBC" w14:textId="77777777" w:rsidTr="00500CE2">
        <w:trPr>
          <w:trHeight w:val="1587"/>
        </w:trPr>
        <w:tc>
          <w:tcPr>
            <w:tcW w:w="5056" w:type="dxa"/>
          </w:tcPr>
          <w:p w14:paraId="5ADE9194" w14:textId="1442557B" w:rsidR="00CD2314" w:rsidRPr="00BD627F" w:rsidRDefault="002E2CA0" w:rsidP="00CD2314">
            <w:pPr>
              <w:rPr>
                <w:b/>
                <w:bCs/>
                <w:sz w:val="24"/>
                <w:szCs w:val="24"/>
              </w:rPr>
            </w:pPr>
            <w:r w:rsidRPr="00BD627F">
              <w:rPr>
                <w:b/>
                <w:bCs/>
                <w:noProof/>
                <w:sz w:val="24"/>
                <w:szCs w:val="24"/>
              </w:rPr>
              <w:drawing>
                <wp:anchor distT="0" distB="0" distL="114300" distR="114300" simplePos="0" relativeHeight="251663360" behindDoc="0" locked="0" layoutInCell="1" allowOverlap="1" wp14:anchorId="2B7E0913" wp14:editId="42157BB7">
                  <wp:simplePos x="0" y="0"/>
                  <wp:positionH relativeFrom="column">
                    <wp:posOffset>-1270</wp:posOffset>
                  </wp:positionH>
                  <wp:positionV relativeFrom="paragraph">
                    <wp:posOffset>0</wp:posOffset>
                  </wp:positionV>
                  <wp:extent cx="643255" cy="480060"/>
                  <wp:effectExtent l="0" t="0" r="4445" b="0"/>
                  <wp:wrapSquare wrapText="bothSides"/>
                  <wp:docPr id="6004091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9186" t="17284" r="13664" b="20096"/>
                          <a:stretch/>
                        </pic:blipFill>
                        <pic:spPr bwMode="auto">
                          <a:xfrm>
                            <a:off x="0" y="0"/>
                            <a:ext cx="643255" cy="4800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5DDF" w:rsidRPr="00BD627F">
              <w:rPr>
                <w:b/>
                <w:bCs/>
                <w:sz w:val="24"/>
                <w:szCs w:val="24"/>
              </w:rPr>
              <w:t>Love for Learning:</w:t>
            </w:r>
          </w:p>
          <w:p w14:paraId="3421F9E8" w14:textId="0D8BAC10" w:rsidR="00675DDF" w:rsidRPr="00CD2314" w:rsidRDefault="00A50B2D" w:rsidP="00CD2314">
            <w:pPr>
              <w:rPr>
                <w:b/>
                <w:bCs/>
                <w:sz w:val="28"/>
                <w:szCs w:val="28"/>
              </w:rPr>
            </w:pPr>
            <w:r w:rsidRPr="000E5AD0">
              <w:rPr>
                <w:sz w:val="20"/>
                <w:szCs w:val="20"/>
              </w:rPr>
              <w:t xml:space="preserve">Children will develop a love </w:t>
            </w:r>
            <w:r w:rsidR="00076B0B" w:rsidRPr="000E5AD0">
              <w:rPr>
                <w:sz w:val="20"/>
                <w:szCs w:val="20"/>
              </w:rPr>
              <w:t xml:space="preserve">and passion </w:t>
            </w:r>
            <w:r w:rsidR="00D224A9" w:rsidRPr="000E5AD0">
              <w:rPr>
                <w:sz w:val="20"/>
                <w:szCs w:val="20"/>
              </w:rPr>
              <w:t>for</w:t>
            </w:r>
            <w:r w:rsidRPr="000E5AD0">
              <w:rPr>
                <w:sz w:val="20"/>
                <w:szCs w:val="20"/>
              </w:rPr>
              <w:t xml:space="preserve"> </w:t>
            </w:r>
            <w:r w:rsidR="00076B0B" w:rsidRPr="000E5AD0">
              <w:rPr>
                <w:sz w:val="20"/>
                <w:szCs w:val="20"/>
              </w:rPr>
              <w:t>Art</w:t>
            </w:r>
            <w:r w:rsidRPr="000E5AD0">
              <w:rPr>
                <w:sz w:val="20"/>
                <w:szCs w:val="20"/>
              </w:rPr>
              <w:t xml:space="preserve"> and </w:t>
            </w:r>
            <w:r w:rsidR="00D83A34" w:rsidRPr="000E5AD0">
              <w:rPr>
                <w:sz w:val="20"/>
                <w:szCs w:val="20"/>
              </w:rPr>
              <w:t>creativity</w:t>
            </w:r>
            <w:r w:rsidR="00121B9D" w:rsidRPr="000E5AD0">
              <w:rPr>
                <w:sz w:val="20"/>
                <w:szCs w:val="20"/>
              </w:rPr>
              <w:t>.</w:t>
            </w:r>
            <w:r w:rsidR="00ED26C3" w:rsidRPr="000E5AD0">
              <w:rPr>
                <w:sz w:val="20"/>
                <w:szCs w:val="20"/>
              </w:rPr>
              <w:t xml:space="preserve"> </w:t>
            </w:r>
            <w:r w:rsidR="00D224A9" w:rsidRPr="000E5AD0">
              <w:rPr>
                <w:sz w:val="20"/>
                <w:szCs w:val="20"/>
              </w:rPr>
              <w:t xml:space="preserve">They will </w:t>
            </w:r>
            <w:r w:rsidR="00D83A34" w:rsidRPr="000E5AD0">
              <w:rPr>
                <w:sz w:val="20"/>
                <w:szCs w:val="20"/>
              </w:rPr>
              <w:t>be able to express themselves</w:t>
            </w:r>
            <w:r w:rsidR="003379E9" w:rsidRPr="000E5AD0">
              <w:rPr>
                <w:sz w:val="20"/>
                <w:szCs w:val="20"/>
              </w:rPr>
              <w:t xml:space="preserve"> through styles taught</w:t>
            </w:r>
            <w:r w:rsidR="00ED26C3" w:rsidRPr="000E5AD0">
              <w:rPr>
                <w:sz w:val="20"/>
                <w:szCs w:val="20"/>
              </w:rPr>
              <w:t>.</w:t>
            </w:r>
            <w:r w:rsidR="003379E9" w:rsidRPr="000E5AD0">
              <w:rPr>
                <w:sz w:val="20"/>
                <w:szCs w:val="20"/>
              </w:rPr>
              <w:t xml:space="preserve"> </w:t>
            </w:r>
            <w:r w:rsidR="00DE5927" w:rsidRPr="000E5AD0">
              <w:rPr>
                <w:sz w:val="20"/>
                <w:szCs w:val="20"/>
              </w:rPr>
              <w:t xml:space="preserve">They will have the tools and </w:t>
            </w:r>
            <w:r w:rsidR="000E5AD0" w:rsidRPr="000E5AD0">
              <w:rPr>
                <w:sz w:val="20"/>
                <w:szCs w:val="20"/>
              </w:rPr>
              <w:t>knowledge</w:t>
            </w:r>
            <w:r w:rsidR="00DE5927" w:rsidRPr="000E5AD0">
              <w:rPr>
                <w:sz w:val="20"/>
                <w:szCs w:val="20"/>
              </w:rPr>
              <w:t xml:space="preserve"> to allow them to be creative</w:t>
            </w:r>
            <w:r w:rsidR="000E5AD0" w:rsidRPr="000E5AD0">
              <w:rPr>
                <w:sz w:val="20"/>
                <w:szCs w:val="20"/>
              </w:rPr>
              <w:t xml:space="preserve"> and explore their own ideas.</w:t>
            </w:r>
          </w:p>
        </w:tc>
        <w:tc>
          <w:tcPr>
            <w:tcW w:w="5056" w:type="dxa"/>
          </w:tcPr>
          <w:p w14:paraId="03F381A1" w14:textId="77777777" w:rsidR="00675DDF" w:rsidRPr="00BD627F" w:rsidRDefault="006A6C1D" w:rsidP="00CD2314">
            <w:pPr>
              <w:rPr>
                <w:b/>
                <w:bCs/>
                <w:sz w:val="24"/>
                <w:szCs w:val="24"/>
              </w:rPr>
            </w:pPr>
            <w:r w:rsidRPr="00BD627F">
              <w:rPr>
                <w:b/>
                <w:bCs/>
                <w:noProof/>
                <w:sz w:val="24"/>
                <w:szCs w:val="24"/>
              </w:rPr>
              <w:drawing>
                <wp:anchor distT="0" distB="0" distL="114300" distR="114300" simplePos="0" relativeHeight="251661312" behindDoc="0" locked="0" layoutInCell="1" allowOverlap="1" wp14:anchorId="6A0C77E1" wp14:editId="5A09FEBB">
                  <wp:simplePos x="0" y="0"/>
                  <wp:positionH relativeFrom="column">
                    <wp:posOffset>-38100</wp:posOffset>
                  </wp:positionH>
                  <wp:positionV relativeFrom="paragraph">
                    <wp:posOffset>38100</wp:posOffset>
                  </wp:positionV>
                  <wp:extent cx="445135" cy="389890"/>
                  <wp:effectExtent l="0" t="0" r="0" b="0"/>
                  <wp:wrapSquare wrapText="bothSides"/>
                  <wp:docPr id="9431983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135" cy="389890"/>
                          </a:xfrm>
                          <a:prstGeom prst="rect">
                            <a:avLst/>
                          </a:prstGeom>
                          <a:noFill/>
                        </pic:spPr>
                      </pic:pic>
                    </a:graphicData>
                  </a:graphic>
                  <wp14:sizeRelH relativeFrom="page">
                    <wp14:pctWidth>0</wp14:pctWidth>
                  </wp14:sizeRelH>
                  <wp14:sizeRelV relativeFrom="page">
                    <wp14:pctHeight>0</wp14:pctHeight>
                  </wp14:sizeRelV>
                </wp:anchor>
              </w:drawing>
            </w:r>
            <w:r w:rsidR="00675DDF" w:rsidRPr="00BD627F">
              <w:rPr>
                <w:b/>
                <w:bCs/>
                <w:sz w:val="24"/>
                <w:szCs w:val="24"/>
              </w:rPr>
              <w:t>Enquiring Minds:</w:t>
            </w:r>
          </w:p>
          <w:p w14:paraId="167D03B0" w14:textId="373BFC44" w:rsidR="00CD2314" w:rsidRPr="0001360A" w:rsidRDefault="0038378B" w:rsidP="00CD2314">
            <w:pPr>
              <w:rPr>
                <w:sz w:val="20"/>
                <w:szCs w:val="20"/>
              </w:rPr>
            </w:pPr>
            <w:r w:rsidRPr="000E5AD0">
              <w:rPr>
                <w:sz w:val="20"/>
                <w:szCs w:val="20"/>
              </w:rPr>
              <w:t>Children will ask questions</w:t>
            </w:r>
            <w:r>
              <w:rPr>
                <w:sz w:val="20"/>
                <w:szCs w:val="20"/>
              </w:rPr>
              <w:t xml:space="preserve"> </w:t>
            </w:r>
            <w:proofErr w:type="gramStart"/>
            <w:r>
              <w:rPr>
                <w:sz w:val="20"/>
                <w:szCs w:val="20"/>
              </w:rPr>
              <w:t>in order to</w:t>
            </w:r>
            <w:proofErr w:type="gramEnd"/>
            <w:r>
              <w:rPr>
                <w:sz w:val="20"/>
                <w:szCs w:val="20"/>
              </w:rPr>
              <w:t xml:space="preserve"> understand generating, making and evaluating a piece of artwork. As children progress, they should know how art and design both reflect and shape our history.</w:t>
            </w:r>
          </w:p>
        </w:tc>
        <w:tc>
          <w:tcPr>
            <w:tcW w:w="5056" w:type="dxa"/>
          </w:tcPr>
          <w:p w14:paraId="283B727E" w14:textId="77777777" w:rsidR="00675DDF" w:rsidRPr="00BD627F" w:rsidRDefault="001206EA" w:rsidP="0001360A">
            <w:pPr>
              <w:rPr>
                <w:b/>
                <w:bCs/>
                <w:noProof/>
                <w:sz w:val="24"/>
                <w:szCs w:val="24"/>
                <w:shd w:val="clear" w:color="auto" w:fill="000000" w:themeFill="text1"/>
              </w:rPr>
            </w:pPr>
            <w:r w:rsidRPr="00BD627F">
              <w:rPr>
                <w:b/>
                <w:bCs/>
                <w:noProof/>
                <w:sz w:val="24"/>
                <w:szCs w:val="24"/>
              </w:rPr>
              <w:drawing>
                <wp:anchor distT="0" distB="0" distL="114300" distR="114300" simplePos="0" relativeHeight="251662336" behindDoc="0" locked="0" layoutInCell="1" allowOverlap="1" wp14:anchorId="561E475D" wp14:editId="1FA2C2BC">
                  <wp:simplePos x="0" y="0"/>
                  <wp:positionH relativeFrom="column">
                    <wp:posOffset>-52070</wp:posOffset>
                  </wp:positionH>
                  <wp:positionV relativeFrom="paragraph">
                    <wp:posOffset>0</wp:posOffset>
                  </wp:positionV>
                  <wp:extent cx="480060" cy="480060"/>
                  <wp:effectExtent l="0" t="0" r="0" b="0"/>
                  <wp:wrapSquare wrapText="bothSides"/>
                  <wp:docPr id="4111798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V="1">
                            <a:off x="0" y="0"/>
                            <a:ext cx="480060" cy="480060"/>
                          </a:xfrm>
                          <a:prstGeom prst="rect">
                            <a:avLst/>
                          </a:prstGeom>
                          <a:noFill/>
                        </pic:spPr>
                      </pic:pic>
                    </a:graphicData>
                  </a:graphic>
                  <wp14:sizeRelH relativeFrom="page">
                    <wp14:pctWidth>0</wp14:pctWidth>
                  </wp14:sizeRelH>
                  <wp14:sizeRelV relativeFrom="page">
                    <wp14:pctHeight>0</wp14:pctHeight>
                  </wp14:sizeRelV>
                </wp:anchor>
              </w:drawing>
            </w:r>
            <w:r w:rsidR="00675DDF" w:rsidRPr="00BD627F">
              <w:rPr>
                <w:b/>
                <w:bCs/>
                <w:sz w:val="24"/>
                <w:szCs w:val="24"/>
              </w:rPr>
              <w:t>World Wise:</w:t>
            </w:r>
            <w:r w:rsidR="00007BFD" w:rsidRPr="00BD627F">
              <w:rPr>
                <w:b/>
                <w:bCs/>
                <w:noProof/>
                <w:sz w:val="24"/>
                <w:szCs w:val="24"/>
                <w:shd w:val="clear" w:color="auto" w:fill="000000" w:themeFill="text1"/>
              </w:rPr>
              <w:t xml:space="preserve"> </w:t>
            </w:r>
          </w:p>
          <w:p w14:paraId="55033893" w14:textId="61867227" w:rsidR="00E332CE" w:rsidRPr="00F8788C" w:rsidRDefault="0002165C" w:rsidP="0001360A">
            <w:pPr>
              <w:rPr>
                <w:sz w:val="20"/>
                <w:szCs w:val="20"/>
              </w:rPr>
            </w:pPr>
            <w:r w:rsidRPr="00500CE2">
              <w:rPr>
                <w:noProof/>
                <w:sz w:val="20"/>
                <w:szCs w:val="20"/>
                <w:shd w:val="clear" w:color="auto" w:fill="FFFFFF" w:themeFill="background1"/>
              </w:rPr>
              <w:t>Children will enjoy exploring art from around the world and different cultures</w:t>
            </w:r>
            <w:r>
              <w:rPr>
                <w:noProof/>
                <w:sz w:val="20"/>
                <w:szCs w:val="20"/>
                <w:shd w:val="clear" w:color="auto" w:fill="FFFFFF" w:themeFill="background1"/>
              </w:rPr>
              <w:t xml:space="preserve"> and times</w:t>
            </w:r>
            <w:r w:rsidRPr="00500CE2">
              <w:rPr>
                <w:noProof/>
                <w:sz w:val="20"/>
                <w:szCs w:val="20"/>
                <w:shd w:val="clear" w:color="auto" w:fill="FFFFFF" w:themeFill="background1"/>
              </w:rPr>
              <w:t>. They will learn about the work of artists from a diverse range.</w:t>
            </w:r>
            <w:r>
              <w:rPr>
                <w:noProof/>
                <w:sz w:val="20"/>
                <w:szCs w:val="20"/>
                <w:shd w:val="clear" w:color="auto" w:fill="FFFFFF" w:themeFill="background1"/>
              </w:rPr>
              <w:t xml:space="preserve"> As children progress, they will know how art and design contribute to the culture, creativity and wealth of our nation.</w:t>
            </w:r>
          </w:p>
        </w:tc>
      </w:tr>
    </w:tbl>
    <w:p w14:paraId="39FDA73E" w14:textId="77777777" w:rsidR="00675DDF" w:rsidRPr="00C57AA9" w:rsidRDefault="00675DDF" w:rsidP="00675DDF">
      <w:pPr>
        <w:jc w:val="center"/>
        <w:rPr>
          <w:b/>
          <w:bCs/>
          <w:sz w:val="10"/>
          <w:szCs w:val="10"/>
        </w:rPr>
      </w:pPr>
    </w:p>
    <w:tbl>
      <w:tblPr>
        <w:tblW w:w="1517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3508"/>
        <w:gridCol w:w="3508"/>
        <w:gridCol w:w="7"/>
        <w:gridCol w:w="3501"/>
        <w:gridCol w:w="7"/>
        <w:gridCol w:w="3502"/>
        <w:gridCol w:w="7"/>
      </w:tblGrid>
      <w:tr w:rsidR="00353E4B" w14:paraId="59F917F3" w14:textId="0F0B52BD" w:rsidTr="24A74E08">
        <w:trPr>
          <w:gridAfter w:val="1"/>
          <w:wAfter w:w="7" w:type="dxa"/>
          <w:cantSplit/>
          <w:trHeight w:val="354"/>
        </w:trPr>
        <w:tc>
          <w:tcPr>
            <w:tcW w:w="1135" w:type="dxa"/>
          </w:tcPr>
          <w:p w14:paraId="743629FB" w14:textId="77777777" w:rsidR="00353E4B" w:rsidRDefault="00353E4B" w:rsidP="00353E4B">
            <w:pPr>
              <w:pStyle w:val="TableParagraph"/>
              <w:rPr>
                <w:rFonts w:ascii="Times New Roman"/>
              </w:rPr>
            </w:pPr>
          </w:p>
        </w:tc>
        <w:tc>
          <w:tcPr>
            <w:tcW w:w="3508" w:type="dxa"/>
            <w:shd w:val="clear" w:color="auto" w:fill="DEEAF6" w:themeFill="accent5" w:themeFillTint="33"/>
            <w:vAlign w:val="center"/>
          </w:tcPr>
          <w:p w14:paraId="5CF5701A" w14:textId="0A22F33C" w:rsidR="00353E4B" w:rsidRPr="004D452A" w:rsidRDefault="00353E4B" w:rsidP="00715128">
            <w:pPr>
              <w:pStyle w:val="TableParagraph"/>
              <w:spacing w:line="341" w:lineRule="exact"/>
              <w:jc w:val="center"/>
              <w:rPr>
                <w:b/>
                <w:bCs/>
                <w:sz w:val="28"/>
              </w:rPr>
            </w:pPr>
            <w:r>
              <w:rPr>
                <w:b/>
                <w:sz w:val="28"/>
              </w:rPr>
              <w:t>Design</w:t>
            </w:r>
            <w:r>
              <w:rPr>
                <w:b/>
                <w:spacing w:val="-3"/>
                <w:sz w:val="28"/>
              </w:rPr>
              <w:t xml:space="preserve"> </w:t>
            </w:r>
            <w:r>
              <w:rPr>
                <w:b/>
                <w:sz w:val="28"/>
              </w:rPr>
              <w:t>and</w:t>
            </w:r>
            <w:r w:rsidR="00715128">
              <w:rPr>
                <w:b/>
                <w:sz w:val="28"/>
              </w:rPr>
              <w:t xml:space="preserve"> </w:t>
            </w:r>
            <w:proofErr w:type="gramStart"/>
            <w:r>
              <w:rPr>
                <w:b/>
                <w:sz w:val="28"/>
              </w:rPr>
              <w:t>Develop</w:t>
            </w:r>
            <w:proofErr w:type="gramEnd"/>
          </w:p>
        </w:tc>
        <w:tc>
          <w:tcPr>
            <w:tcW w:w="3508" w:type="dxa"/>
            <w:shd w:val="clear" w:color="auto" w:fill="DEEAF6" w:themeFill="accent5" w:themeFillTint="33"/>
            <w:vAlign w:val="center"/>
          </w:tcPr>
          <w:p w14:paraId="4EDA8144" w14:textId="2946AA24" w:rsidR="00353E4B" w:rsidRPr="004D452A" w:rsidRDefault="00353E4B" w:rsidP="001207CC">
            <w:pPr>
              <w:pStyle w:val="TableParagraph"/>
              <w:spacing w:line="341" w:lineRule="exact"/>
              <w:ind w:left="-141" w:right="-8"/>
              <w:jc w:val="center"/>
              <w:rPr>
                <w:b/>
                <w:bCs/>
                <w:sz w:val="28"/>
              </w:rPr>
            </w:pPr>
            <w:r>
              <w:rPr>
                <w:b/>
                <w:sz w:val="28"/>
              </w:rPr>
              <w:t>Making</w:t>
            </w:r>
          </w:p>
        </w:tc>
        <w:tc>
          <w:tcPr>
            <w:tcW w:w="3508" w:type="dxa"/>
            <w:gridSpan w:val="2"/>
            <w:shd w:val="clear" w:color="auto" w:fill="DEEAF6" w:themeFill="accent5" w:themeFillTint="33"/>
            <w:vAlign w:val="center"/>
          </w:tcPr>
          <w:p w14:paraId="2F9DF628" w14:textId="16F9FB74" w:rsidR="00353E4B" w:rsidRPr="004D452A" w:rsidRDefault="00353E4B" w:rsidP="001207CC">
            <w:pPr>
              <w:pStyle w:val="TableParagraph"/>
              <w:spacing w:line="341" w:lineRule="exact"/>
              <w:jc w:val="center"/>
              <w:rPr>
                <w:b/>
                <w:bCs/>
                <w:sz w:val="28"/>
              </w:rPr>
            </w:pPr>
            <w:r>
              <w:rPr>
                <w:b/>
                <w:sz w:val="28"/>
              </w:rPr>
              <w:t>Evaluation</w:t>
            </w:r>
          </w:p>
        </w:tc>
        <w:tc>
          <w:tcPr>
            <w:tcW w:w="3509" w:type="dxa"/>
            <w:gridSpan w:val="2"/>
            <w:shd w:val="clear" w:color="auto" w:fill="DEEAF6" w:themeFill="accent5" w:themeFillTint="33"/>
            <w:vAlign w:val="center"/>
          </w:tcPr>
          <w:p w14:paraId="4071CC64" w14:textId="60F51A8D" w:rsidR="00353E4B" w:rsidRPr="004D452A" w:rsidRDefault="00353E4B" w:rsidP="007566F2">
            <w:pPr>
              <w:pStyle w:val="TableParagraph"/>
              <w:spacing w:line="341" w:lineRule="exact"/>
              <w:jc w:val="center"/>
              <w:rPr>
                <w:b/>
                <w:bCs/>
                <w:sz w:val="28"/>
              </w:rPr>
            </w:pPr>
            <w:r>
              <w:rPr>
                <w:b/>
                <w:sz w:val="28"/>
              </w:rPr>
              <w:t>Knowledge</w:t>
            </w:r>
            <w:r>
              <w:rPr>
                <w:b/>
                <w:spacing w:val="-4"/>
                <w:sz w:val="28"/>
              </w:rPr>
              <w:t xml:space="preserve"> </w:t>
            </w:r>
            <w:r>
              <w:rPr>
                <w:b/>
                <w:sz w:val="28"/>
              </w:rPr>
              <w:t>and</w:t>
            </w:r>
            <w:r>
              <w:rPr>
                <w:b/>
                <w:spacing w:val="-2"/>
                <w:sz w:val="28"/>
              </w:rPr>
              <w:t xml:space="preserve"> </w:t>
            </w:r>
            <w:proofErr w:type="gramStart"/>
            <w:r>
              <w:rPr>
                <w:b/>
                <w:sz w:val="28"/>
              </w:rPr>
              <w:t>Understanding</w:t>
            </w:r>
            <w:proofErr w:type="gramEnd"/>
          </w:p>
        </w:tc>
      </w:tr>
      <w:tr w:rsidR="00CB7285" w14:paraId="6492E2C1" w14:textId="59FB7FBA" w:rsidTr="24A74E08">
        <w:trPr>
          <w:gridAfter w:val="1"/>
          <w:wAfter w:w="7" w:type="dxa"/>
          <w:trHeight w:val="3937"/>
        </w:trPr>
        <w:tc>
          <w:tcPr>
            <w:tcW w:w="1135" w:type="dxa"/>
            <w:shd w:val="clear" w:color="auto" w:fill="FFFFCC"/>
          </w:tcPr>
          <w:p w14:paraId="4418A0B1" w14:textId="73FD3B30" w:rsidR="00CB7285" w:rsidRPr="004D452A" w:rsidRDefault="00CB7285" w:rsidP="00403278">
            <w:pPr>
              <w:pStyle w:val="TableParagraph"/>
              <w:ind w:left="107" w:right="165"/>
              <w:rPr>
                <w:b/>
                <w:bCs/>
                <w:sz w:val="28"/>
                <w:szCs w:val="28"/>
              </w:rPr>
            </w:pPr>
            <w:r w:rsidRPr="004D452A">
              <w:rPr>
                <w:b/>
                <w:bCs/>
                <w:sz w:val="28"/>
                <w:szCs w:val="28"/>
              </w:rPr>
              <w:t>EYFS</w:t>
            </w:r>
          </w:p>
          <w:p w14:paraId="7FD970DA" w14:textId="77777777" w:rsidR="00CB7285" w:rsidRDefault="00CB7285" w:rsidP="00403278">
            <w:pPr>
              <w:pStyle w:val="TableParagraph"/>
              <w:spacing w:before="6"/>
              <w:rPr>
                <w:sz w:val="24"/>
              </w:rPr>
            </w:pPr>
          </w:p>
          <w:p w14:paraId="53CB5122" w14:textId="0EBCA4DB" w:rsidR="00CB7285" w:rsidRDefault="00CB7285" w:rsidP="00403278">
            <w:pPr>
              <w:pStyle w:val="TableParagraph"/>
              <w:ind w:left="108"/>
              <w:rPr>
                <w:sz w:val="20"/>
              </w:rPr>
            </w:pPr>
          </w:p>
          <w:p w14:paraId="39F45B98" w14:textId="77777777" w:rsidR="00CB7285" w:rsidRDefault="00CB7285" w:rsidP="00403278">
            <w:pPr>
              <w:pStyle w:val="TableParagraph"/>
              <w:rPr>
                <w:sz w:val="20"/>
              </w:rPr>
            </w:pPr>
          </w:p>
          <w:p w14:paraId="6E6AB2AE" w14:textId="77777777" w:rsidR="00CB7285" w:rsidRDefault="00CB7285" w:rsidP="00403278">
            <w:pPr>
              <w:pStyle w:val="TableParagraph"/>
              <w:rPr>
                <w:sz w:val="20"/>
              </w:rPr>
            </w:pPr>
          </w:p>
          <w:p w14:paraId="0E559C99" w14:textId="77777777" w:rsidR="00CB7285" w:rsidRDefault="00CB7285" w:rsidP="00403278">
            <w:pPr>
              <w:pStyle w:val="TableParagraph"/>
              <w:rPr>
                <w:sz w:val="20"/>
              </w:rPr>
            </w:pPr>
          </w:p>
          <w:p w14:paraId="056555E7" w14:textId="77777777" w:rsidR="00CB7285" w:rsidRDefault="00CB7285" w:rsidP="00403278">
            <w:pPr>
              <w:pStyle w:val="TableParagraph"/>
              <w:rPr>
                <w:sz w:val="20"/>
              </w:rPr>
            </w:pPr>
          </w:p>
          <w:p w14:paraId="1B9D3ADD" w14:textId="77777777" w:rsidR="00CB7285" w:rsidRDefault="00CB7285" w:rsidP="00403278">
            <w:pPr>
              <w:pStyle w:val="TableParagraph"/>
              <w:rPr>
                <w:sz w:val="20"/>
              </w:rPr>
            </w:pPr>
          </w:p>
          <w:p w14:paraId="79E7EFBF" w14:textId="77777777" w:rsidR="00CB7285" w:rsidRDefault="00CB7285" w:rsidP="00403278">
            <w:pPr>
              <w:pStyle w:val="TableParagraph"/>
              <w:rPr>
                <w:sz w:val="20"/>
              </w:rPr>
            </w:pPr>
          </w:p>
          <w:p w14:paraId="51E56CD2" w14:textId="77777777" w:rsidR="00CB7285" w:rsidRDefault="00CB7285" w:rsidP="00403278">
            <w:pPr>
              <w:pStyle w:val="TableParagraph"/>
              <w:rPr>
                <w:sz w:val="20"/>
              </w:rPr>
            </w:pPr>
          </w:p>
          <w:p w14:paraId="643CF569" w14:textId="77777777" w:rsidR="00CB7285" w:rsidRDefault="00CB7285" w:rsidP="00403278">
            <w:pPr>
              <w:pStyle w:val="TableParagraph"/>
              <w:spacing w:before="2"/>
            </w:pPr>
          </w:p>
        </w:tc>
        <w:tc>
          <w:tcPr>
            <w:tcW w:w="3508" w:type="dxa"/>
            <w:tcBorders>
              <w:bottom w:val="nil"/>
            </w:tcBorders>
          </w:tcPr>
          <w:p w14:paraId="42594E30" w14:textId="103E6A74" w:rsidR="00CB7285" w:rsidRDefault="00CB7285" w:rsidP="00403278">
            <w:pPr>
              <w:pStyle w:val="TableParagraph"/>
              <w:spacing w:before="1"/>
              <w:ind w:left="107"/>
            </w:pPr>
            <w:r>
              <w:t>Enjoy</w:t>
            </w:r>
            <w:r>
              <w:rPr>
                <w:spacing w:val="-5"/>
              </w:rPr>
              <w:t xml:space="preserve"> </w:t>
            </w:r>
            <w:r>
              <w:t>exploring</w:t>
            </w:r>
            <w:r>
              <w:rPr>
                <w:spacing w:val="-3"/>
              </w:rPr>
              <w:t xml:space="preserve"> </w:t>
            </w:r>
            <w:r>
              <w:t>using</w:t>
            </w:r>
            <w:r>
              <w:rPr>
                <w:spacing w:val="-4"/>
              </w:rPr>
              <w:t xml:space="preserve"> </w:t>
            </w:r>
            <w:r>
              <w:t>paint</w:t>
            </w:r>
            <w:r w:rsidR="00E41119">
              <w:t>.</w:t>
            </w:r>
          </w:p>
          <w:p w14:paraId="77196911" w14:textId="77777777" w:rsidR="00CB7285" w:rsidRPr="00CB7285" w:rsidRDefault="00CB7285" w:rsidP="00403278">
            <w:pPr>
              <w:pStyle w:val="TableParagraph"/>
              <w:spacing w:before="7"/>
              <w:rPr>
                <w:sz w:val="8"/>
                <w:szCs w:val="8"/>
              </w:rPr>
            </w:pPr>
          </w:p>
          <w:p w14:paraId="24E0A504" w14:textId="0FFE885E" w:rsidR="00CB7285" w:rsidRDefault="00CB7285" w:rsidP="00403278">
            <w:pPr>
              <w:pStyle w:val="TableParagraph"/>
              <w:ind w:left="107" w:right="553"/>
            </w:pPr>
            <w:r>
              <w:t>Work purposefully</w:t>
            </w:r>
            <w:r>
              <w:rPr>
                <w:spacing w:val="1"/>
              </w:rPr>
              <w:t xml:space="preserve"> </w:t>
            </w:r>
            <w:r>
              <w:t xml:space="preserve">responding to </w:t>
            </w:r>
            <w:proofErr w:type="spellStart"/>
            <w:proofErr w:type="gramStart"/>
            <w:r>
              <w:t>colours</w:t>
            </w:r>
            <w:proofErr w:type="spellEnd"/>
            <w:r>
              <w:t>,</w:t>
            </w:r>
            <w:r>
              <w:rPr>
                <w:spacing w:val="-47"/>
              </w:rPr>
              <w:t xml:space="preserve"> </w:t>
            </w:r>
            <w:r w:rsidR="00A13053">
              <w:rPr>
                <w:spacing w:val="-47"/>
              </w:rPr>
              <w:t xml:space="preserve"> </w:t>
            </w:r>
            <w:r>
              <w:t>shapes</w:t>
            </w:r>
            <w:proofErr w:type="gramEnd"/>
            <w:r>
              <w:t>,</w:t>
            </w:r>
            <w:r w:rsidR="00403278">
              <w:t xml:space="preserve"> space, pattern,</w:t>
            </w:r>
            <w:r>
              <w:rPr>
                <w:spacing w:val="-2"/>
              </w:rPr>
              <w:t xml:space="preserve"> </w:t>
            </w:r>
            <w:r>
              <w:t>materials</w:t>
            </w:r>
            <w:r>
              <w:rPr>
                <w:spacing w:val="-1"/>
              </w:rPr>
              <w:t xml:space="preserve"> </w:t>
            </w:r>
            <w:r>
              <w:t>etc.</w:t>
            </w:r>
          </w:p>
          <w:p w14:paraId="59275D66" w14:textId="77777777" w:rsidR="00CB7285" w:rsidRPr="00CB7285" w:rsidRDefault="00CB7285" w:rsidP="00403278">
            <w:pPr>
              <w:pStyle w:val="TableParagraph"/>
              <w:spacing w:before="8"/>
              <w:rPr>
                <w:sz w:val="8"/>
                <w:szCs w:val="8"/>
              </w:rPr>
            </w:pPr>
          </w:p>
          <w:p w14:paraId="0B5EC093" w14:textId="113FB6F4" w:rsidR="00CB7285" w:rsidRDefault="00CB7285" w:rsidP="00403278">
            <w:pPr>
              <w:pStyle w:val="TableParagraph"/>
              <w:ind w:left="107" w:right="495"/>
            </w:pPr>
            <w:r>
              <w:t xml:space="preserve">Using </w:t>
            </w:r>
            <w:proofErr w:type="gramStart"/>
            <w:r>
              <w:t xml:space="preserve">particular </w:t>
            </w:r>
            <w:proofErr w:type="spellStart"/>
            <w:r>
              <w:t>colours</w:t>
            </w:r>
            <w:proofErr w:type="spellEnd"/>
            <w:proofErr w:type="gramEnd"/>
            <w:r>
              <w:t xml:space="preserve"> </w:t>
            </w:r>
            <w:r w:rsidR="00E41119">
              <w:t xml:space="preserve">for </w:t>
            </w:r>
            <w:r w:rsidR="00E41119">
              <w:rPr>
                <w:spacing w:val="-47"/>
              </w:rPr>
              <w:t>a</w:t>
            </w:r>
            <w:r>
              <w:rPr>
                <w:spacing w:val="-1"/>
              </w:rPr>
              <w:t xml:space="preserve"> </w:t>
            </w:r>
            <w:r>
              <w:t>purpose</w:t>
            </w:r>
            <w:r w:rsidR="00E41119">
              <w:t>.</w:t>
            </w:r>
          </w:p>
          <w:p w14:paraId="541432A3" w14:textId="77777777" w:rsidR="00983DFC" w:rsidRPr="00F27A82" w:rsidRDefault="00983DFC" w:rsidP="24A74E08">
            <w:pPr>
              <w:pStyle w:val="TableParagraph"/>
              <w:spacing w:before="180"/>
              <w:ind w:left="107"/>
              <w:rPr>
                <w:b/>
                <w:bCs/>
              </w:rPr>
            </w:pPr>
            <w:r w:rsidRPr="24A74E08">
              <w:rPr>
                <w:b/>
                <w:bCs/>
                <w:u w:val="single"/>
              </w:rPr>
              <w:t>Activities</w:t>
            </w:r>
          </w:p>
          <w:p w14:paraId="25E76FB5" w14:textId="77777777" w:rsidR="00983DFC" w:rsidRDefault="00983DFC" w:rsidP="24A74E08">
            <w:pPr>
              <w:spacing w:after="0" w:line="240" w:lineRule="auto"/>
              <w:ind w:left="144"/>
              <w:rPr>
                <w:spacing w:val="-47"/>
              </w:rPr>
            </w:pPr>
            <w:r w:rsidRPr="24A74E08">
              <w:t xml:space="preserve">Exploring colours linked to </w:t>
            </w:r>
            <w:proofErr w:type="spellStart"/>
            <w:r w:rsidRPr="24A74E08">
              <w:t>seasons</w:t>
            </w:r>
            <w:r w:rsidRPr="24A74E08">
              <w:rPr>
                <w:spacing w:val="-47"/>
              </w:rPr>
              <w:t>all</w:t>
            </w:r>
            <w:proofErr w:type="spellEnd"/>
            <w:r w:rsidRPr="24A74E08">
              <w:rPr>
                <w:spacing w:val="-47"/>
              </w:rPr>
              <w:t xml:space="preserve"> changes. .</w:t>
            </w:r>
          </w:p>
          <w:p w14:paraId="3AB53A16" w14:textId="77777777" w:rsidR="00983DFC" w:rsidRPr="00A13053" w:rsidRDefault="00983DFC" w:rsidP="24A74E08">
            <w:pPr>
              <w:spacing w:after="0" w:line="240" w:lineRule="auto"/>
              <w:ind w:left="144"/>
              <w:rPr>
                <w:spacing w:val="-47"/>
              </w:rPr>
            </w:pPr>
            <w:r w:rsidRPr="24A74E08">
              <w:rPr>
                <w:spacing w:val="-1"/>
              </w:rPr>
              <w:t xml:space="preserve"> Exploring </w:t>
            </w:r>
            <w:r w:rsidRPr="24A74E08">
              <w:t>colour mixing with</w:t>
            </w:r>
            <w:r w:rsidRPr="24A74E08">
              <w:rPr>
                <w:spacing w:val="-1"/>
              </w:rPr>
              <w:t xml:space="preserve"> </w:t>
            </w:r>
            <w:r w:rsidRPr="24A74E08">
              <w:t xml:space="preserve">paints. </w:t>
            </w:r>
          </w:p>
          <w:p w14:paraId="558234D5" w14:textId="77777777" w:rsidR="00983DFC" w:rsidRDefault="00983DFC" w:rsidP="24A74E08">
            <w:pPr>
              <w:pStyle w:val="TableParagraph"/>
              <w:spacing w:before="106"/>
              <w:ind w:left="107" w:right="270"/>
            </w:pPr>
            <w:r w:rsidRPr="24A74E08">
              <w:t>Creating simple</w:t>
            </w:r>
            <w:r w:rsidRPr="24A74E08">
              <w:rPr>
                <w:spacing w:val="1"/>
              </w:rPr>
              <w:t xml:space="preserve"> </w:t>
            </w:r>
            <w:r w:rsidRPr="24A74E08">
              <w:t xml:space="preserve">representations of </w:t>
            </w:r>
            <w:proofErr w:type="gramStart"/>
            <w:r w:rsidRPr="24A74E08">
              <w:t xml:space="preserve">people </w:t>
            </w:r>
            <w:r w:rsidRPr="24A74E08">
              <w:rPr>
                <w:spacing w:val="-47"/>
              </w:rPr>
              <w:t xml:space="preserve"> </w:t>
            </w:r>
            <w:r w:rsidRPr="24A74E08">
              <w:t>and</w:t>
            </w:r>
            <w:proofErr w:type="gramEnd"/>
            <w:r w:rsidRPr="24A74E08">
              <w:t xml:space="preserve"> other things, with</w:t>
            </w:r>
            <w:r w:rsidRPr="24A74E08">
              <w:rPr>
                <w:spacing w:val="1"/>
              </w:rPr>
              <w:t xml:space="preserve"> </w:t>
            </w:r>
            <w:r w:rsidRPr="24A74E08">
              <w:t>paints and recycled</w:t>
            </w:r>
            <w:r w:rsidRPr="24A74E08">
              <w:rPr>
                <w:spacing w:val="1"/>
              </w:rPr>
              <w:t xml:space="preserve"> </w:t>
            </w:r>
            <w:r w:rsidRPr="24A74E08">
              <w:t xml:space="preserve">resources. </w:t>
            </w:r>
          </w:p>
          <w:p w14:paraId="7F31BD38" w14:textId="77777777" w:rsidR="00983DFC" w:rsidRPr="00F27A82" w:rsidRDefault="00983DFC" w:rsidP="24A74E08">
            <w:pPr>
              <w:pStyle w:val="TableParagraph"/>
              <w:spacing w:before="106"/>
              <w:ind w:left="107" w:right="270"/>
              <w:rPr>
                <w:spacing w:val="-47"/>
              </w:rPr>
            </w:pPr>
            <w:r w:rsidRPr="24A74E08">
              <w:t xml:space="preserve">Using printing to make patterns </w:t>
            </w:r>
            <w:r w:rsidRPr="24A74E08">
              <w:rPr>
                <w:spacing w:val="-47"/>
              </w:rPr>
              <w:t xml:space="preserve">   </w:t>
            </w:r>
            <w:r w:rsidRPr="24A74E08">
              <w:t>and</w:t>
            </w:r>
            <w:r w:rsidRPr="24A74E08">
              <w:rPr>
                <w:spacing w:val="-1"/>
              </w:rPr>
              <w:t xml:space="preserve"> </w:t>
            </w:r>
            <w:r w:rsidRPr="24A74E08">
              <w:t>images.</w:t>
            </w:r>
          </w:p>
          <w:p w14:paraId="3235187D" w14:textId="77777777" w:rsidR="00983DFC" w:rsidRPr="00F27A82" w:rsidRDefault="00983DFC" w:rsidP="24A74E08">
            <w:pPr>
              <w:pStyle w:val="TableParagraph"/>
              <w:spacing w:before="8"/>
              <w:rPr>
                <w:sz w:val="8"/>
                <w:szCs w:val="8"/>
              </w:rPr>
            </w:pPr>
          </w:p>
          <w:p w14:paraId="39F932BA" w14:textId="77777777" w:rsidR="00983DFC" w:rsidRDefault="00983DFC" w:rsidP="24A74E08">
            <w:pPr>
              <w:spacing w:after="0" w:line="240" w:lineRule="auto"/>
              <w:ind w:left="144"/>
            </w:pPr>
            <w:r>
              <w:t xml:space="preserve">Developing fine motor control </w:t>
            </w:r>
            <w:proofErr w:type="gramStart"/>
            <w:r>
              <w:t>through the use of</w:t>
            </w:r>
            <w:proofErr w:type="gramEnd"/>
            <w:r>
              <w:t xml:space="preserve"> art tools and equipment. </w:t>
            </w:r>
          </w:p>
          <w:p w14:paraId="76C81CE9" w14:textId="5B705ADD" w:rsidR="00A13053" w:rsidRDefault="00403278" w:rsidP="00403278">
            <w:pPr>
              <w:spacing w:after="0" w:line="240" w:lineRule="auto"/>
              <w:ind w:left="144"/>
            </w:pPr>
            <w:r>
              <w:lastRenderedPageBreak/>
              <w:t xml:space="preserve">Practising drawing linked to learning themes. Free drawing to represent own ideas. </w:t>
            </w:r>
            <w:r w:rsidR="00CB7285">
              <w:t xml:space="preserve">Observational </w:t>
            </w:r>
            <w:r w:rsidR="00E41119">
              <w:t>drawings/</w:t>
            </w:r>
            <w:r w:rsidR="00CB7285">
              <w:t>paintings.</w:t>
            </w:r>
          </w:p>
          <w:p w14:paraId="0B4E2BA7" w14:textId="41331405" w:rsidR="00A13053" w:rsidRDefault="00A13053" w:rsidP="00403278">
            <w:pPr>
              <w:spacing w:after="0" w:line="240" w:lineRule="auto"/>
              <w:ind w:left="144"/>
            </w:pPr>
            <w:r>
              <w:t>Us</w:t>
            </w:r>
            <w:r w:rsidR="00403278">
              <w:t>ing</w:t>
            </w:r>
            <w:r>
              <w:t xml:space="preserve"> natural resources to design and create pattern and representation of artist’s work. </w:t>
            </w:r>
          </w:p>
          <w:p w14:paraId="76C0B8BB" w14:textId="4F131372" w:rsidR="00A13053" w:rsidRDefault="00A13053" w:rsidP="00403278">
            <w:pPr>
              <w:spacing w:after="0" w:line="240" w:lineRule="auto"/>
              <w:ind w:left="144"/>
            </w:pPr>
            <w:r>
              <w:t>Us</w:t>
            </w:r>
            <w:r w:rsidR="00403278">
              <w:t>ing</w:t>
            </w:r>
            <w:r>
              <w:t xml:space="preserve"> paint brushes </w:t>
            </w:r>
            <w:r w:rsidR="00403278">
              <w:t xml:space="preserve">and other tools </w:t>
            </w:r>
            <w:r>
              <w:t xml:space="preserve">to create purposeful lines, shapes, </w:t>
            </w:r>
            <w:r w:rsidR="00403278">
              <w:t>and patterns.</w:t>
            </w:r>
          </w:p>
          <w:p w14:paraId="048591C0" w14:textId="7AE8B951" w:rsidR="00A13053" w:rsidRDefault="00A13053" w:rsidP="00403278">
            <w:pPr>
              <w:spacing w:after="0" w:line="240" w:lineRule="auto"/>
              <w:ind w:left="144"/>
            </w:pPr>
            <w:r>
              <w:t>Explor</w:t>
            </w:r>
            <w:r w:rsidR="00403278">
              <w:t>ing</w:t>
            </w:r>
            <w:r>
              <w:t xml:space="preserve"> texture through paint and materials. </w:t>
            </w:r>
          </w:p>
          <w:p w14:paraId="7A0FE75E" w14:textId="77777777" w:rsidR="001D42AB" w:rsidRDefault="00A13053" w:rsidP="00403278">
            <w:pPr>
              <w:spacing w:after="0" w:line="240" w:lineRule="auto"/>
              <w:ind w:left="144"/>
            </w:pPr>
            <w:r>
              <w:t xml:space="preserve">To represent their ideas through sculpting by </w:t>
            </w:r>
            <w:r w:rsidR="001D42AB">
              <w:t xml:space="preserve">using paper to create different shapes. </w:t>
            </w:r>
          </w:p>
          <w:p w14:paraId="71A37646" w14:textId="648C6BC9" w:rsidR="00A13053" w:rsidRPr="00A13053" w:rsidRDefault="00A13053" w:rsidP="00403278">
            <w:pPr>
              <w:spacing w:after="0" w:line="240" w:lineRule="auto"/>
              <w:ind w:left="144"/>
            </w:pPr>
            <w:r>
              <w:t xml:space="preserve">   </w:t>
            </w:r>
          </w:p>
        </w:tc>
        <w:tc>
          <w:tcPr>
            <w:tcW w:w="3508" w:type="dxa"/>
          </w:tcPr>
          <w:p w14:paraId="40EDE31D" w14:textId="2324CA9C" w:rsidR="00BA6C4A" w:rsidRDefault="00BA6C4A" w:rsidP="00403278">
            <w:pPr>
              <w:pStyle w:val="TableParagraph"/>
              <w:spacing w:before="1"/>
              <w:ind w:left="36"/>
            </w:pPr>
            <w:r>
              <w:lastRenderedPageBreak/>
              <w:t>Mix paint</w:t>
            </w:r>
            <w:r>
              <w:rPr>
                <w:spacing w:val="-2"/>
              </w:rPr>
              <w:t xml:space="preserve"> </w:t>
            </w:r>
            <w:r>
              <w:t>and</w:t>
            </w:r>
            <w:r>
              <w:rPr>
                <w:spacing w:val="-1"/>
              </w:rPr>
              <w:t xml:space="preserve"> </w:t>
            </w:r>
            <w:r>
              <w:t>materials</w:t>
            </w:r>
            <w:r>
              <w:rPr>
                <w:spacing w:val="-2"/>
              </w:rPr>
              <w:t xml:space="preserve"> </w:t>
            </w:r>
            <w:r>
              <w:t>at</w:t>
            </w:r>
            <w:r>
              <w:rPr>
                <w:spacing w:val="-2"/>
              </w:rPr>
              <w:t xml:space="preserve"> </w:t>
            </w:r>
            <w:r w:rsidR="00E41119">
              <w:t>random.</w:t>
            </w:r>
          </w:p>
          <w:p w14:paraId="76135A52" w14:textId="5A6417B9" w:rsidR="00BA6C4A" w:rsidRDefault="00BA6C4A" w:rsidP="00403278">
            <w:pPr>
              <w:pStyle w:val="TableParagraph"/>
              <w:ind w:left="36" w:right="165"/>
            </w:pPr>
            <w:r>
              <w:t>Work spontaneously and enjoy the act</w:t>
            </w:r>
            <w:r>
              <w:rPr>
                <w:spacing w:val="-47"/>
              </w:rPr>
              <w:t xml:space="preserve"> </w:t>
            </w:r>
            <w:r w:rsidR="00F65E5D">
              <w:rPr>
                <w:spacing w:val="-47"/>
              </w:rPr>
              <w:t xml:space="preserve">           </w:t>
            </w:r>
            <w:r>
              <w:t>of</w:t>
            </w:r>
            <w:r>
              <w:rPr>
                <w:spacing w:val="-2"/>
              </w:rPr>
              <w:t xml:space="preserve"> </w:t>
            </w:r>
            <w:r>
              <w:t>making/</w:t>
            </w:r>
            <w:r w:rsidR="00E41119">
              <w:t>creating.</w:t>
            </w:r>
          </w:p>
          <w:p w14:paraId="585B505F" w14:textId="77777777" w:rsidR="00CB7285" w:rsidRDefault="00917530" w:rsidP="00403278">
            <w:pPr>
              <w:pStyle w:val="TableParagraph"/>
              <w:spacing w:line="261" w:lineRule="auto"/>
              <w:ind w:left="36" w:right="508"/>
              <w:rPr>
                <w:spacing w:val="-2"/>
              </w:rPr>
            </w:pPr>
            <w:r>
              <w:t>Use and explore a variety of materials,</w:t>
            </w:r>
            <w:r>
              <w:rPr>
                <w:spacing w:val="-47"/>
              </w:rPr>
              <w:t xml:space="preserve"> </w:t>
            </w:r>
            <w:r>
              <w:t xml:space="preserve">experimenting with </w:t>
            </w:r>
            <w:proofErr w:type="spellStart"/>
            <w:r>
              <w:t>colour</w:t>
            </w:r>
            <w:proofErr w:type="spellEnd"/>
            <w:r>
              <w:t>, design,</w:t>
            </w:r>
            <w:r>
              <w:rPr>
                <w:spacing w:val="1"/>
              </w:rPr>
              <w:t xml:space="preserve"> </w:t>
            </w:r>
            <w:r>
              <w:t>texture, shape,</w:t>
            </w:r>
            <w:r>
              <w:rPr>
                <w:spacing w:val="-2"/>
              </w:rPr>
              <w:t xml:space="preserve"> </w:t>
            </w:r>
            <w:r>
              <w:t>and</w:t>
            </w:r>
            <w:r>
              <w:rPr>
                <w:spacing w:val="-1"/>
              </w:rPr>
              <w:t xml:space="preserve"> </w:t>
            </w:r>
            <w:r>
              <w:t>form.</w:t>
            </w:r>
          </w:p>
          <w:p w14:paraId="42272F58" w14:textId="77777777" w:rsidR="005134C2" w:rsidRPr="00F27A82" w:rsidRDefault="005134C2" w:rsidP="24A74E08">
            <w:pPr>
              <w:pStyle w:val="TableParagraph"/>
              <w:spacing w:before="19"/>
              <w:ind w:left="36"/>
              <w:rPr>
                <w:b/>
                <w:bCs/>
              </w:rPr>
            </w:pPr>
            <w:r w:rsidRPr="24A74E08">
              <w:rPr>
                <w:b/>
                <w:bCs/>
                <w:u w:val="single"/>
              </w:rPr>
              <w:t>Activities</w:t>
            </w:r>
          </w:p>
          <w:p w14:paraId="788B8357" w14:textId="24B29858" w:rsidR="005134C2" w:rsidRPr="00F27A82" w:rsidRDefault="00A97A7F" w:rsidP="24A74E08">
            <w:pPr>
              <w:spacing w:after="0"/>
              <w:ind w:left="36"/>
            </w:pPr>
            <w:r w:rsidRPr="24A74E08">
              <w:t>Painting and mark marking on a large</w:t>
            </w:r>
            <w:r w:rsidRPr="24A74E08">
              <w:rPr>
                <w:spacing w:val="1"/>
              </w:rPr>
              <w:t xml:space="preserve"> </w:t>
            </w:r>
            <w:r w:rsidRPr="24A74E08">
              <w:t>scale outdoors. Collaborative work on</w:t>
            </w:r>
            <w:r w:rsidRPr="24A74E08">
              <w:rPr>
                <w:spacing w:val="-47"/>
              </w:rPr>
              <w:t xml:space="preserve"> </w:t>
            </w:r>
            <w:r w:rsidRPr="24A74E08">
              <w:t>group paintings, exploring colour,</w:t>
            </w:r>
            <w:r w:rsidRPr="24A74E08">
              <w:rPr>
                <w:spacing w:val="1"/>
              </w:rPr>
              <w:t xml:space="preserve"> </w:t>
            </w:r>
            <w:r w:rsidRPr="24A74E08">
              <w:t>texture,</w:t>
            </w:r>
            <w:r w:rsidRPr="24A74E08">
              <w:rPr>
                <w:spacing w:val="-3"/>
              </w:rPr>
              <w:t xml:space="preserve"> </w:t>
            </w:r>
            <w:r w:rsidRPr="24A74E08">
              <w:t>movement</w:t>
            </w:r>
            <w:r w:rsidRPr="24A74E08">
              <w:rPr>
                <w:spacing w:val="-1"/>
              </w:rPr>
              <w:t xml:space="preserve"> </w:t>
            </w:r>
            <w:r w:rsidRPr="24A74E08">
              <w:t>and</w:t>
            </w:r>
            <w:r w:rsidRPr="24A74E08">
              <w:rPr>
                <w:spacing w:val="-2"/>
              </w:rPr>
              <w:t xml:space="preserve"> </w:t>
            </w:r>
            <w:r w:rsidR="00E41119" w:rsidRPr="24A74E08">
              <w:t>design.</w:t>
            </w:r>
          </w:p>
          <w:p w14:paraId="1BA32AAF" w14:textId="77777777" w:rsidR="006D74F0" w:rsidRPr="00F27A82" w:rsidRDefault="006D74F0" w:rsidP="24A74E08">
            <w:pPr>
              <w:spacing w:after="0"/>
              <w:ind w:left="36"/>
            </w:pPr>
            <w:r w:rsidRPr="24A74E08">
              <w:t>Making dens outdoors provides the</w:t>
            </w:r>
            <w:r w:rsidRPr="24A74E08">
              <w:rPr>
                <w:spacing w:val="1"/>
              </w:rPr>
              <w:t xml:space="preserve"> </w:t>
            </w:r>
            <w:r w:rsidRPr="24A74E08">
              <w:t>children with excellent opportunities</w:t>
            </w:r>
            <w:r w:rsidRPr="24A74E08">
              <w:rPr>
                <w:spacing w:val="1"/>
              </w:rPr>
              <w:t xml:space="preserve"> </w:t>
            </w:r>
            <w:r w:rsidRPr="24A74E08">
              <w:t>to explore working with resistant</w:t>
            </w:r>
            <w:r w:rsidRPr="24A74E08">
              <w:rPr>
                <w:spacing w:val="1"/>
              </w:rPr>
              <w:t xml:space="preserve"> </w:t>
            </w:r>
            <w:r w:rsidRPr="24A74E08">
              <w:t>materials such as wood, thick card and</w:t>
            </w:r>
            <w:r w:rsidRPr="24A74E08">
              <w:rPr>
                <w:spacing w:val="-47"/>
              </w:rPr>
              <w:t xml:space="preserve"> </w:t>
            </w:r>
            <w:r w:rsidRPr="24A74E08">
              <w:t>ridged</w:t>
            </w:r>
            <w:r w:rsidRPr="24A74E08">
              <w:rPr>
                <w:spacing w:val="-1"/>
              </w:rPr>
              <w:t xml:space="preserve"> </w:t>
            </w:r>
            <w:r w:rsidRPr="24A74E08">
              <w:t>plastic.</w:t>
            </w:r>
          </w:p>
          <w:p w14:paraId="75AAA3FD" w14:textId="77777777" w:rsidR="004C2DB5" w:rsidRDefault="004C2DB5" w:rsidP="00403278">
            <w:pPr>
              <w:spacing w:after="0"/>
              <w:ind w:left="36"/>
            </w:pPr>
            <w:r w:rsidRPr="24A74E08">
              <w:t>Cutting and joining materials, decision</w:t>
            </w:r>
            <w:r w:rsidRPr="24A74E08">
              <w:rPr>
                <w:spacing w:val="1"/>
              </w:rPr>
              <w:t xml:space="preserve"> </w:t>
            </w:r>
            <w:r w:rsidRPr="24A74E08">
              <w:t xml:space="preserve">making - how to decide </w:t>
            </w:r>
            <w:r w:rsidR="00E41119" w:rsidRPr="24A74E08">
              <w:t>whether</w:t>
            </w:r>
            <w:r w:rsidRPr="24A74E08">
              <w:rPr>
                <w:spacing w:val="-47"/>
              </w:rPr>
              <w:t xml:space="preserve"> </w:t>
            </w:r>
            <w:r w:rsidRPr="24A74E08">
              <w:t>different materials are fit for their</w:t>
            </w:r>
            <w:r w:rsidRPr="24A74E08">
              <w:rPr>
                <w:spacing w:val="1"/>
              </w:rPr>
              <w:t xml:space="preserve"> </w:t>
            </w:r>
            <w:r w:rsidRPr="24A74E08">
              <w:t>purpose.</w:t>
            </w:r>
            <w:r w:rsidR="00A13053">
              <w:t xml:space="preserve"> </w:t>
            </w:r>
          </w:p>
          <w:p w14:paraId="41B930FD" w14:textId="58E374BF" w:rsidR="00403278" w:rsidRDefault="00403278" w:rsidP="00403278">
            <w:pPr>
              <w:spacing w:after="0"/>
              <w:ind w:left="36"/>
            </w:pPr>
            <w:r>
              <w:lastRenderedPageBreak/>
              <w:t xml:space="preserve">Exploring own creative skills and representing individual ideas. </w:t>
            </w:r>
          </w:p>
          <w:p w14:paraId="5A75CF5E" w14:textId="65E3C036" w:rsidR="00403278" w:rsidRPr="006D74F0" w:rsidRDefault="00403278" w:rsidP="00403278">
            <w:pPr>
              <w:spacing w:after="0"/>
              <w:ind w:left="36"/>
              <w:rPr>
                <w:lang w:val="en-US"/>
              </w:rPr>
            </w:pPr>
            <w:r>
              <w:t xml:space="preserve">Celebrating artwork through continuous display work.  </w:t>
            </w:r>
          </w:p>
        </w:tc>
        <w:tc>
          <w:tcPr>
            <w:tcW w:w="3508" w:type="dxa"/>
            <w:gridSpan w:val="2"/>
          </w:tcPr>
          <w:p w14:paraId="2863B824" w14:textId="7F2B7715" w:rsidR="002B285B" w:rsidRPr="002B285B" w:rsidRDefault="002B285B" w:rsidP="00403278">
            <w:pPr>
              <w:pStyle w:val="TableParagraph"/>
              <w:spacing w:before="1"/>
              <w:ind w:left="106"/>
              <w:rPr>
                <w:rFonts w:asciiTheme="minorHAnsi" w:hAnsiTheme="minorHAnsi" w:cstheme="minorHAnsi"/>
              </w:rPr>
            </w:pPr>
            <w:r w:rsidRPr="002B285B">
              <w:rPr>
                <w:rFonts w:asciiTheme="minorHAnsi" w:hAnsiTheme="minorHAnsi" w:cstheme="minorHAnsi"/>
              </w:rPr>
              <w:lastRenderedPageBreak/>
              <w:t>Talk</w:t>
            </w:r>
            <w:r w:rsidRPr="002B285B">
              <w:rPr>
                <w:rFonts w:asciiTheme="minorHAnsi" w:hAnsiTheme="minorHAnsi" w:cstheme="minorHAnsi"/>
                <w:spacing w:val="-2"/>
              </w:rPr>
              <w:t xml:space="preserve"> </w:t>
            </w:r>
            <w:r w:rsidRPr="002B285B">
              <w:rPr>
                <w:rFonts w:asciiTheme="minorHAnsi" w:hAnsiTheme="minorHAnsi" w:cstheme="minorHAnsi"/>
              </w:rPr>
              <w:t>about</w:t>
            </w:r>
            <w:r w:rsidRPr="002B285B">
              <w:rPr>
                <w:rFonts w:asciiTheme="minorHAnsi" w:hAnsiTheme="minorHAnsi" w:cstheme="minorHAnsi"/>
                <w:spacing w:val="-1"/>
              </w:rPr>
              <w:t xml:space="preserve"> </w:t>
            </w:r>
            <w:r w:rsidRPr="002B285B">
              <w:rPr>
                <w:rFonts w:asciiTheme="minorHAnsi" w:hAnsiTheme="minorHAnsi" w:cstheme="minorHAnsi"/>
              </w:rPr>
              <w:t>what</w:t>
            </w:r>
            <w:r w:rsidRPr="002B285B">
              <w:rPr>
                <w:rFonts w:asciiTheme="minorHAnsi" w:hAnsiTheme="minorHAnsi" w:cstheme="minorHAnsi"/>
                <w:spacing w:val="-1"/>
              </w:rPr>
              <w:t xml:space="preserve"> </w:t>
            </w:r>
            <w:r w:rsidRPr="002B285B">
              <w:rPr>
                <w:rFonts w:asciiTheme="minorHAnsi" w:hAnsiTheme="minorHAnsi" w:cstheme="minorHAnsi"/>
              </w:rPr>
              <w:t>they</w:t>
            </w:r>
            <w:r w:rsidRPr="002B285B">
              <w:rPr>
                <w:rFonts w:asciiTheme="minorHAnsi" w:hAnsiTheme="minorHAnsi" w:cstheme="minorHAnsi"/>
                <w:spacing w:val="-2"/>
              </w:rPr>
              <w:t xml:space="preserve"> </w:t>
            </w:r>
            <w:r w:rsidRPr="002B285B">
              <w:rPr>
                <w:rFonts w:asciiTheme="minorHAnsi" w:hAnsiTheme="minorHAnsi" w:cstheme="minorHAnsi"/>
              </w:rPr>
              <w:t>have</w:t>
            </w:r>
            <w:r w:rsidRPr="002B285B">
              <w:rPr>
                <w:rFonts w:asciiTheme="minorHAnsi" w:hAnsiTheme="minorHAnsi" w:cstheme="minorHAnsi"/>
                <w:spacing w:val="-3"/>
              </w:rPr>
              <w:t xml:space="preserve"> </w:t>
            </w:r>
            <w:r w:rsidRPr="002B285B">
              <w:rPr>
                <w:rFonts w:asciiTheme="minorHAnsi" w:hAnsiTheme="minorHAnsi" w:cstheme="minorHAnsi"/>
              </w:rPr>
              <w:t>done.</w:t>
            </w:r>
          </w:p>
          <w:p w14:paraId="149C0457" w14:textId="77777777" w:rsidR="002B285B" w:rsidRPr="002B285B" w:rsidRDefault="002B285B" w:rsidP="00403278">
            <w:pPr>
              <w:pStyle w:val="TableParagraph"/>
              <w:spacing w:before="7"/>
              <w:rPr>
                <w:rFonts w:asciiTheme="minorHAnsi" w:hAnsiTheme="minorHAnsi" w:cstheme="minorHAnsi"/>
                <w:sz w:val="8"/>
                <w:szCs w:val="8"/>
              </w:rPr>
            </w:pPr>
          </w:p>
          <w:p w14:paraId="405F3E1E" w14:textId="608B43AF" w:rsidR="002B285B" w:rsidRPr="002B285B" w:rsidRDefault="002B285B" w:rsidP="00403278">
            <w:pPr>
              <w:pStyle w:val="TableParagraph"/>
              <w:ind w:left="106" w:right="306"/>
              <w:rPr>
                <w:rFonts w:asciiTheme="minorHAnsi" w:hAnsiTheme="minorHAnsi" w:cstheme="minorHAnsi"/>
              </w:rPr>
            </w:pPr>
            <w:proofErr w:type="spellStart"/>
            <w:r w:rsidRPr="002B285B">
              <w:rPr>
                <w:rFonts w:asciiTheme="minorHAnsi" w:hAnsiTheme="minorHAnsi" w:cstheme="minorHAnsi"/>
              </w:rPr>
              <w:t>Recognise</w:t>
            </w:r>
            <w:proofErr w:type="spellEnd"/>
            <w:r w:rsidRPr="002B285B">
              <w:rPr>
                <w:rFonts w:asciiTheme="minorHAnsi" w:hAnsiTheme="minorHAnsi" w:cstheme="minorHAnsi"/>
              </w:rPr>
              <w:t xml:space="preserve"> and describe key</w:t>
            </w:r>
            <w:r w:rsidRPr="002B285B">
              <w:rPr>
                <w:rFonts w:asciiTheme="minorHAnsi" w:hAnsiTheme="minorHAnsi" w:cstheme="minorHAnsi"/>
                <w:spacing w:val="1"/>
              </w:rPr>
              <w:t xml:space="preserve"> </w:t>
            </w:r>
            <w:r w:rsidRPr="002B285B">
              <w:rPr>
                <w:rFonts w:asciiTheme="minorHAnsi" w:hAnsiTheme="minorHAnsi" w:cstheme="minorHAnsi"/>
              </w:rPr>
              <w:t>features of their own and others’</w:t>
            </w:r>
            <w:r w:rsidRPr="002B285B">
              <w:rPr>
                <w:rFonts w:asciiTheme="minorHAnsi" w:hAnsiTheme="minorHAnsi" w:cstheme="minorHAnsi"/>
                <w:spacing w:val="-47"/>
              </w:rPr>
              <w:t xml:space="preserve"> </w:t>
            </w:r>
            <w:r w:rsidRPr="002B285B">
              <w:rPr>
                <w:rFonts w:asciiTheme="minorHAnsi" w:hAnsiTheme="minorHAnsi" w:cstheme="minorHAnsi"/>
              </w:rPr>
              <w:t>work.</w:t>
            </w:r>
          </w:p>
          <w:p w14:paraId="20DEEDCD" w14:textId="77777777" w:rsidR="002B285B" w:rsidRPr="002B285B" w:rsidRDefault="002B285B" w:rsidP="00403278">
            <w:pPr>
              <w:pStyle w:val="TableParagraph"/>
              <w:spacing w:before="8"/>
              <w:rPr>
                <w:rFonts w:asciiTheme="minorHAnsi" w:hAnsiTheme="minorHAnsi" w:cstheme="minorHAnsi"/>
                <w:sz w:val="8"/>
                <w:szCs w:val="8"/>
              </w:rPr>
            </w:pPr>
          </w:p>
          <w:p w14:paraId="48FB1CF6" w14:textId="1220F8B1" w:rsidR="00CB7285" w:rsidRPr="00861E34" w:rsidRDefault="002B285B" w:rsidP="00403278">
            <w:pPr>
              <w:pStyle w:val="TableParagraph"/>
              <w:spacing w:line="259" w:lineRule="auto"/>
              <w:ind w:left="109" w:right="563"/>
              <w:rPr>
                <w:sz w:val="20"/>
                <w:szCs w:val="20"/>
              </w:rPr>
            </w:pPr>
            <w:r w:rsidRPr="002B285B">
              <w:rPr>
                <w:rFonts w:asciiTheme="minorHAnsi" w:hAnsiTheme="minorHAnsi" w:cstheme="minorHAnsi"/>
              </w:rPr>
              <w:t>Adapt and refine ideas (going back</w:t>
            </w:r>
            <w:r w:rsidRPr="002B285B">
              <w:rPr>
                <w:rFonts w:asciiTheme="minorHAnsi" w:hAnsiTheme="minorHAnsi" w:cstheme="minorHAnsi"/>
                <w:spacing w:val="-52"/>
              </w:rPr>
              <w:t xml:space="preserve"> </w:t>
            </w:r>
            <w:r>
              <w:rPr>
                <w:rFonts w:asciiTheme="minorHAnsi" w:hAnsiTheme="minorHAnsi" w:cstheme="minorHAnsi"/>
                <w:spacing w:val="-52"/>
              </w:rPr>
              <w:t xml:space="preserve">      </w:t>
            </w:r>
            <w:r w:rsidRPr="002B285B">
              <w:rPr>
                <w:rFonts w:asciiTheme="minorHAnsi" w:hAnsiTheme="minorHAnsi" w:cstheme="minorHAnsi"/>
              </w:rPr>
              <w:t>to make changes or add to their</w:t>
            </w:r>
            <w:r w:rsidRPr="002B285B">
              <w:rPr>
                <w:rFonts w:asciiTheme="minorHAnsi" w:hAnsiTheme="minorHAnsi" w:cstheme="minorHAnsi"/>
                <w:spacing w:val="1"/>
              </w:rPr>
              <w:t xml:space="preserve"> </w:t>
            </w:r>
            <w:r w:rsidRPr="002B285B">
              <w:rPr>
                <w:rFonts w:asciiTheme="minorHAnsi" w:hAnsiTheme="minorHAnsi" w:cstheme="minorHAnsi"/>
              </w:rPr>
              <w:t>pictures)</w:t>
            </w:r>
            <w:r w:rsidR="001949E8">
              <w:rPr>
                <w:rFonts w:asciiTheme="minorHAnsi" w:hAnsiTheme="minorHAnsi" w:cstheme="minorHAnsi"/>
              </w:rPr>
              <w:t>.</w:t>
            </w:r>
          </w:p>
        </w:tc>
        <w:tc>
          <w:tcPr>
            <w:tcW w:w="3509" w:type="dxa"/>
            <w:gridSpan w:val="2"/>
          </w:tcPr>
          <w:p w14:paraId="0CA07B93" w14:textId="06FEFB42" w:rsidR="00C74406" w:rsidRDefault="00C74406" w:rsidP="00403278">
            <w:pPr>
              <w:pStyle w:val="TableParagraph"/>
              <w:spacing w:before="1"/>
              <w:ind w:left="106"/>
            </w:pPr>
            <w:r>
              <w:t>Show some</w:t>
            </w:r>
            <w:r>
              <w:rPr>
                <w:spacing w:val="-1"/>
              </w:rPr>
              <w:t xml:space="preserve"> </w:t>
            </w:r>
            <w:r>
              <w:t>control</w:t>
            </w:r>
            <w:r>
              <w:rPr>
                <w:spacing w:val="-3"/>
              </w:rPr>
              <w:t xml:space="preserve"> </w:t>
            </w:r>
            <w:r>
              <w:t>or refinement.</w:t>
            </w:r>
          </w:p>
          <w:p w14:paraId="03B16191" w14:textId="77777777" w:rsidR="00C74406" w:rsidRDefault="00C74406" w:rsidP="00403278">
            <w:pPr>
              <w:pStyle w:val="TableParagraph"/>
              <w:spacing w:before="7"/>
              <w:rPr>
                <w:sz w:val="19"/>
              </w:rPr>
            </w:pPr>
          </w:p>
          <w:p w14:paraId="46F89CC4" w14:textId="539579DC" w:rsidR="00C74406" w:rsidRDefault="00C74406" w:rsidP="00403278">
            <w:pPr>
              <w:pStyle w:val="TableParagraph"/>
              <w:ind w:left="106" w:right="100"/>
            </w:pPr>
            <w:r>
              <w:t>Know that art is made by artists exhibiting</w:t>
            </w:r>
            <w:r>
              <w:rPr>
                <w:spacing w:val="-47"/>
              </w:rPr>
              <w:t xml:space="preserve"> </w:t>
            </w:r>
            <w:r>
              <w:t>care and</w:t>
            </w:r>
            <w:r>
              <w:rPr>
                <w:spacing w:val="-1"/>
              </w:rPr>
              <w:t xml:space="preserve"> </w:t>
            </w:r>
            <w:r>
              <w:t>skill and</w:t>
            </w:r>
            <w:r>
              <w:rPr>
                <w:spacing w:val="-1"/>
              </w:rPr>
              <w:t xml:space="preserve"> </w:t>
            </w:r>
            <w:r>
              <w:t>is</w:t>
            </w:r>
            <w:r>
              <w:rPr>
                <w:spacing w:val="-2"/>
              </w:rPr>
              <w:t xml:space="preserve"> </w:t>
            </w:r>
            <w:r>
              <w:t>valued</w:t>
            </w:r>
            <w:r>
              <w:rPr>
                <w:spacing w:val="-1"/>
              </w:rPr>
              <w:t xml:space="preserve"> </w:t>
            </w:r>
            <w:r>
              <w:t>for its</w:t>
            </w:r>
            <w:r>
              <w:rPr>
                <w:spacing w:val="-1"/>
              </w:rPr>
              <w:t xml:space="preserve"> </w:t>
            </w:r>
            <w:r>
              <w:t>qualities.</w:t>
            </w:r>
          </w:p>
          <w:p w14:paraId="4AA2E1AC" w14:textId="77777777" w:rsidR="00C74406" w:rsidRDefault="00C74406" w:rsidP="00403278">
            <w:pPr>
              <w:pStyle w:val="TableParagraph"/>
              <w:spacing w:before="8"/>
              <w:rPr>
                <w:sz w:val="19"/>
              </w:rPr>
            </w:pPr>
          </w:p>
          <w:p w14:paraId="65B84E7C" w14:textId="77777777" w:rsidR="00C74406" w:rsidRDefault="00C74406" w:rsidP="00403278">
            <w:pPr>
              <w:pStyle w:val="TableParagraph"/>
              <w:ind w:left="106"/>
              <w:rPr>
                <w:b/>
              </w:rPr>
            </w:pPr>
            <w:r>
              <w:rPr>
                <w:b/>
                <w:u w:val="single"/>
              </w:rPr>
              <w:t>Activities</w:t>
            </w:r>
          </w:p>
          <w:p w14:paraId="6AA7E46E" w14:textId="77777777" w:rsidR="00C74406" w:rsidRDefault="00C74406" w:rsidP="00403278">
            <w:pPr>
              <w:pStyle w:val="TableParagraph"/>
              <w:spacing w:before="8"/>
              <w:rPr>
                <w:sz w:val="19"/>
              </w:rPr>
            </w:pPr>
          </w:p>
          <w:p w14:paraId="6E2194E3" w14:textId="77777777" w:rsidR="00CB7285" w:rsidRDefault="00C74406" w:rsidP="00403278">
            <w:pPr>
              <w:pStyle w:val="TableParagraph"/>
              <w:spacing w:line="259" w:lineRule="auto"/>
              <w:ind w:left="109" w:right="563"/>
            </w:pPr>
            <w:r>
              <w:t>Andy Goldsworthy – Nature Art – outdoor learning</w:t>
            </w:r>
          </w:p>
          <w:p w14:paraId="65679F74" w14:textId="77777777" w:rsidR="00403278" w:rsidRDefault="00403278" w:rsidP="00403278">
            <w:pPr>
              <w:pStyle w:val="TableParagraph"/>
              <w:spacing w:line="259" w:lineRule="auto"/>
              <w:ind w:left="109" w:right="563"/>
            </w:pPr>
          </w:p>
          <w:p w14:paraId="362F60FF" w14:textId="19B3B57A" w:rsidR="00403278" w:rsidRDefault="00042F88" w:rsidP="00403278">
            <w:pPr>
              <w:pStyle w:val="TableParagraph"/>
              <w:spacing w:line="259" w:lineRule="auto"/>
              <w:ind w:left="109" w:right="563"/>
            </w:pPr>
            <w:r>
              <w:t xml:space="preserve">Wassily Kandinsky – Circles – shape, space, </w:t>
            </w:r>
            <w:proofErr w:type="spellStart"/>
            <w:r>
              <w:t>colour</w:t>
            </w:r>
            <w:proofErr w:type="spellEnd"/>
            <w:r>
              <w:t xml:space="preserve"> mixing and contrasts </w:t>
            </w:r>
          </w:p>
          <w:p w14:paraId="778AABB2" w14:textId="77777777" w:rsidR="00042F88" w:rsidRDefault="00042F88" w:rsidP="00403278">
            <w:pPr>
              <w:pStyle w:val="TableParagraph"/>
              <w:spacing w:line="259" w:lineRule="auto"/>
              <w:ind w:left="109" w:right="563"/>
            </w:pPr>
          </w:p>
          <w:p w14:paraId="2D58B428" w14:textId="2BEECB1C" w:rsidR="00042F88" w:rsidRDefault="00A96095" w:rsidP="00403278">
            <w:pPr>
              <w:pStyle w:val="TableParagraph"/>
              <w:spacing w:line="259" w:lineRule="auto"/>
              <w:ind w:left="109" w:right="563"/>
            </w:pPr>
            <w:r>
              <w:t>Vicent Van Gogh</w:t>
            </w:r>
            <w:r w:rsidR="00042F88">
              <w:t xml:space="preserve"> – </w:t>
            </w:r>
            <w:proofErr w:type="gramStart"/>
            <w:r w:rsidR="00983DFC">
              <w:t xml:space="preserve">Sunflowers </w:t>
            </w:r>
            <w:r w:rsidR="00042F88">
              <w:t xml:space="preserve"> –</w:t>
            </w:r>
            <w:proofErr w:type="gramEnd"/>
            <w:r w:rsidR="00042F88">
              <w:t xml:space="preserve"> pattern, shape, printing, collage</w:t>
            </w:r>
          </w:p>
          <w:p w14:paraId="57E5D87F" w14:textId="77777777" w:rsidR="00042F88" w:rsidRDefault="00042F88" w:rsidP="00403278">
            <w:pPr>
              <w:pStyle w:val="TableParagraph"/>
              <w:spacing w:line="259" w:lineRule="auto"/>
              <w:ind w:left="109" w:right="563"/>
            </w:pPr>
          </w:p>
          <w:p w14:paraId="205FF9DC" w14:textId="2C9181F5" w:rsidR="00851FDF" w:rsidRPr="00851FDF" w:rsidRDefault="00851FDF" w:rsidP="00403278">
            <w:pPr>
              <w:spacing w:after="0"/>
              <w:ind w:firstLine="104"/>
              <w:rPr>
                <w:lang w:val="en-US"/>
              </w:rPr>
            </w:pPr>
          </w:p>
        </w:tc>
      </w:tr>
      <w:tr w:rsidR="00CB7285" w14:paraId="5D95B7A8" w14:textId="02F0B158" w:rsidTr="24A74E08">
        <w:trPr>
          <w:gridAfter w:val="1"/>
          <w:wAfter w:w="7" w:type="dxa"/>
          <w:trHeight w:val="3937"/>
        </w:trPr>
        <w:tc>
          <w:tcPr>
            <w:tcW w:w="1135" w:type="dxa"/>
            <w:shd w:val="clear" w:color="auto" w:fill="FFFFCC"/>
          </w:tcPr>
          <w:p w14:paraId="46FD87B3" w14:textId="7A7733D2" w:rsidR="00CB7285" w:rsidRPr="004D452A" w:rsidRDefault="00CB7285" w:rsidP="00CB7285">
            <w:pPr>
              <w:pStyle w:val="TableParagraph"/>
              <w:ind w:left="107" w:right="165"/>
              <w:rPr>
                <w:b/>
                <w:bCs/>
                <w:sz w:val="28"/>
                <w:szCs w:val="28"/>
              </w:rPr>
            </w:pPr>
            <w:r>
              <w:rPr>
                <w:b/>
                <w:bCs/>
                <w:sz w:val="28"/>
                <w:szCs w:val="28"/>
              </w:rPr>
              <w:t>Year 1</w:t>
            </w:r>
          </w:p>
        </w:tc>
        <w:tc>
          <w:tcPr>
            <w:tcW w:w="3508" w:type="dxa"/>
            <w:tcBorders>
              <w:top w:val="nil"/>
              <w:bottom w:val="nil"/>
            </w:tcBorders>
          </w:tcPr>
          <w:p w14:paraId="1FBCADA1" w14:textId="2F325C74" w:rsidR="001D1686" w:rsidRDefault="001D1686" w:rsidP="001D1686">
            <w:pPr>
              <w:pStyle w:val="TableParagraph"/>
              <w:spacing w:line="261" w:lineRule="exact"/>
              <w:ind w:left="107"/>
            </w:pPr>
            <w:r>
              <w:t>Respond</w:t>
            </w:r>
            <w:r>
              <w:rPr>
                <w:spacing w:val="-2"/>
              </w:rPr>
              <w:t xml:space="preserve"> </w:t>
            </w:r>
            <w:r>
              <w:t>to</w:t>
            </w:r>
            <w:r>
              <w:rPr>
                <w:spacing w:val="1"/>
              </w:rPr>
              <w:t xml:space="preserve"> </w:t>
            </w:r>
            <w:r>
              <w:t>ideas</w:t>
            </w:r>
            <w:r w:rsidR="009E71CA">
              <w:t>.</w:t>
            </w:r>
          </w:p>
          <w:p w14:paraId="3AEEF850" w14:textId="56E6C9D0" w:rsidR="001D1686" w:rsidRDefault="001D1686" w:rsidP="001D1686">
            <w:pPr>
              <w:pStyle w:val="TableParagraph"/>
              <w:ind w:left="107" w:right="275"/>
            </w:pPr>
            <w:r>
              <w:t xml:space="preserve">Explore different </w:t>
            </w:r>
            <w:proofErr w:type="gramStart"/>
            <w:r>
              <w:t>drawing</w:t>
            </w:r>
            <w:r w:rsidR="00B46155">
              <w:t xml:space="preserve">s </w:t>
            </w:r>
            <w:r>
              <w:rPr>
                <w:spacing w:val="-48"/>
              </w:rPr>
              <w:t xml:space="preserve"> </w:t>
            </w:r>
            <w:r>
              <w:t>and</w:t>
            </w:r>
            <w:proofErr w:type="gramEnd"/>
            <w:r>
              <w:rPr>
                <w:spacing w:val="-2"/>
              </w:rPr>
              <w:t xml:space="preserve"> </w:t>
            </w:r>
            <w:r>
              <w:t>painting</w:t>
            </w:r>
            <w:r>
              <w:rPr>
                <w:spacing w:val="-1"/>
              </w:rPr>
              <w:t xml:space="preserve"> </w:t>
            </w:r>
            <w:r>
              <w:t>tools</w:t>
            </w:r>
            <w:r w:rsidR="009E71CA">
              <w:t>.</w:t>
            </w:r>
          </w:p>
          <w:p w14:paraId="5E8C5BC2" w14:textId="0DC30405" w:rsidR="001D1686" w:rsidRDefault="001D1686" w:rsidP="001D1686">
            <w:pPr>
              <w:pStyle w:val="TableParagraph"/>
              <w:spacing w:before="1"/>
              <w:ind w:left="107"/>
            </w:pPr>
            <w:r>
              <w:t>Explore</w:t>
            </w:r>
            <w:r>
              <w:rPr>
                <w:spacing w:val="-4"/>
              </w:rPr>
              <w:t xml:space="preserve"> </w:t>
            </w:r>
            <w:r>
              <w:t>simple</w:t>
            </w:r>
            <w:r>
              <w:rPr>
                <w:spacing w:val="-2"/>
              </w:rPr>
              <w:t xml:space="preserve"> </w:t>
            </w:r>
            <w:proofErr w:type="gramStart"/>
            <w:r>
              <w:t>pattern</w:t>
            </w:r>
            <w:proofErr w:type="gramEnd"/>
            <w:r w:rsidR="00DA4050">
              <w:t>.</w:t>
            </w:r>
          </w:p>
          <w:p w14:paraId="7780ED43" w14:textId="51DAAF79" w:rsidR="001D1686" w:rsidRDefault="001D1686" w:rsidP="001D1686">
            <w:pPr>
              <w:pStyle w:val="TableParagraph"/>
              <w:ind w:left="107" w:right="213"/>
            </w:pPr>
            <w:r>
              <w:t xml:space="preserve">Design and make images </w:t>
            </w:r>
          </w:p>
          <w:p w14:paraId="5EED34C2" w14:textId="77777777" w:rsidR="000268CF" w:rsidRDefault="000268CF" w:rsidP="001D1686">
            <w:pPr>
              <w:pStyle w:val="TableParagraph"/>
              <w:ind w:left="107" w:right="213"/>
            </w:pPr>
          </w:p>
          <w:p w14:paraId="3FF026D4" w14:textId="211215BD" w:rsidR="00CB7285" w:rsidRPr="0043770D" w:rsidRDefault="00F57548" w:rsidP="24A74E08">
            <w:pPr>
              <w:pStyle w:val="TableParagraph"/>
              <w:ind w:left="144"/>
              <w:rPr>
                <w:b/>
                <w:bCs/>
                <w:spacing w:val="1"/>
              </w:rPr>
            </w:pPr>
            <w:r w:rsidRPr="24A74E08">
              <w:rPr>
                <w:b/>
                <w:bCs/>
              </w:rPr>
              <w:t xml:space="preserve"> </w:t>
            </w:r>
          </w:p>
          <w:p w14:paraId="157D2D35" w14:textId="77777777" w:rsidR="00F57548" w:rsidRDefault="00F57548" w:rsidP="24A74E08">
            <w:pPr>
              <w:pStyle w:val="TableParagraph"/>
              <w:ind w:left="144" w:firstLine="3"/>
              <w:rPr>
                <w:b/>
                <w:bCs/>
              </w:rPr>
            </w:pPr>
          </w:p>
          <w:p w14:paraId="0A40DBD6" w14:textId="77777777" w:rsidR="00176C2A" w:rsidRDefault="00F57548" w:rsidP="24A74E08">
            <w:pPr>
              <w:pStyle w:val="TableParagraph"/>
              <w:ind w:left="144" w:firstLine="3"/>
              <w:rPr>
                <w:b/>
                <w:bCs/>
              </w:rPr>
            </w:pPr>
            <w:r w:rsidRPr="24A74E08">
              <w:rPr>
                <w:b/>
                <w:bCs/>
              </w:rPr>
              <w:t>Final pieces:</w:t>
            </w:r>
          </w:p>
          <w:p w14:paraId="0D0BE587" w14:textId="1A828B73" w:rsidR="00176C2A" w:rsidRDefault="00B70C25" w:rsidP="24A74E08">
            <w:pPr>
              <w:pStyle w:val="TableParagraph"/>
              <w:numPr>
                <w:ilvl w:val="0"/>
                <w:numId w:val="13"/>
              </w:numPr>
              <w:rPr>
                <w:b/>
                <w:bCs/>
              </w:rPr>
            </w:pPr>
            <w:r>
              <w:rPr>
                <w:b/>
                <w:bCs/>
              </w:rPr>
              <w:t xml:space="preserve">Drawing: Richard Stone inspired self portrait </w:t>
            </w:r>
          </w:p>
          <w:p w14:paraId="094BE9EB" w14:textId="484B1D97" w:rsidR="00AF3B45" w:rsidRDefault="00D95EF8" w:rsidP="24A74E08">
            <w:pPr>
              <w:pStyle w:val="TableParagraph"/>
              <w:numPr>
                <w:ilvl w:val="0"/>
                <w:numId w:val="13"/>
              </w:numPr>
              <w:rPr>
                <w:b/>
                <w:bCs/>
              </w:rPr>
            </w:pPr>
            <w:r>
              <w:rPr>
                <w:b/>
                <w:bCs/>
              </w:rPr>
              <w:t xml:space="preserve">Painting: </w:t>
            </w:r>
            <w:r w:rsidR="00D21AEE">
              <w:rPr>
                <w:b/>
                <w:bCs/>
              </w:rPr>
              <w:t>Piet Mondrain inspired painting</w:t>
            </w:r>
          </w:p>
          <w:p w14:paraId="22946DFC" w14:textId="786C6F98" w:rsidR="00AF3B45" w:rsidRDefault="00D21AEE" w:rsidP="24A74E08">
            <w:pPr>
              <w:pStyle w:val="TableParagraph"/>
              <w:numPr>
                <w:ilvl w:val="0"/>
                <w:numId w:val="13"/>
              </w:numPr>
              <w:rPr>
                <w:b/>
                <w:bCs/>
              </w:rPr>
            </w:pPr>
            <w:r>
              <w:rPr>
                <w:b/>
                <w:bCs/>
              </w:rPr>
              <w:t xml:space="preserve">Sculpture: Samantha </w:t>
            </w:r>
            <w:r w:rsidR="00224DB9">
              <w:rPr>
                <w:b/>
                <w:bCs/>
              </w:rPr>
              <w:t xml:space="preserve">Stephenson inspired paper sculpture. </w:t>
            </w:r>
            <w:r>
              <w:rPr>
                <w:b/>
                <w:bCs/>
              </w:rPr>
              <w:t xml:space="preserve"> </w:t>
            </w:r>
          </w:p>
          <w:p w14:paraId="7B4149A7" w14:textId="6B1E6D17" w:rsidR="00F57548" w:rsidRDefault="00176C2A" w:rsidP="24A74E08">
            <w:pPr>
              <w:pStyle w:val="TableParagraph"/>
              <w:ind w:left="144" w:firstLine="3"/>
              <w:rPr>
                <w:b/>
                <w:bCs/>
              </w:rPr>
            </w:pPr>
            <w:r w:rsidRPr="24A74E08">
              <w:rPr>
                <w:b/>
                <w:bCs/>
              </w:rPr>
              <w:t xml:space="preserve">  </w:t>
            </w:r>
          </w:p>
          <w:p w14:paraId="074BB3AD" w14:textId="36933694" w:rsidR="00176C2A" w:rsidRPr="00F57548" w:rsidRDefault="00176C2A" w:rsidP="24A74E08">
            <w:pPr>
              <w:pStyle w:val="TableParagraph"/>
              <w:ind w:left="144" w:firstLine="3"/>
              <w:rPr>
                <w:b/>
                <w:bCs/>
              </w:rPr>
            </w:pPr>
          </w:p>
        </w:tc>
        <w:tc>
          <w:tcPr>
            <w:tcW w:w="3508" w:type="dxa"/>
          </w:tcPr>
          <w:p w14:paraId="7BC4FF12" w14:textId="63D7819E" w:rsidR="006F5584" w:rsidRDefault="002E5672" w:rsidP="009329E9">
            <w:pPr>
              <w:pStyle w:val="TableParagraph"/>
              <w:spacing w:line="259" w:lineRule="auto"/>
              <w:ind w:left="106" w:right="431"/>
              <w:rPr>
                <w:b/>
                <w:bCs/>
              </w:rPr>
            </w:pPr>
            <w:r>
              <w:rPr>
                <w:b/>
                <w:bCs/>
              </w:rPr>
              <w:t>Drawing</w:t>
            </w:r>
          </w:p>
          <w:p w14:paraId="6194E8B8" w14:textId="5D815BF9" w:rsidR="00804A0D" w:rsidRPr="00E67BBA" w:rsidRDefault="00804A0D" w:rsidP="00E67BBA">
            <w:pPr>
              <w:pStyle w:val="TableParagraph"/>
              <w:spacing w:line="259" w:lineRule="auto"/>
              <w:ind w:left="106" w:right="431"/>
              <w:rPr>
                <w:b/>
                <w:bCs/>
              </w:rPr>
            </w:pPr>
            <w:r>
              <w:rPr>
                <w:b/>
                <w:bCs/>
              </w:rPr>
              <w:t xml:space="preserve">To Use: </w:t>
            </w:r>
            <w:r w:rsidR="001450B0" w:rsidRPr="6F30324D">
              <w:t>Dots, dashes, scribbles, sweeping lines, wavy lines, straight lines</w:t>
            </w:r>
            <w:r w:rsidR="001450B0">
              <w:t xml:space="preserve"> (using a ruler)</w:t>
            </w:r>
            <w:r w:rsidR="00E67BBA">
              <w:t xml:space="preserve">, </w:t>
            </w:r>
            <w:r w:rsidR="001450B0" w:rsidRPr="6F30324D">
              <w:t>keep within the lines</w:t>
            </w:r>
            <w:r w:rsidR="00E67BBA">
              <w:t xml:space="preserve">, </w:t>
            </w:r>
            <w:r w:rsidR="001450B0" w:rsidRPr="6F30324D">
              <w:t>thickness of lines</w:t>
            </w:r>
            <w:r w:rsidR="00E67BBA">
              <w:t>, h</w:t>
            </w:r>
            <w:r w:rsidR="001450B0" w:rsidRPr="00BE3D69">
              <w:t>old and use drawing tools in different ways to create different lines and marks</w:t>
            </w:r>
            <w:r w:rsidR="00E67BBA">
              <w:t>, u</w:t>
            </w:r>
            <w:r w:rsidR="001450B0" w:rsidRPr="0037622E">
              <w:t>se mark making to replicate texture</w:t>
            </w:r>
            <w:r w:rsidR="00E67BBA">
              <w:t xml:space="preserve"> and l</w:t>
            </w:r>
            <w:r w:rsidR="001450B0" w:rsidRPr="00CB336C">
              <w:t>ook carefully to make an observational drawing.</w:t>
            </w:r>
          </w:p>
          <w:p w14:paraId="3E8C67FE" w14:textId="77777777" w:rsidR="001450B0" w:rsidRDefault="001450B0" w:rsidP="001450B0">
            <w:pPr>
              <w:pStyle w:val="TableParagraph"/>
              <w:spacing w:line="259" w:lineRule="auto"/>
              <w:ind w:left="106" w:right="431"/>
            </w:pPr>
          </w:p>
          <w:p w14:paraId="27F5F252" w14:textId="2F6F3DB5" w:rsidR="001450B0" w:rsidRDefault="001450B0" w:rsidP="001450B0">
            <w:pPr>
              <w:pStyle w:val="TableParagraph"/>
              <w:spacing w:line="259" w:lineRule="auto"/>
              <w:ind w:left="106" w:right="431"/>
              <w:rPr>
                <w:b/>
                <w:bCs/>
              </w:rPr>
            </w:pPr>
            <w:r>
              <w:rPr>
                <w:b/>
                <w:bCs/>
              </w:rPr>
              <w:t>Painting</w:t>
            </w:r>
          </w:p>
          <w:p w14:paraId="2D52A115" w14:textId="22000C1A" w:rsidR="005459B9" w:rsidRPr="00660F95" w:rsidRDefault="001450B0" w:rsidP="00660F95">
            <w:pPr>
              <w:pStyle w:val="TableParagraph"/>
              <w:spacing w:line="259" w:lineRule="auto"/>
              <w:ind w:left="106" w:right="431"/>
              <w:rPr>
                <w:b/>
                <w:bCs/>
              </w:rPr>
            </w:pPr>
            <w:r>
              <w:rPr>
                <w:b/>
                <w:bCs/>
              </w:rPr>
              <w:t>To</w:t>
            </w:r>
            <w:r w:rsidR="00660F95">
              <w:rPr>
                <w:b/>
                <w:bCs/>
              </w:rPr>
              <w:t xml:space="preserve">: </w:t>
            </w:r>
            <w:r w:rsidR="00660F95">
              <w:t>h</w:t>
            </w:r>
            <w:r w:rsidR="005459B9" w:rsidRPr="6F30324D">
              <w:t>old a paintbrush correctly</w:t>
            </w:r>
            <w:r w:rsidR="00660F95">
              <w:t>, t</w:t>
            </w:r>
            <w:r w:rsidR="005459B9" w:rsidRPr="6F30324D">
              <w:t xml:space="preserve">o mix primary </w:t>
            </w:r>
            <w:proofErr w:type="spellStart"/>
            <w:r w:rsidR="005459B9" w:rsidRPr="6F30324D">
              <w:t>colours</w:t>
            </w:r>
            <w:proofErr w:type="spellEnd"/>
            <w:r w:rsidR="005459B9" w:rsidRPr="6F30324D">
              <w:t xml:space="preserve"> to make secondary </w:t>
            </w:r>
            <w:proofErr w:type="spellStart"/>
            <w:r w:rsidR="005459B9" w:rsidRPr="6F30324D">
              <w:t>colours</w:t>
            </w:r>
            <w:proofErr w:type="spellEnd"/>
            <w:r w:rsidR="00660F95">
              <w:t>, u</w:t>
            </w:r>
            <w:r w:rsidR="005459B9" w:rsidRPr="6F30324D">
              <w:t>se brushes to make marks: lines, blobs, dots, dashes</w:t>
            </w:r>
            <w:r w:rsidR="00660F95">
              <w:t>, l</w:t>
            </w:r>
            <w:r w:rsidR="005459B9" w:rsidRPr="6F30324D">
              <w:t>oad paintbrush with correct amount of pain</w:t>
            </w:r>
            <w:r w:rsidR="00660F95">
              <w:t>t, c</w:t>
            </w:r>
            <w:r w:rsidR="005459B9" w:rsidRPr="014E5C7F">
              <w:rPr>
                <w:rFonts w:ascii="Aptos" w:eastAsia="Aptos" w:hAnsi="Aptos" w:cs="Aptos"/>
              </w:rPr>
              <w:t>hoose</w:t>
            </w:r>
            <w:r w:rsidR="005459B9">
              <w:rPr>
                <w:rFonts w:ascii="Aptos" w:eastAsia="Aptos" w:hAnsi="Aptos" w:cs="Aptos"/>
              </w:rPr>
              <w:t xml:space="preserve"> and use</w:t>
            </w:r>
            <w:r w:rsidR="005459B9" w:rsidRPr="014E5C7F">
              <w:rPr>
                <w:rFonts w:ascii="Aptos" w:eastAsia="Aptos" w:hAnsi="Aptos" w:cs="Aptos"/>
              </w:rPr>
              <w:t xml:space="preserve"> suitable sized </w:t>
            </w:r>
            <w:r w:rsidR="005459B9" w:rsidRPr="014E5C7F">
              <w:rPr>
                <w:rFonts w:ascii="Aptos" w:eastAsia="Aptos" w:hAnsi="Aptos" w:cs="Aptos"/>
              </w:rPr>
              <w:lastRenderedPageBreak/>
              <w:t>paint brushes</w:t>
            </w:r>
            <w:r w:rsidR="00660F95">
              <w:rPr>
                <w:rFonts w:ascii="Aptos" w:eastAsia="Aptos" w:hAnsi="Aptos" w:cs="Aptos"/>
              </w:rPr>
              <w:t>, c</w:t>
            </w:r>
            <w:r w:rsidR="005459B9" w:rsidRPr="014E5C7F">
              <w:rPr>
                <w:rFonts w:ascii="Aptos" w:eastAsia="Aptos" w:hAnsi="Aptos" w:cs="Aptos"/>
              </w:rPr>
              <w:t xml:space="preserve">lean a paintbrush to change </w:t>
            </w:r>
            <w:proofErr w:type="spellStart"/>
            <w:r w:rsidR="005459B9" w:rsidRPr="014E5C7F">
              <w:rPr>
                <w:rFonts w:ascii="Aptos" w:eastAsia="Aptos" w:hAnsi="Aptos" w:cs="Aptos"/>
              </w:rPr>
              <w:t>colours</w:t>
            </w:r>
            <w:proofErr w:type="spellEnd"/>
            <w:r w:rsidR="00660F95">
              <w:rPr>
                <w:rFonts w:ascii="Aptos" w:eastAsia="Aptos" w:hAnsi="Aptos" w:cs="Aptos"/>
              </w:rPr>
              <w:t>, p</w:t>
            </w:r>
            <w:r w:rsidR="005459B9" w:rsidRPr="014E5C7F">
              <w:rPr>
                <w:rFonts w:ascii="Aptos" w:eastAsia="Aptos" w:hAnsi="Aptos" w:cs="Aptos"/>
              </w:rPr>
              <w:t xml:space="preserve">rint with objects, applying a suitable layer of paint to the printing surface. </w:t>
            </w:r>
            <w:r w:rsidR="005459B9">
              <w:rPr>
                <w:rFonts w:ascii="Aptos" w:eastAsia="Aptos" w:hAnsi="Aptos" w:cs="Aptos"/>
              </w:rPr>
              <w:t>(solid colour)</w:t>
            </w:r>
          </w:p>
          <w:p w14:paraId="1DD82CA4" w14:textId="77777777" w:rsidR="001450B0" w:rsidRDefault="001450B0" w:rsidP="001450B0">
            <w:pPr>
              <w:pStyle w:val="TableParagraph"/>
              <w:spacing w:line="259" w:lineRule="auto"/>
              <w:ind w:left="106" w:right="431"/>
              <w:rPr>
                <w:b/>
                <w:bCs/>
              </w:rPr>
            </w:pPr>
          </w:p>
          <w:p w14:paraId="322EA269" w14:textId="718839A4" w:rsidR="005459B9" w:rsidRDefault="005459B9" w:rsidP="005459B9">
            <w:pPr>
              <w:pStyle w:val="TableParagraph"/>
              <w:spacing w:line="259" w:lineRule="auto"/>
              <w:ind w:left="106" w:right="431"/>
              <w:rPr>
                <w:b/>
                <w:bCs/>
              </w:rPr>
            </w:pPr>
            <w:r>
              <w:rPr>
                <w:b/>
                <w:bCs/>
              </w:rPr>
              <w:t>Sculpture</w:t>
            </w:r>
          </w:p>
          <w:p w14:paraId="07299B89" w14:textId="0060EF5E" w:rsidR="000944BE" w:rsidRDefault="005459B9" w:rsidP="001849A0">
            <w:pPr>
              <w:pStyle w:val="TableParagraph"/>
              <w:spacing w:line="259" w:lineRule="auto"/>
              <w:ind w:left="106" w:right="431"/>
            </w:pPr>
            <w:r>
              <w:rPr>
                <w:b/>
                <w:bCs/>
              </w:rPr>
              <w:t>To</w:t>
            </w:r>
            <w:r w:rsidR="00660F95">
              <w:rPr>
                <w:b/>
                <w:bCs/>
              </w:rPr>
              <w:t xml:space="preserve">: </w:t>
            </w:r>
            <w:r w:rsidR="000944BE" w:rsidRPr="6F30324D">
              <w:t>create a range of textures using pape</w:t>
            </w:r>
            <w:r w:rsidR="000944BE">
              <w:t>r and</w:t>
            </w:r>
            <w:r w:rsidR="000944BE" w:rsidRPr="6F30324D">
              <w:t xml:space="preserve"> card as materials</w:t>
            </w:r>
            <w:r w:rsidR="00660F95">
              <w:t>, r</w:t>
            </w:r>
            <w:r w:rsidR="000944BE" w:rsidRPr="00284100">
              <w:t>oll and fold paper</w:t>
            </w:r>
            <w:r w:rsidR="00660F95">
              <w:t>, c</w:t>
            </w:r>
            <w:r w:rsidR="000944BE" w:rsidRPr="00284100">
              <w:t>ut shapes from paper and car</w:t>
            </w:r>
            <w:r w:rsidR="001849A0">
              <w:t>d, c</w:t>
            </w:r>
            <w:r w:rsidR="000944BE" w:rsidRPr="00284100">
              <w:t>ut and glue paper to make 3D structures</w:t>
            </w:r>
            <w:r w:rsidR="001849A0">
              <w:t>, d</w:t>
            </w:r>
            <w:r w:rsidR="000944BE" w:rsidRPr="00284100">
              <w:t>ecide the best way to glue something</w:t>
            </w:r>
            <w:r w:rsidR="001849A0">
              <w:t>, c</w:t>
            </w:r>
            <w:r w:rsidR="000944BE" w:rsidRPr="00284100">
              <w:t xml:space="preserve">reate a variety of shapes in paper, </w:t>
            </w:r>
            <w:proofErr w:type="spellStart"/>
            <w:r w:rsidR="000944BE" w:rsidRPr="00284100">
              <w:t>eg</w:t>
            </w:r>
            <w:proofErr w:type="spellEnd"/>
            <w:r w:rsidR="000944BE" w:rsidRPr="00284100">
              <w:t xml:space="preserve"> spiral, </w:t>
            </w:r>
            <w:proofErr w:type="gramStart"/>
            <w:r w:rsidR="000944BE" w:rsidRPr="00284100">
              <w:t>zig-zag</w:t>
            </w:r>
            <w:proofErr w:type="gramEnd"/>
            <w:r w:rsidR="000944BE" w:rsidRPr="00284100">
              <w:t xml:space="preserve">. </w:t>
            </w:r>
          </w:p>
          <w:p w14:paraId="52422221" w14:textId="77777777" w:rsidR="005459B9" w:rsidRPr="001450B0" w:rsidRDefault="005459B9" w:rsidP="005459B9">
            <w:pPr>
              <w:pStyle w:val="TableParagraph"/>
              <w:spacing w:line="259" w:lineRule="auto"/>
              <w:ind w:left="106" w:right="431"/>
              <w:rPr>
                <w:b/>
                <w:bCs/>
              </w:rPr>
            </w:pPr>
          </w:p>
          <w:p w14:paraId="7E38988F" w14:textId="12FE926A" w:rsidR="002E5672" w:rsidRPr="002E5672" w:rsidRDefault="002E5672" w:rsidP="009329E9">
            <w:pPr>
              <w:pStyle w:val="TableParagraph"/>
              <w:spacing w:line="259" w:lineRule="auto"/>
              <w:ind w:left="106" w:right="431"/>
              <w:rPr>
                <w:b/>
                <w:bCs/>
              </w:rPr>
            </w:pPr>
          </w:p>
        </w:tc>
        <w:tc>
          <w:tcPr>
            <w:tcW w:w="3508" w:type="dxa"/>
            <w:gridSpan w:val="2"/>
          </w:tcPr>
          <w:p w14:paraId="0F9CF0A4" w14:textId="77777777" w:rsidR="002A2A23" w:rsidRDefault="002A2A23" w:rsidP="00931714">
            <w:pPr>
              <w:rPr>
                <w:b/>
                <w:bCs/>
              </w:rPr>
            </w:pPr>
            <w:r>
              <w:rPr>
                <w:b/>
                <w:bCs/>
              </w:rPr>
              <w:lastRenderedPageBreak/>
              <w:t>To:</w:t>
            </w:r>
          </w:p>
          <w:p w14:paraId="40CD892A" w14:textId="59E70AFA" w:rsidR="00931714" w:rsidRDefault="00931714" w:rsidP="00931714">
            <w:r w:rsidRPr="00E75B77">
              <w:t xml:space="preserve">Describe and compare features of their own and others’ artwork. </w:t>
            </w:r>
          </w:p>
          <w:p w14:paraId="5C41A64D" w14:textId="2EDFAD85" w:rsidR="00CB7285" w:rsidRPr="004E530C" w:rsidRDefault="00931714" w:rsidP="002A2A23">
            <w:pPr>
              <w:pStyle w:val="TableParagraph"/>
              <w:spacing w:before="1" w:line="237" w:lineRule="auto"/>
              <w:ind w:right="315"/>
              <w:rPr>
                <w:sz w:val="20"/>
                <w:szCs w:val="20"/>
              </w:rPr>
            </w:pPr>
            <w:r w:rsidRPr="00E75B77">
              <w:t>Evaluate art with an understanding of how art can be varied</w:t>
            </w:r>
            <w:r w:rsidRPr="60E168CC">
              <w:t>.</w:t>
            </w:r>
          </w:p>
        </w:tc>
        <w:tc>
          <w:tcPr>
            <w:tcW w:w="3509" w:type="dxa"/>
            <w:gridSpan w:val="2"/>
          </w:tcPr>
          <w:p w14:paraId="47B7F451" w14:textId="77777777" w:rsidR="008D3966" w:rsidRDefault="006C08E8" w:rsidP="006C08E8">
            <w:pPr>
              <w:rPr>
                <w:rFonts w:ascii="Aptos" w:eastAsia="Aptos" w:hAnsi="Aptos" w:cs="Aptos"/>
                <w:b/>
                <w:bCs/>
              </w:rPr>
            </w:pPr>
            <w:r w:rsidRPr="008D3966">
              <w:rPr>
                <w:rFonts w:ascii="Aptos" w:eastAsia="Aptos" w:hAnsi="Aptos" w:cs="Aptos"/>
                <w:b/>
                <w:bCs/>
              </w:rPr>
              <w:t>To know that:</w:t>
            </w:r>
          </w:p>
          <w:p w14:paraId="306BF65E" w14:textId="64AC7957" w:rsidR="006C08E8" w:rsidRPr="008D3966" w:rsidRDefault="006C08E8" w:rsidP="006C08E8">
            <w:pPr>
              <w:rPr>
                <w:rFonts w:ascii="Aptos" w:eastAsia="Aptos" w:hAnsi="Aptos" w:cs="Aptos"/>
                <w:b/>
                <w:bCs/>
              </w:rPr>
            </w:pPr>
            <w:r w:rsidRPr="01557BEF">
              <w:rPr>
                <w:rFonts w:ascii="Aptos" w:eastAsia="Aptos" w:hAnsi="Aptos" w:cs="Aptos"/>
              </w:rPr>
              <w:t xml:space="preserve">Sometimes artists concentrate on how they are making something rather than what they make. </w:t>
            </w:r>
          </w:p>
          <w:p w14:paraId="38D73EB4" w14:textId="555987B5" w:rsidR="006C08E8" w:rsidRPr="6F30324D" w:rsidRDefault="006C08E8" w:rsidP="006C08E8">
            <w:pPr>
              <w:rPr>
                <w:rFonts w:ascii="Aptos" w:eastAsia="Aptos" w:hAnsi="Aptos" w:cs="Aptos"/>
              </w:rPr>
            </w:pPr>
            <w:r w:rsidRPr="01557BEF">
              <w:rPr>
                <w:rFonts w:ascii="Aptos" w:eastAsia="Aptos" w:hAnsi="Aptos" w:cs="Aptos"/>
              </w:rPr>
              <w:t>Artists living in different places at different times can be inspired by similar ideas or stories.</w:t>
            </w:r>
          </w:p>
          <w:p w14:paraId="348D4EF7" w14:textId="3E7DB6E8" w:rsidR="006C08E8" w:rsidRDefault="006C08E8" w:rsidP="006C08E8">
            <w:r w:rsidRPr="47C4C6C6">
              <w:rPr>
                <w:rFonts w:ascii="Aptos" w:eastAsia="Aptos" w:hAnsi="Aptos" w:cs="Aptos"/>
              </w:rPr>
              <w:t xml:space="preserve">Artists can use everyday materials that have been thrown away to make art. </w:t>
            </w:r>
          </w:p>
          <w:p w14:paraId="2C1B2FD3" w14:textId="77DEB1A1" w:rsidR="006C08E8" w:rsidRDefault="006C08E8" w:rsidP="006C08E8">
            <w:r w:rsidRPr="47C4C6C6">
              <w:rPr>
                <w:rFonts w:ascii="Aptos" w:eastAsia="Aptos" w:hAnsi="Aptos" w:cs="Aptos"/>
              </w:rPr>
              <w:t>Artists choose materials that suit what they want to make or draw.</w:t>
            </w:r>
          </w:p>
          <w:p w14:paraId="66D01F6F" w14:textId="648EF0EC" w:rsidR="00CB7285" w:rsidRPr="004E530C" w:rsidRDefault="005C1CCB" w:rsidP="005C1CCB">
            <w:pPr>
              <w:pStyle w:val="TableParagraph"/>
              <w:spacing w:before="1" w:line="237" w:lineRule="auto"/>
              <w:ind w:left="159" w:right="315"/>
              <w:rPr>
                <w:sz w:val="20"/>
                <w:szCs w:val="20"/>
              </w:rPr>
            </w:pPr>
            <w:r>
              <w:t>.</w:t>
            </w:r>
          </w:p>
        </w:tc>
      </w:tr>
      <w:tr w:rsidR="00CB7285" w14:paraId="1A640E77" w14:textId="5AD49818" w:rsidTr="24A74E08">
        <w:trPr>
          <w:trHeight w:val="3937"/>
        </w:trPr>
        <w:tc>
          <w:tcPr>
            <w:tcW w:w="1135" w:type="dxa"/>
            <w:shd w:val="clear" w:color="auto" w:fill="FFFFCC"/>
          </w:tcPr>
          <w:p w14:paraId="73031F90" w14:textId="1B88545D" w:rsidR="00CB7285" w:rsidRDefault="00CB7285" w:rsidP="00CB7285">
            <w:pPr>
              <w:pStyle w:val="TableParagraph"/>
              <w:ind w:left="107" w:right="165"/>
              <w:rPr>
                <w:b/>
                <w:bCs/>
                <w:sz w:val="28"/>
                <w:szCs w:val="28"/>
              </w:rPr>
            </w:pPr>
            <w:r>
              <w:rPr>
                <w:b/>
                <w:bCs/>
                <w:sz w:val="28"/>
                <w:szCs w:val="28"/>
              </w:rPr>
              <w:t>Year 2</w:t>
            </w:r>
          </w:p>
        </w:tc>
        <w:tc>
          <w:tcPr>
            <w:tcW w:w="3508" w:type="dxa"/>
            <w:tcBorders>
              <w:top w:val="nil"/>
              <w:bottom w:val="nil"/>
            </w:tcBorders>
          </w:tcPr>
          <w:p w14:paraId="374FF1FE" w14:textId="77777777" w:rsidR="00CB7285" w:rsidRDefault="00101BC9" w:rsidP="00CB7285">
            <w:pPr>
              <w:pStyle w:val="TableParagraph"/>
              <w:ind w:left="107" w:right="140"/>
            </w:pPr>
            <w:r>
              <w:t>Communicate ideas and</w:t>
            </w:r>
            <w:r>
              <w:rPr>
                <w:spacing w:val="-47"/>
              </w:rPr>
              <w:t xml:space="preserve"> </w:t>
            </w:r>
            <w:r>
              <w:t>meanings</w:t>
            </w:r>
            <w:r>
              <w:rPr>
                <w:spacing w:val="-3"/>
              </w:rPr>
              <w:t xml:space="preserve"> </w:t>
            </w:r>
            <w:r>
              <w:t>very</w:t>
            </w:r>
            <w:r>
              <w:rPr>
                <w:spacing w:val="-1"/>
              </w:rPr>
              <w:t xml:space="preserve"> </w:t>
            </w:r>
            <w:r>
              <w:t>simply</w:t>
            </w:r>
            <w:r w:rsidR="00983634">
              <w:t>.</w:t>
            </w:r>
          </w:p>
          <w:p w14:paraId="1103662F" w14:textId="77777777" w:rsidR="00983634" w:rsidRDefault="00983634" w:rsidP="00983634">
            <w:pPr>
              <w:pStyle w:val="TableParagraph"/>
              <w:spacing w:line="235" w:lineRule="exact"/>
              <w:ind w:left="107"/>
            </w:pPr>
            <w:r>
              <w:t xml:space="preserve">Investigate </w:t>
            </w:r>
            <w:proofErr w:type="gramStart"/>
            <w:r>
              <w:t>pattern</w:t>
            </w:r>
            <w:proofErr w:type="gramEnd"/>
            <w:r>
              <w:rPr>
                <w:spacing w:val="-2"/>
              </w:rPr>
              <w:t xml:space="preserve"> </w:t>
            </w:r>
            <w:r>
              <w:t>and</w:t>
            </w:r>
          </w:p>
          <w:p w14:paraId="4A73C26F" w14:textId="651E71A2" w:rsidR="00983634" w:rsidRDefault="00983634" w:rsidP="00983634">
            <w:pPr>
              <w:pStyle w:val="TableParagraph"/>
              <w:spacing w:before="1"/>
              <w:ind w:left="107"/>
            </w:pPr>
            <w:r>
              <w:t>shape in</w:t>
            </w:r>
            <w:r>
              <w:rPr>
                <w:spacing w:val="-2"/>
              </w:rPr>
              <w:t xml:space="preserve"> </w:t>
            </w:r>
            <w:r>
              <w:t>the</w:t>
            </w:r>
            <w:r>
              <w:rPr>
                <w:spacing w:val="-3"/>
              </w:rPr>
              <w:t xml:space="preserve"> </w:t>
            </w:r>
            <w:r>
              <w:t>environment</w:t>
            </w:r>
            <w:r w:rsidR="00836374">
              <w:t>.</w:t>
            </w:r>
          </w:p>
          <w:p w14:paraId="7FD56956" w14:textId="77777777" w:rsidR="00983634" w:rsidRDefault="00983634" w:rsidP="00983634">
            <w:pPr>
              <w:pStyle w:val="TableParagraph"/>
              <w:ind w:left="107" w:right="346"/>
            </w:pPr>
            <w:r>
              <w:t>Explore ideas and collect</w:t>
            </w:r>
            <w:r>
              <w:rPr>
                <w:spacing w:val="-47"/>
              </w:rPr>
              <w:t xml:space="preserve"> </w:t>
            </w:r>
            <w:r>
              <w:t>information in a sketch</w:t>
            </w:r>
            <w:r>
              <w:rPr>
                <w:spacing w:val="1"/>
              </w:rPr>
              <w:t xml:space="preserve"> </w:t>
            </w:r>
            <w:r>
              <w:t>book.</w:t>
            </w:r>
          </w:p>
          <w:p w14:paraId="11797613" w14:textId="7A21D77D" w:rsidR="00983634" w:rsidRDefault="00983634" w:rsidP="00983634">
            <w:pPr>
              <w:pStyle w:val="TableParagraph"/>
              <w:spacing w:before="1"/>
              <w:ind w:left="107" w:right="142"/>
            </w:pPr>
            <w:r>
              <w:t>Reproduce from memory,</w:t>
            </w:r>
            <w:r>
              <w:rPr>
                <w:spacing w:val="1"/>
              </w:rPr>
              <w:t xml:space="preserve"> </w:t>
            </w:r>
            <w:r>
              <w:t>observation</w:t>
            </w:r>
            <w:r>
              <w:rPr>
                <w:spacing w:val="-2"/>
              </w:rPr>
              <w:t xml:space="preserve"> </w:t>
            </w:r>
            <w:r>
              <w:t>or</w:t>
            </w:r>
            <w:r>
              <w:rPr>
                <w:spacing w:val="-3"/>
              </w:rPr>
              <w:t xml:space="preserve"> </w:t>
            </w:r>
            <w:r>
              <w:t>imagination</w:t>
            </w:r>
            <w:r w:rsidR="00836374">
              <w:t>.</w:t>
            </w:r>
          </w:p>
          <w:p w14:paraId="20ED10E5" w14:textId="73021626" w:rsidR="00983634" w:rsidRDefault="00983634" w:rsidP="00983634">
            <w:pPr>
              <w:pStyle w:val="TableParagraph"/>
              <w:ind w:left="107" w:right="140"/>
            </w:pPr>
            <w:r>
              <w:t xml:space="preserve">Identify different ways </w:t>
            </w:r>
            <w:proofErr w:type="gramStart"/>
            <w:r>
              <w:t>to</w:t>
            </w:r>
            <w:r>
              <w:rPr>
                <w:spacing w:val="-47"/>
              </w:rPr>
              <w:t xml:space="preserve"> </w:t>
            </w:r>
            <w:r w:rsidR="00224DB9">
              <w:rPr>
                <w:spacing w:val="-47"/>
              </w:rPr>
              <w:t xml:space="preserve"> </w:t>
            </w:r>
            <w:r>
              <w:t>express</w:t>
            </w:r>
            <w:proofErr w:type="gramEnd"/>
            <w:r>
              <w:rPr>
                <w:spacing w:val="-2"/>
              </w:rPr>
              <w:t xml:space="preserve"> </w:t>
            </w:r>
            <w:r>
              <w:t>ideas</w:t>
            </w:r>
            <w:r w:rsidR="003061D6">
              <w:t>.</w:t>
            </w:r>
          </w:p>
          <w:p w14:paraId="41ADD56B" w14:textId="77777777" w:rsidR="003061D6" w:rsidRDefault="003061D6" w:rsidP="003061D6">
            <w:pPr>
              <w:pStyle w:val="TableParagraph"/>
              <w:ind w:left="107" w:right="143"/>
            </w:pPr>
            <w:r>
              <w:t>Try out different activities</w:t>
            </w:r>
            <w:r>
              <w:rPr>
                <w:spacing w:val="1"/>
              </w:rPr>
              <w:t xml:space="preserve"> </w:t>
            </w:r>
            <w:r>
              <w:t>and</w:t>
            </w:r>
            <w:r>
              <w:rPr>
                <w:spacing w:val="-4"/>
              </w:rPr>
              <w:t xml:space="preserve"> </w:t>
            </w:r>
            <w:r>
              <w:t>make</w:t>
            </w:r>
            <w:r>
              <w:rPr>
                <w:spacing w:val="-1"/>
              </w:rPr>
              <w:t xml:space="preserve"> </w:t>
            </w:r>
            <w:r>
              <w:t>sensible</w:t>
            </w:r>
            <w:r>
              <w:rPr>
                <w:spacing w:val="-1"/>
              </w:rPr>
              <w:t xml:space="preserve"> </w:t>
            </w:r>
            <w:r>
              <w:t>choices.</w:t>
            </w:r>
          </w:p>
          <w:p w14:paraId="1544DC07" w14:textId="77777777" w:rsidR="0043770D" w:rsidRDefault="0043770D" w:rsidP="004F614F">
            <w:pPr>
              <w:pStyle w:val="TableParagraph"/>
              <w:ind w:left="107"/>
              <w:rPr>
                <w:b/>
                <w:u w:val="single"/>
              </w:rPr>
            </w:pPr>
          </w:p>
          <w:p w14:paraId="5FA92D20" w14:textId="77777777" w:rsidR="0043770D" w:rsidRPr="0099131F" w:rsidRDefault="0043770D" w:rsidP="0043770D">
            <w:pPr>
              <w:pStyle w:val="TableParagraph"/>
              <w:ind w:left="144" w:firstLine="3"/>
              <w:rPr>
                <w:b/>
              </w:rPr>
            </w:pPr>
            <w:r w:rsidRPr="0099131F">
              <w:rPr>
                <w:b/>
              </w:rPr>
              <w:t>Final pieces:</w:t>
            </w:r>
          </w:p>
          <w:p w14:paraId="4399A69D" w14:textId="77777777" w:rsidR="00055237" w:rsidRDefault="000D50DF" w:rsidP="00055237">
            <w:pPr>
              <w:pStyle w:val="TableParagraph"/>
              <w:numPr>
                <w:ilvl w:val="0"/>
                <w:numId w:val="13"/>
              </w:numPr>
              <w:rPr>
                <w:b/>
              </w:rPr>
            </w:pPr>
            <w:r>
              <w:rPr>
                <w:b/>
              </w:rPr>
              <w:t>Drawing: Axcel Scheffler inspired cartoon drawing</w:t>
            </w:r>
          </w:p>
          <w:p w14:paraId="680F40A3" w14:textId="77777777" w:rsidR="000D50DF" w:rsidRDefault="000D50DF" w:rsidP="00055237">
            <w:pPr>
              <w:pStyle w:val="TableParagraph"/>
              <w:numPr>
                <w:ilvl w:val="0"/>
                <w:numId w:val="13"/>
              </w:numPr>
              <w:rPr>
                <w:b/>
              </w:rPr>
            </w:pPr>
            <w:r>
              <w:rPr>
                <w:b/>
              </w:rPr>
              <w:t>Painting: Esther Mahlangu inspired village</w:t>
            </w:r>
          </w:p>
          <w:p w14:paraId="59DEC708" w14:textId="7C035104" w:rsidR="000D50DF" w:rsidRPr="00055237" w:rsidRDefault="000D50DF" w:rsidP="00055237">
            <w:pPr>
              <w:pStyle w:val="TableParagraph"/>
              <w:numPr>
                <w:ilvl w:val="0"/>
                <w:numId w:val="13"/>
              </w:numPr>
              <w:rPr>
                <w:b/>
              </w:rPr>
            </w:pPr>
            <w:r>
              <w:rPr>
                <w:b/>
              </w:rPr>
              <w:lastRenderedPageBreak/>
              <w:t>Scul</w:t>
            </w:r>
            <w:r w:rsidR="00DD27B7">
              <w:rPr>
                <w:b/>
              </w:rPr>
              <w:t xml:space="preserve">pture: Polo Ramirez inspired clay bird. </w:t>
            </w:r>
          </w:p>
        </w:tc>
        <w:tc>
          <w:tcPr>
            <w:tcW w:w="3515" w:type="dxa"/>
            <w:gridSpan w:val="2"/>
          </w:tcPr>
          <w:p w14:paraId="444D7626" w14:textId="27B2C1A9" w:rsidR="000944BE" w:rsidRPr="00611A75" w:rsidRDefault="000944BE" w:rsidP="00611A75">
            <w:pPr>
              <w:rPr>
                <w:b/>
                <w:bCs/>
              </w:rPr>
            </w:pPr>
            <w:r w:rsidRPr="00611A75">
              <w:rPr>
                <w:b/>
                <w:bCs/>
              </w:rPr>
              <w:lastRenderedPageBreak/>
              <w:t>Drawing</w:t>
            </w:r>
          </w:p>
          <w:p w14:paraId="4ABB190D" w14:textId="67E9DC84" w:rsidR="000944BE" w:rsidRDefault="000944BE" w:rsidP="00611A75">
            <w:r w:rsidRPr="00611A75">
              <w:rPr>
                <w:b/>
                <w:bCs/>
              </w:rPr>
              <w:t>To Use</w:t>
            </w:r>
            <w:r w:rsidR="00611A75" w:rsidRPr="00611A75">
              <w:rPr>
                <w:b/>
                <w:bCs/>
              </w:rPr>
              <w:t>:</w:t>
            </w:r>
            <w:r w:rsidR="00611A75">
              <w:t xml:space="preserve"> </w:t>
            </w:r>
            <w:r w:rsidR="005A6C38" w:rsidRPr="6F30324D">
              <w:t>Dots, dashes, scribbles,</w:t>
            </w:r>
            <w:r w:rsidR="00611A75">
              <w:t xml:space="preserve"> </w:t>
            </w:r>
            <w:r w:rsidR="005A6C38" w:rsidRPr="6F30324D">
              <w:t>sweeping lines, wavy lines, straight lines</w:t>
            </w:r>
            <w:r w:rsidR="00611A75">
              <w:t xml:space="preserve">, </w:t>
            </w:r>
            <w:r w:rsidR="005A6C38" w:rsidRPr="6F30324D">
              <w:t>grades of pencil</w:t>
            </w:r>
            <w:r w:rsidR="00611A75">
              <w:t xml:space="preserve">, </w:t>
            </w:r>
            <w:r w:rsidR="005A6C38" w:rsidRPr="6F30324D">
              <w:t>keep within the lines</w:t>
            </w:r>
            <w:r w:rsidR="00611A75">
              <w:t xml:space="preserve">, </w:t>
            </w:r>
            <w:r w:rsidR="005A6C38" w:rsidRPr="6F30324D">
              <w:t>thickness of lin</w:t>
            </w:r>
            <w:r w:rsidR="00611A75">
              <w:t xml:space="preserve">e, </w:t>
            </w:r>
            <w:r w:rsidR="005A6C38" w:rsidRPr="6F30324D">
              <w:t>tone (light and dark)</w:t>
            </w:r>
            <w:r w:rsidR="00611A75">
              <w:t xml:space="preserve">, </w:t>
            </w:r>
            <w:r w:rsidR="005A6C38" w:rsidRPr="6F30324D">
              <w:t>smudges and marks</w:t>
            </w:r>
            <w:r w:rsidR="005A6C38" w:rsidRPr="7C1D4B91">
              <w:t xml:space="preserve"> </w:t>
            </w:r>
            <w:r w:rsidR="005A6C38" w:rsidRPr="37914BED">
              <w:t xml:space="preserve">(including </w:t>
            </w:r>
            <w:r w:rsidR="005A6C38" w:rsidRPr="4A652121">
              <w:t xml:space="preserve">blending with </w:t>
            </w:r>
            <w:r w:rsidR="005A6C38" w:rsidRPr="07D0FB31">
              <w:t>fingers</w:t>
            </w:r>
            <w:r w:rsidR="005A6C38" w:rsidRPr="37914BED">
              <w:t>)</w:t>
            </w:r>
            <w:r w:rsidR="00611A75">
              <w:t>, u</w:t>
            </w:r>
            <w:r w:rsidR="005A6C38" w:rsidRPr="00C35AF0">
              <w:t>se different materials and marks to replicate texture</w:t>
            </w:r>
            <w:r w:rsidR="00611A75">
              <w:t>, u</w:t>
            </w:r>
            <w:r w:rsidR="005A6C38" w:rsidRPr="00C35AF0">
              <w:t>se marks and lines to show expression on faces</w:t>
            </w:r>
            <w:r w:rsidR="00611A75">
              <w:t xml:space="preserve"> and u</w:t>
            </w:r>
            <w:r w:rsidR="005A6C38" w:rsidRPr="00C35AF0">
              <w:t>se drawing to tell a story.</w:t>
            </w:r>
          </w:p>
          <w:p w14:paraId="7E294269" w14:textId="0EF668EA" w:rsidR="005A6C38" w:rsidRPr="00611A75" w:rsidRDefault="005A6C38" w:rsidP="00611A75">
            <w:pPr>
              <w:rPr>
                <w:b/>
                <w:bCs/>
              </w:rPr>
            </w:pPr>
            <w:r w:rsidRPr="00611A75">
              <w:rPr>
                <w:b/>
                <w:bCs/>
              </w:rPr>
              <w:t>Painting</w:t>
            </w:r>
          </w:p>
          <w:p w14:paraId="02F541BE" w14:textId="6F954FA1" w:rsidR="005A6C38" w:rsidRDefault="005A6C38" w:rsidP="00611A75">
            <w:pPr>
              <w:rPr>
                <w:rFonts w:ascii="Aptos" w:eastAsia="Aptos" w:hAnsi="Aptos" w:cs="Aptos"/>
              </w:rPr>
            </w:pPr>
            <w:r w:rsidRPr="00611A75">
              <w:rPr>
                <w:b/>
                <w:bCs/>
              </w:rPr>
              <w:t>To</w:t>
            </w:r>
            <w:r w:rsidR="00611A75">
              <w:rPr>
                <w:b/>
                <w:bCs/>
              </w:rPr>
              <w:t xml:space="preserve">: </w:t>
            </w:r>
            <w:r w:rsidR="00611A75">
              <w:t>m</w:t>
            </w:r>
            <w:r w:rsidR="00D2615E" w:rsidRPr="6F30324D">
              <w:t>ix to make tertiary colours</w:t>
            </w:r>
            <w:r w:rsidR="00611A75">
              <w:t>, m</w:t>
            </w:r>
            <w:r w:rsidR="00D2615E" w:rsidRPr="014E5C7F">
              <w:rPr>
                <w:rFonts w:ascii="Aptos" w:eastAsia="Aptos" w:hAnsi="Aptos" w:cs="Aptos"/>
              </w:rPr>
              <w:t xml:space="preserve">ake a paint colour darker or lighter (creating shades) in different ways </w:t>
            </w:r>
            <w:proofErr w:type="spellStart"/>
            <w:r w:rsidR="00D2615E" w:rsidRPr="014E5C7F">
              <w:rPr>
                <w:rFonts w:ascii="Aptos" w:eastAsia="Aptos" w:hAnsi="Aptos" w:cs="Aptos"/>
              </w:rPr>
              <w:lastRenderedPageBreak/>
              <w:t>eg.</w:t>
            </w:r>
            <w:proofErr w:type="spellEnd"/>
            <w:r w:rsidR="00D2615E" w:rsidRPr="014E5C7F">
              <w:rPr>
                <w:rFonts w:ascii="Aptos" w:eastAsia="Aptos" w:hAnsi="Aptos" w:cs="Aptos"/>
              </w:rPr>
              <w:t xml:space="preserve"> adding water, adding a lighter colo</w:t>
            </w:r>
            <w:r w:rsidR="00D2615E">
              <w:rPr>
                <w:rFonts w:ascii="Aptos" w:eastAsia="Aptos" w:hAnsi="Aptos" w:cs="Aptos"/>
              </w:rPr>
              <w:t>ur</w:t>
            </w:r>
            <w:r w:rsidR="00AC5B7C">
              <w:rPr>
                <w:rFonts w:ascii="Aptos" w:eastAsia="Aptos" w:hAnsi="Aptos" w:cs="Aptos"/>
              </w:rPr>
              <w:t>, u</w:t>
            </w:r>
            <w:r w:rsidR="00D2615E" w:rsidRPr="6F30324D">
              <w:t>se brushes to: dab, smooth, wash, brush, stipple, st</w:t>
            </w:r>
            <w:r w:rsidR="00D2615E">
              <w:t>r</w:t>
            </w:r>
            <w:r w:rsidR="00D2615E" w:rsidRPr="6F30324D">
              <w:t>oke</w:t>
            </w:r>
            <w:r w:rsidR="00AC5B7C">
              <w:t>, c</w:t>
            </w:r>
            <w:r w:rsidR="00D2615E" w:rsidRPr="6F30324D">
              <w:t>ontrol paint and water create different thicknesses</w:t>
            </w:r>
            <w:r w:rsidR="00AC5B7C">
              <w:t>, m</w:t>
            </w:r>
            <w:r w:rsidR="00D2615E" w:rsidRPr="164DD195">
              <w:rPr>
                <w:rFonts w:ascii="Aptos" w:eastAsia="Aptos" w:hAnsi="Aptos" w:cs="Aptos"/>
              </w:rPr>
              <w:t>ix a variety of shades of a secondary colour</w:t>
            </w:r>
            <w:r w:rsidR="00AC5B7C">
              <w:rPr>
                <w:rFonts w:ascii="Aptos" w:eastAsia="Aptos" w:hAnsi="Aptos" w:cs="Aptos"/>
              </w:rPr>
              <w:t>, m</w:t>
            </w:r>
            <w:r w:rsidR="00D2615E" w:rsidRPr="164DD195">
              <w:rPr>
                <w:rFonts w:ascii="Aptos" w:eastAsia="Aptos" w:hAnsi="Aptos" w:cs="Aptos"/>
              </w:rPr>
              <w:t>ake choices about amounts of paint to use when mixing a particular colour</w:t>
            </w:r>
            <w:r w:rsidR="00AC5B7C">
              <w:rPr>
                <w:rFonts w:ascii="Aptos" w:eastAsia="Aptos" w:hAnsi="Aptos" w:cs="Aptos"/>
              </w:rPr>
              <w:t>, m</w:t>
            </w:r>
            <w:r w:rsidR="00D2615E" w:rsidRPr="164DD195">
              <w:rPr>
                <w:rFonts w:ascii="Aptos" w:eastAsia="Aptos" w:hAnsi="Aptos" w:cs="Aptos"/>
              </w:rPr>
              <w:t>atch colours seen around them</w:t>
            </w:r>
            <w:r w:rsidR="00AC5B7C">
              <w:rPr>
                <w:rFonts w:ascii="Aptos" w:eastAsia="Aptos" w:hAnsi="Aptos" w:cs="Aptos"/>
              </w:rPr>
              <w:t xml:space="preserve"> and c</w:t>
            </w:r>
            <w:r w:rsidR="00D2615E" w:rsidRPr="164DD195">
              <w:rPr>
                <w:rFonts w:ascii="Aptos" w:eastAsia="Aptos" w:hAnsi="Aptos" w:cs="Aptos"/>
              </w:rPr>
              <w:t>reate texture using different painting tools.</w:t>
            </w:r>
          </w:p>
          <w:p w14:paraId="027C9C27" w14:textId="3CAF42B5" w:rsidR="00D2615E" w:rsidRDefault="00D2615E" w:rsidP="00AC5B7C">
            <w:pPr>
              <w:pStyle w:val="TableParagraph"/>
              <w:spacing w:line="453" w:lineRule="auto"/>
              <w:ind w:right="426"/>
              <w:rPr>
                <w:rFonts w:ascii="Aptos" w:eastAsia="Aptos" w:hAnsi="Aptos" w:cs="Aptos"/>
                <w:b/>
                <w:bCs/>
              </w:rPr>
            </w:pPr>
            <w:r>
              <w:rPr>
                <w:rFonts w:ascii="Aptos" w:eastAsia="Aptos" w:hAnsi="Aptos" w:cs="Aptos"/>
                <w:b/>
                <w:bCs/>
              </w:rPr>
              <w:t>Sculpture</w:t>
            </w:r>
          </w:p>
          <w:p w14:paraId="4C47FDFA" w14:textId="5013502A" w:rsidR="00D2615E" w:rsidRPr="00D2615E" w:rsidRDefault="00D2615E" w:rsidP="00AC5B7C">
            <w:r w:rsidRPr="00AC5B7C">
              <w:rPr>
                <w:b/>
                <w:bCs/>
              </w:rPr>
              <w:t>To</w:t>
            </w:r>
            <w:r w:rsidR="00AC5B7C">
              <w:rPr>
                <w:b/>
                <w:bCs/>
              </w:rPr>
              <w:t xml:space="preserve">: </w:t>
            </w:r>
            <w:r w:rsidR="0047066E" w:rsidRPr="6F30324D">
              <w:t>make a model using</w:t>
            </w:r>
            <w:r w:rsidR="0047066E" w:rsidRPr="00C99F24">
              <w:t xml:space="preserve"> </w:t>
            </w:r>
            <w:r w:rsidR="0047066E" w:rsidRPr="6F30324D">
              <w:t xml:space="preserve">rolling, cutting, moulding and carving when using </w:t>
            </w:r>
            <w:r w:rsidR="0047066E" w:rsidRPr="00F61F90">
              <w:t>clay</w:t>
            </w:r>
            <w:r w:rsidR="00AC5B7C">
              <w:t>, s</w:t>
            </w:r>
            <w:r w:rsidR="0047066E" w:rsidRPr="00270D03">
              <w:t>mooth and flatten clay</w:t>
            </w:r>
            <w:r w:rsidR="00AC5B7C">
              <w:t>, r</w:t>
            </w:r>
            <w:r w:rsidR="0047066E" w:rsidRPr="00270D03">
              <w:t>oll clay into a cylinder or ball</w:t>
            </w:r>
            <w:r w:rsidR="00AC5B7C">
              <w:t>, u</w:t>
            </w:r>
            <w:r w:rsidR="0047066E" w:rsidRPr="00270D03">
              <w:t>se hands in different ways as a tool to manipulate clay</w:t>
            </w:r>
            <w:r w:rsidR="00AC5B7C">
              <w:t>, u</w:t>
            </w:r>
            <w:r w:rsidR="0047066E" w:rsidRPr="00270D03">
              <w:t xml:space="preserve">se clay tools to </w:t>
            </w:r>
            <w:r w:rsidR="0047066E">
              <w:t>m</w:t>
            </w:r>
            <w:r w:rsidR="0047066E" w:rsidRPr="00270D03">
              <w:t>ake different surface marks in clay</w:t>
            </w:r>
            <w:r w:rsidR="00AC5B7C">
              <w:t>, t</w:t>
            </w:r>
            <w:r w:rsidR="0047066E">
              <w:t>o use printing skills to create pattern and texture</w:t>
            </w:r>
          </w:p>
          <w:p w14:paraId="52865127" w14:textId="2733EAFD" w:rsidR="00B20776" w:rsidRPr="00B20776" w:rsidRDefault="00B20776" w:rsidP="00B20776">
            <w:pPr>
              <w:pStyle w:val="TableParagraph"/>
              <w:spacing w:line="453" w:lineRule="auto"/>
              <w:ind w:left="107" w:right="426"/>
              <w:rPr>
                <w:spacing w:val="1"/>
              </w:rPr>
            </w:pPr>
          </w:p>
        </w:tc>
        <w:tc>
          <w:tcPr>
            <w:tcW w:w="3508" w:type="dxa"/>
            <w:gridSpan w:val="2"/>
          </w:tcPr>
          <w:p w14:paraId="42AC783B" w14:textId="77777777" w:rsidR="002A2A23" w:rsidRDefault="002A2A23" w:rsidP="00BD1466">
            <w:pPr>
              <w:rPr>
                <w:b/>
                <w:bCs/>
              </w:rPr>
            </w:pPr>
            <w:r>
              <w:rPr>
                <w:b/>
                <w:bCs/>
              </w:rPr>
              <w:lastRenderedPageBreak/>
              <w:t>To:</w:t>
            </w:r>
          </w:p>
          <w:p w14:paraId="40A19ADB" w14:textId="6E72BC3E" w:rsidR="00BD1466" w:rsidRDefault="00BD1466" w:rsidP="00BD1466">
            <w:r w:rsidRPr="005558E3">
              <w:t xml:space="preserve">Explain their ideas and opinions about their own and others’ artwork, beginning to recognise the stories and messages within and showing an understanding of why they may have made it. </w:t>
            </w:r>
          </w:p>
          <w:p w14:paraId="12BEA99D" w14:textId="5F71DD69" w:rsidR="00BD1466" w:rsidRDefault="00BD1466" w:rsidP="00BD1466">
            <w:r w:rsidRPr="005558E3">
              <w:t xml:space="preserve">Begin to talk about how they could improve their own work. </w:t>
            </w:r>
          </w:p>
          <w:p w14:paraId="05E41771" w14:textId="1A6F8B1D" w:rsidR="009E33B7" w:rsidRPr="009E33B7" w:rsidRDefault="00BD1466" w:rsidP="002A2A23">
            <w:pPr>
              <w:pStyle w:val="TableParagraph"/>
              <w:ind w:right="855"/>
            </w:pPr>
            <w:r w:rsidRPr="005558E3">
              <w:t>Talk about how art is made.</w:t>
            </w:r>
          </w:p>
        </w:tc>
        <w:tc>
          <w:tcPr>
            <w:tcW w:w="3509" w:type="dxa"/>
            <w:gridSpan w:val="2"/>
          </w:tcPr>
          <w:p w14:paraId="38C4FA66" w14:textId="77777777" w:rsidR="00A375B0" w:rsidRPr="008D3966" w:rsidRDefault="00A375B0" w:rsidP="00A375B0">
            <w:pPr>
              <w:rPr>
                <w:rFonts w:ascii="Aptos" w:eastAsia="Aptos" w:hAnsi="Aptos" w:cs="Aptos"/>
                <w:b/>
                <w:bCs/>
              </w:rPr>
            </w:pPr>
            <w:r w:rsidRPr="008D3966">
              <w:rPr>
                <w:rFonts w:ascii="Aptos" w:eastAsia="Aptos" w:hAnsi="Aptos" w:cs="Aptos"/>
                <w:b/>
                <w:bCs/>
              </w:rPr>
              <w:t>To know that:</w:t>
            </w:r>
          </w:p>
          <w:p w14:paraId="77C6E767" w14:textId="0C383BAD" w:rsidR="00A375B0" w:rsidRPr="6F30324D" w:rsidRDefault="00A375B0" w:rsidP="00A375B0">
            <w:r w:rsidRPr="2B4942C2">
              <w:rPr>
                <w:rFonts w:ascii="Aptos" w:eastAsia="Aptos" w:hAnsi="Aptos" w:cs="Aptos"/>
              </w:rPr>
              <w:t>Some artists create art to make people aware of good and bad things happening in the world around them.</w:t>
            </w:r>
          </w:p>
          <w:p w14:paraId="24A85E25" w14:textId="52D36921" w:rsidR="00A375B0" w:rsidRDefault="00A375B0" w:rsidP="00A375B0">
            <w:r w:rsidRPr="25EE359A">
              <w:rPr>
                <w:rFonts w:ascii="Aptos" w:eastAsia="Aptos" w:hAnsi="Aptos" w:cs="Aptos"/>
              </w:rPr>
              <w:t>Art can be figurative or abstract.</w:t>
            </w:r>
          </w:p>
          <w:p w14:paraId="6A307181" w14:textId="07703064" w:rsidR="00A375B0" w:rsidRDefault="00A375B0" w:rsidP="00A375B0">
            <w:pPr>
              <w:rPr>
                <w:rFonts w:ascii="Aptos" w:eastAsia="Aptos" w:hAnsi="Aptos" w:cs="Aptos"/>
              </w:rPr>
            </w:pPr>
            <w:r w:rsidRPr="496F4EF5">
              <w:rPr>
                <w:rFonts w:ascii="Aptos" w:eastAsia="Aptos" w:hAnsi="Aptos" w:cs="Aptos"/>
              </w:rPr>
              <w:t xml:space="preserve">Illustrators use drawn lines to show how characters feel. </w:t>
            </w:r>
          </w:p>
          <w:p w14:paraId="5F7F4751" w14:textId="0AFC1089" w:rsidR="00A375B0" w:rsidRPr="003636B3" w:rsidRDefault="00A375B0" w:rsidP="00A375B0">
            <w:pPr>
              <w:rPr>
                <w:rFonts w:ascii="Aptos" w:eastAsia="Aptos" w:hAnsi="Aptos" w:cs="Aptos"/>
              </w:rPr>
            </w:pPr>
            <w:r w:rsidRPr="496F4EF5">
              <w:rPr>
                <w:rFonts w:ascii="Aptos" w:eastAsia="Aptos" w:hAnsi="Aptos" w:cs="Aptos"/>
              </w:rPr>
              <w:t>Artists and designers can create work to match a set of requirements; a ‘brief’ or ‘commission’.</w:t>
            </w:r>
          </w:p>
          <w:p w14:paraId="28DBBD71" w14:textId="3439102E" w:rsidR="003E2395" w:rsidRPr="00561974" w:rsidRDefault="003E2395" w:rsidP="00561974">
            <w:pPr>
              <w:pStyle w:val="TableParagraph"/>
              <w:ind w:left="106"/>
              <w:rPr>
                <w:b/>
                <w:highlight w:val="yellow"/>
              </w:rPr>
            </w:pPr>
          </w:p>
        </w:tc>
      </w:tr>
      <w:tr w:rsidR="00CB7285" w14:paraId="6DA4D2E1" w14:textId="0F8584C4" w:rsidTr="24A74E08">
        <w:trPr>
          <w:gridAfter w:val="1"/>
          <w:wAfter w:w="7" w:type="dxa"/>
          <w:trHeight w:val="1697"/>
        </w:trPr>
        <w:tc>
          <w:tcPr>
            <w:tcW w:w="1135" w:type="dxa"/>
            <w:shd w:val="clear" w:color="auto" w:fill="FFFFCC"/>
          </w:tcPr>
          <w:p w14:paraId="0990723D" w14:textId="60E12748" w:rsidR="00CB7285" w:rsidRDefault="00CB7285" w:rsidP="00CB7285">
            <w:pPr>
              <w:pStyle w:val="TableParagraph"/>
              <w:ind w:left="107" w:right="165"/>
              <w:rPr>
                <w:b/>
                <w:bCs/>
                <w:sz w:val="28"/>
                <w:szCs w:val="28"/>
              </w:rPr>
            </w:pPr>
            <w:r>
              <w:rPr>
                <w:b/>
                <w:bCs/>
                <w:sz w:val="28"/>
                <w:szCs w:val="28"/>
              </w:rPr>
              <w:t>Year 3</w:t>
            </w:r>
          </w:p>
        </w:tc>
        <w:tc>
          <w:tcPr>
            <w:tcW w:w="3508" w:type="dxa"/>
          </w:tcPr>
          <w:p w14:paraId="0DBC0247" w14:textId="2F838F07" w:rsidR="00255510" w:rsidRPr="0065360D" w:rsidRDefault="00255510" w:rsidP="0065360D">
            <w:pPr>
              <w:pStyle w:val="TableParagraph"/>
              <w:spacing w:line="264" w:lineRule="exact"/>
              <w:ind w:left="107"/>
            </w:pPr>
            <w:r>
              <w:t>Make</w:t>
            </w:r>
            <w:r>
              <w:rPr>
                <w:spacing w:val="-2"/>
              </w:rPr>
              <w:t xml:space="preserve"> </w:t>
            </w:r>
            <w:r>
              <w:t>their</w:t>
            </w:r>
            <w:r>
              <w:rPr>
                <w:spacing w:val="-2"/>
              </w:rPr>
              <w:t xml:space="preserve"> </w:t>
            </w:r>
            <w:r>
              <w:t>own choices</w:t>
            </w:r>
            <w:r w:rsidR="0065360D">
              <w:t>.</w:t>
            </w:r>
          </w:p>
          <w:p w14:paraId="7F39E2B9" w14:textId="3CD746DF" w:rsidR="00255510" w:rsidRPr="0065360D" w:rsidRDefault="00255510" w:rsidP="0065360D">
            <w:pPr>
              <w:pStyle w:val="TableParagraph"/>
              <w:spacing w:before="1"/>
              <w:ind w:left="107" w:right="790"/>
            </w:pPr>
            <w:r>
              <w:t>Begin to work more</w:t>
            </w:r>
            <w:r>
              <w:rPr>
                <w:spacing w:val="-47"/>
              </w:rPr>
              <w:t xml:space="preserve"> </w:t>
            </w:r>
            <w:r>
              <w:t>abstractly</w:t>
            </w:r>
            <w:r w:rsidR="0065360D">
              <w:t>.</w:t>
            </w:r>
          </w:p>
          <w:p w14:paraId="5CC595D3" w14:textId="72F2B558" w:rsidR="00CB7285" w:rsidRDefault="00255510" w:rsidP="00255510">
            <w:pPr>
              <w:pStyle w:val="TableParagraph"/>
              <w:ind w:left="107" w:right="140"/>
            </w:pPr>
            <w:r>
              <w:t xml:space="preserve">Collect visual and </w:t>
            </w:r>
            <w:proofErr w:type="gramStart"/>
            <w:r>
              <w:t>other</w:t>
            </w:r>
            <w:r w:rsidR="008501D2">
              <w:t xml:space="preserve"> </w:t>
            </w:r>
            <w:r>
              <w:rPr>
                <w:spacing w:val="-47"/>
              </w:rPr>
              <w:t xml:space="preserve"> </w:t>
            </w:r>
            <w:r>
              <w:t>information</w:t>
            </w:r>
            <w:proofErr w:type="gramEnd"/>
            <w:r w:rsidR="0065360D">
              <w:t>.</w:t>
            </w:r>
          </w:p>
          <w:p w14:paraId="231199F1" w14:textId="77777777" w:rsidR="00AC2076" w:rsidRDefault="00AC2076" w:rsidP="00AC2076">
            <w:pPr>
              <w:pStyle w:val="TableParagraph"/>
              <w:spacing w:line="242" w:lineRule="exact"/>
              <w:ind w:left="107"/>
            </w:pPr>
            <w:proofErr w:type="gramStart"/>
            <w:r>
              <w:t>Use</w:t>
            </w:r>
            <w:proofErr w:type="gramEnd"/>
            <w:r>
              <w:rPr>
                <w:spacing w:val="1"/>
              </w:rPr>
              <w:t xml:space="preserve"> </w:t>
            </w:r>
            <w:r>
              <w:t>a digital</w:t>
            </w:r>
            <w:r>
              <w:rPr>
                <w:spacing w:val="-3"/>
              </w:rPr>
              <w:t xml:space="preserve"> </w:t>
            </w:r>
            <w:r>
              <w:t>camera</w:t>
            </w:r>
            <w:r>
              <w:rPr>
                <w:spacing w:val="-2"/>
              </w:rPr>
              <w:t xml:space="preserve"> </w:t>
            </w:r>
            <w:r>
              <w:t>to</w:t>
            </w:r>
          </w:p>
          <w:p w14:paraId="2276BE13" w14:textId="7A1E58D8" w:rsidR="00AC2076" w:rsidRDefault="00AC2076" w:rsidP="00AC2076">
            <w:pPr>
              <w:pStyle w:val="TableParagraph"/>
              <w:ind w:left="107" w:right="140"/>
            </w:pPr>
            <w:r>
              <w:t>collect ideas</w:t>
            </w:r>
            <w:r w:rsidR="0065360D">
              <w:t>.</w:t>
            </w:r>
          </w:p>
          <w:p w14:paraId="32C6EF08" w14:textId="42570C83" w:rsidR="00441F40" w:rsidRDefault="00441F40" w:rsidP="0065360D">
            <w:pPr>
              <w:pStyle w:val="TableParagraph"/>
              <w:spacing w:line="242" w:lineRule="exact"/>
              <w:ind w:left="107"/>
            </w:pPr>
            <w:r>
              <w:t>Use a sketchbook</w:t>
            </w:r>
            <w:r>
              <w:rPr>
                <w:spacing w:val="-2"/>
              </w:rPr>
              <w:t xml:space="preserve"> </w:t>
            </w:r>
            <w:r>
              <w:t>to</w:t>
            </w:r>
            <w:r>
              <w:rPr>
                <w:spacing w:val="-1"/>
              </w:rPr>
              <w:t xml:space="preserve"> </w:t>
            </w:r>
            <w:r>
              <w:t>make</w:t>
            </w:r>
            <w:r w:rsidR="0065360D">
              <w:t xml:space="preserve"> </w:t>
            </w:r>
            <w:r>
              <w:t xml:space="preserve">notes about artists, </w:t>
            </w:r>
            <w:proofErr w:type="gramStart"/>
            <w:r>
              <w:t>skills</w:t>
            </w:r>
            <w:r w:rsidR="0065360D">
              <w:t xml:space="preserve"> </w:t>
            </w:r>
            <w:r>
              <w:rPr>
                <w:spacing w:val="-47"/>
              </w:rPr>
              <w:t xml:space="preserve"> </w:t>
            </w:r>
            <w:r>
              <w:t>and</w:t>
            </w:r>
            <w:proofErr w:type="gramEnd"/>
            <w:r>
              <w:rPr>
                <w:spacing w:val="-1"/>
              </w:rPr>
              <w:t xml:space="preserve"> </w:t>
            </w:r>
            <w:r>
              <w:t>techniques</w:t>
            </w:r>
            <w:r w:rsidR="0065360D">
              <w:t>.</w:t>
            </w:r>
          </w:p>
          <w:p w14:paraId="13A1E933" w14:textId="5FFFFEC3" w:rsidR="0065360D" w:rsidRPr="0065360D" w:rsidRDefault="0065360D" w:rsidP="0065360D">
            <w:pPr>
              <w:pStyle w:val="TableParagraph"/>
              <w:spacing w:line="261" w:lineRule="exact"/>
              <w:ind w:left="107"/>
            </w:pPr>
            <w:r>
              <w:t>Annotate</w:t>
            </w:r>
            <w:r>
              <w:rPr>
                <w:spacing w:val="-3"/>
              </w:rPr>
              <w:t xml:space="preserve"> </w:t>
            </w:r>
            <w:r>
              <w:t>a</w:t>
            </w:r>
            <w:r>
              <w:rPr>
                <w:spacing w:val="-1"/>
              </w:rPr>
              <w:t xml:space="preserve"> </w:t>
            </w:r>
            <w:r>
              <w:t>sketch</w:t>
            </w:r>
            <w:r>
              <w:rPr>
                <w:spacing w:val="-1"/>
              </w:rPr>
              <w:t xml:space="preserve"> </w:t>
            </w:r>
            <w:r>
              <w:t>book.</w:t>
            </w:r>
          </w:p>
          <w:p w14:paraId="4072235D" w14:textId="35980616" w:rsidR="0065360D" w:rsidRPr="0065360D" w:rsidRDefault="0065360D" w:rsidP="0065360D">
            <w:pPr>
              <w:pStyle w:val="TableParagraph"/>
              <w:ind w:left="107" w:right="506"/>
            </w:pPr>
            <w:r>
              <w:t xml:space="preserve">Experiment with </w:t>
            </w:r>
            <w:proofErr w:type="gramStart"/>
            <w:r>
              <w:t xml:space="preserve">mood </w:t>
            </w:r>
            <w:r>
              <w:rPr>
                <w:spacing w:val="-47"/>
              </w:rPr>
              <w:t xml:space="preserve"> </w:t>
            </w:r>
            <w:r>
              <w:t>using</w:t>
            </w:r>
            <w:proofErr w:type="gramEnd"/>
            <w:r>
              <w:rPr>
                <w:spacing w:val="-2"/>
              </w:rPr>
              <w:t xml:space="preserve"> </w:t>
            </w:r>
            <w:proofErr w:type="spellStart"/>
            <w:r>
              <w:t>colour</w:t>
            </w:r>
            <w:proofErr w:type="spellEnd"/>
            <w:r>
              <w:t>.</w:t>
            </w:r>
          </w:p>
          <w:p w14:paraId="75C37DA0" w14:textId="1FCD9375" w:rsidR="0065360D" w:rsidRDefault="0065360D" w:rsidP="0065360D">
            <w:pPr>
              <w:pStyle w:val="TableParagraph"/>
              <w:ind w:left="107" w:right="331"/>
            </w:pPr>
            <w:r>
              <w:t xml:space="preserve">Create artwork </w:t>
            </w:r>
            <w:proofErr w:type="gramStart"/>
            <w:r>
              <w:t xml:space="preserve">following </w:t>
            </w:r>
            <w:r>
              <w:rPr>
                <w:spacing w:val="-47"/>
              </w:rPr>
              <w:t xml:space="preserve"> </w:t>
            </w:r>
            <w:r>
              <w:t>an</w:t>
            </w:r>
            <w:proofErr w:type="gramEnd"/>
            <w:r>
              <w:t xml:space="preserve"> idea </w:t>
            </w:r>
            <w:r>
              <w:lastRenderedPageBreak/>
              <w:t>or towards a</w:t>
            </w:r>
            <w:r>
              <w:rPr>
                <w:spacing w:val="1"/>
              </w:rPr>
              <w:t xml:space="preserve"> </w:t>
            </w:r>
            <w:r>
              <w:t>specific</w:t>
            </w:r>
            <w:r>
              <w:rPr>
                <w:spacing w:val="-1"/>
              </w:rPr>
              <w:t xml:space="preserve"> </w:t>
            </w:r>
            <w:r>
              <w:t>purpose.</w:t>
            </w:r>
          </w:p>
          <w:p w14:paraId="7A70893B" w14:textId="77777777" w:rsidR="00637695" w:rsidRDefault="00637695" w:rsidP="24A74E08">
            <w:pPr>
              <w:pStyle w:val="TableParagraph"/>
              <w:ind w:left="107"/>
              <w:rPr>
                <w:b/>
                <w:bCs/>
                <w:u w:val="single"/>
              </w:rPr>
            </w:pPr>
          </w:p>
          <w:p w14:paraId="2E13A3D5" w14:textId="5B73A248" w:rsidR="00637695" w:rsidRPr="00983DFC" w:rsidRDefault="002C0A3A" w:rsidP="24A74E08">
            <w:pPr>
              <w:pStyle w:val="TableParagraph"/>
              <w:ind w:left="107"/>
              <w:rPr>
                <w:b/>
                <w:bCs/>
              </w:rPr>
            </w:pPr>
            <w:r w:rsidRPr="24A74E08">
              <w:rPr>
                <w:b/>
                <w:bCs/>
              </w:rPr>
              <w:t>Final pieces:</w:t>
            </w:r>
          </w:p>
          <w:p w14:paraId="67CE345D" w14:textId="56C4CBC2" w:rsidR="0008693D" w:rsidRDefault="00DD27B7" w:rsidP="24A74E08">
            <w:pPr>
              <w:pStyle w:val="TableParagraph"/>
              <w:numPr>
                <w:ilvl w:val="0"/>
                <w:numId w:val="13"/>
              </w:numPr>
              <w:rPr>
                <w:b/>
                <w:bCs/>
              </w:rPr>
            </w:pPr>
            <w:r>
              <w:rPr>
                <w:b/>
                <w:bCs/>
              </w:rPr>
              <w:t xml:space="preserve">Drawing: </w:t>
            </w:r>
            <w:r w:rsidR="000B1553">
              <w:rPr>
                <w:b/>
                <w:bCs/>
              </w:rPr>
              <w:t>David Hockney inspired landscape</w:t>
            </w:r>
          </w:p>
          <w:p w14:paraId="7646FFEC" w14:textId="7D81D7FE" w:rsidR="000B1553" w:rsidRDefault="000B1553" w:rsidP="000B1553">
            <w:pPr>
              <w:pStyle w:val="TableParagraph"/>
              <w:numPr>
                <w:ilvl w:val="0"/>
                <w:numId w:val="13"/>
              </w:numPr>
              <w:rPr>
                <w:b/>
                <w:bCs/>
              </w:rPr>
            </w:pPr>
            <w:r>
              <w:rPr>
                <w:b/>
                <w:bCs/>
              </w:rPr>
              <w:t xml:space="preserve">Painting: Claude Monet inspired </w:t>
            </w:r>
            <w:proofErr w:type="spellStart"/>
            <w:r>
              <w:rPr>
                <w:b/>
                <w:bCs/>
              </w:rPr>
              <w:t>water-colour</w:t>
            </w:r>
            <w:proofErr w:type="spellEnd"/>
          </w:p>
          <w:p w14:paraId="61A46E76" w14:textId="238DD382" w:rsidR="000B1553" w:rsidRPr="000B1553" w:rsidRDefault="00B9242B" w:rsidP="000B1553">
            <w:pPr>
              <w:pStyle w:val="TableParagraph"/>
              <w:numPr>
                <w:ilvl w:val="0"/>
                <w:numId w:val="13"/>
              </w:numPr>
              <w:rPr>
                <w:b/>
                <w:bCs/>
              </w:rPr>
            </w:pPr>
            <w:r>
              <w:rPr>
                <w:b/>
                <w:bCs/>
              </w:rPr>
              <w:t xml:space="preserve">Sculpture: Joan Miro inspired nature sculpture made from recycled and </w:t>
            </w:r>
            <w:proofErr w:type="spellStart"/>
            <w:r>
              <w:rPr>
                <w:b/>
                <w:bCs/>
              </w:rPr>
              <w:t>coloured</w:t>
            </w:r>
            <w:proofErr w:type="spellEnd"/>
            <w:r>
              <w:rPr>
                <w:b/>
                <w:bCs/>
              </w:rPr>
              <w:t xml:space="preserve"> </w:t>
            </w:r>
            <w:proofErr w:type="gramStart"/>
            <w:r>
              <w:rPr>
                <w:b/>
                <w:bCs/>
              </w:rPr>
              <w:t>card</w:t>
            </w:r>
            <w:proofErr w:type="gramEnd"/>
            <w:r>
              <w:rPr>
                <w:b/>
                <w:bCs/>
              </w:rPr>
              <w:t xml:space="preserve">. </w:t>
            </w:r>
          </w:p>
          <w:p w14:paraId="09B3F031" w14:textId="77777777" w:rsidR="002C0A3A" w:rsidRDefault="002C0A3A" w:rsidP="24A74E08">
            <w:pPr>
              <w:pStyle w:val="TableParagraph"/>
              <w:ind w:left="107"/>
              <w:rPr>
                <w:b/>
                <w:bCs/>
                <w:u w:val="single"/>
              </w:rPr>
            </w:pPr>
          </w:p>
          <w:p w14:paraId="057B4443" w14:textId="71B7DE34" w:rsidR="0065360D" w:rsidRDefault="0065360D" w:rsidP="005905B7">
            <w:pPr>
              <w:pStyle w:val="TableParagraph"/>
              <w:ind w:left="107" w:right="331"/>
            </w:pPr>
          </w:p>
        </w:tc>
        <w:tc>
          <w:tcPr>
            <w:tcW w:w="3508" w:type="dxa"/>
          </w:tcPr>
          <w:p w14:paraId="191F2CF2" w14:textId="77777777" w:rsidR="0047066E" w:rsidRDefault="0047066E" w:rsidP="00744C30">
            <w:pPr>
              <w:pStyle w:val="TableParagraph"/>
              <w:ind w:left="107" w:right="643"/>
              <w:rPr>
                <w:b/>
                <w:bCs/>
              </w:rPr>
            </w:pPr>
            <w:r>
              <w:rPr>
                <w:b/>
                <w:bCs/>
              </w:rPr>
              <w:lastRenderedPageBreak/>
              <w:t>Drawing</w:t>
            </w:r>
          </w:p>
          <w:p w14:paraId="07C2DB2E" w14:textId="6E20E933" w:rsidR="002B0479" w:rsidRPr="00AC5B7C" w:rsidRDefault="0047066E" w:rsidP="00AC5B7C">
            <w:pPr>
              <w:pStyle w:val="TableParagraph"/>
              <w:ind w:left="107" w:right="643"/>
              <w:rPr>
                <w:b/>
                <w:bCs/>
              </w:rPr>
            </w:pPr>
            <w:r>
              <w:rPr>
                <w:b/>
                <w:bCs/>
              </w:rPr>
              <w:t xml:space="preserve">To Use: </w:t>
            </w:r>
            <w:r w:rsidR="002B0479" w:rsidRPr="6F30324D">
              <w:t>dot, dash, circle, spiral</w:t>
            </w:r>
          </w:p>
          <w:p w14:paraId="7AD3B190" w14:textId="10A5F943" w:rsidR="002B0479" w:rsidRPr="00AC5B7C" w:rsidRDefault="002B0479" w:rsidP="00AC5B7C">
            <w:r w:rsidRPr="6F30324D">
              <w:t>- grades of pencil, scribble and shade (hatch and cross hatch)</w:t>
            </w:r>
            <w:r w:rsidR="00AC5B7C">
              <w:t xml:space="preserve">, </w:t>
            </w:r>
            <w:r w:rsidRPr="6F30324D">
              <w:t>block colour, same direction</w:t>
            </w:r>
            <w:r w:rsidR="00AC5B7C">
              <w:t xml:space="preserve">, </w:t>
            </w:r>
            <w:r w:rsidRPr="57C004A5">
              <w:rPr>
                <w:rFonts w:ascii="Aptos" w:eastAsia="Aptos" w:hAnsi="Aptos" w:cs="Aptos"/>
              </w:rPr>
              <w:t>shapes identified within in objects as a method to draw</w:t>
            </w:r>
            <w:r w:rsidR="00AC5B7C">
              <w:rPr>
                <w:rFonts w:ascii="Aptos" w:eastAsia="Aptos" w:hAnsi="Aptos" w:cs="Aptos"/>
              </w:rPr>
              <w:t>, c</w:t>
            </w:r>
            <w:r w:rsidRPr="57C004A5">
              <w:rPr>
                <w:rFonts w:ascii="Aptos" w:eastAsia="Aptos" w:hAnsi="Aptos" w:cs="Aptos"/>
              </w:rPr>
              <w:t>reate tone by shading</w:t>
            </w:r>
            <w:r w:rsidR="00AC5B7C">
              <w:rPr>
                <w:rFonts w:ascii="Aptos" w:eastAsia="Aptos" w:hAnsi="Aptos" w:cs="Aptos"/>
              </w:rPr>
              <w:t>, a</w:t>
            </w:r>
            <w:r w:rsidRPr="57C004A5">
              <w:rPr>
                <w:rFonts w:ascii="Aptos" w:eastAsia="Aptos" w:hAnsi="Aptos" w:cs="Aptos"/>
              </w:rPr>
              <w:t>chieve even tones when shading</w:t>
            </w:r>
            <w:r w:rsidR="00AC5B7C">
              <w:rPr>
                <w:rFonts w:ascii="Aptos" w:eastAsia="Aptos" w:hAnsi="Aptos" w:cs="Aptos"/>
              </w:rPr>
              <w:t>, m</w:t>
            </w:r>
            <w:r w:rsidRPr="57C004A5">
              <w:rPr>
                <w:rFonts w:ascii="Aptos" w:eastAsia="Aptos" w:hAnsi="Aptos" w:cs="Aptos"/>
              </w:rPr>
              <w:t>ake texture rubbings</w:t>
            </w:r>
            <w:r w:rsidR="00AC5B7C">
              <w:rPr>
                <w:rFonts w:ascii="Aptos" w:eastAsia="Aptos" w:hAnsi="Aptos" w:cs="Aptos"/>
              </w:rPr>
              <w:t>, h</w:t>
            </w:r>
            <w:r w:rsidRPr="57C004A5">
              <w:rPr>
                <w:rFonts w:ascii="Aptos" w:eastAsia="Aptos" w:hAnsi="Aptos" w:cs="Aptos"/>
              </w:rPr>
              <w:t>old and use a pencil to shade</w:t>
            </w:r>
            <w:r w:rsidR="00AC5B7C">
              <w:rPr>
                <w:rFonts w:ascii="Aptos" w:eastAsia="Aptos" w:hAnsi="Aptos" w:cs="Aptos"/>
              </w:rPr>
              <w:t>, m</w:t>
            </w:r>
            <w:r w:rsidRPr="57C004A5">
              <w:rPr>
                <w:rFonts w:ascii="Aptos" w:eastAsia="Aptos" w:hAnsi="Aptos" w:cs="Aptos"/>
              </w:rPr>
              <w:t xml:space="preserve">ake careful observations to accurately draw an </w:t>
            </w:r>
            <w:r w:rsidRPr="57C004A5">
              <w:rPr>
                <w:rFonts w:ascii="Aptos" w:eastAsia="Aptos" w:hAnsi="Aptos" w:cs="Aptos"/>
              </w:rPr>
              <w:lastRenderedPageBreak/>
              <w:t>object</w:t>
            </w:r>
            <w:r w:rsidR="00CA5965">
              <w:rPr>
                <w:rFonts w:ascii="Aptos" w:eastAsia="Aptos" w:hAnsi="Aptos" w:cs="Aptos"/>
              </w:rPr>
              <w:t>, c</w:t>
            </w:r>
            <w:r w:rsidRPr="57C004A5">
              <w:rPr>
                <w:rFonts w:ascii="Aptos" w:eastAsia="Aptos" w:hAnsi="Aptos" w:cs="Aptos"/>
              </w:rPr>
              <w:t>reate abstract compositions to draw more expressively</w:t>
            </w:r>
          </w:p>
          <w:p w14:paraId="6AD64BF4" w14:textId="77777777" w:rsidR="002B0479" w:rsidRDefault="002B0479" w:rsidP="002B0479">
            <w:pPr>
              <w:pStyle w:val="TableParagraph"/>
              <w:ind w:left="107" w:right="643"/>
              <w:rPr>
                <w:rFonts w:ascii="Aptos" w:eastAsia="Aptos" w:hAnsi="Aptos" w:cs="Aptos"/>
                <w:b/>
                <w:bCs/>
              </w:rPr>
            </w:pPr>
            <w:r>
              <w:rPr>
                <w:rFonts w:ascii="Aptos" w:eastAsia="Aptos" w:hAnsi="Aptos" w:cs="Aptos"/>
                <w:b/>
                <w:bCs/>
              </w:rPr>
              <w:t>Painting:</w:t>
            </w:r>
          </w:p>
          <w:p w14:paraId="2CA8FA59" w14:textId="10668D0D" w:rsidR="00E66E65" w:rsidRDefault="00CA5965" w:rsidP="00012DA3">
            <w:r>
              <w:rPr>
                <w:b/>
                <w:bCs/>
              </w:rPr>
              <w:t>To:</w:t>
            </w:r>
            <w:r>
              <w:t xml:space="preserve"> s</w:t>
            </w:r>
            <w:r w:rsidR="00E66E65" w:rsidRPr="6F30324D">
              <w:t>elect brush size and type depending on the task</w:t>
            </w:r>
            <w:r>
              <w:t>, m</w:t>
            </w:r>
            <w:r w:rsidR="00E66E65" w:rsidRPr="496A77B5">
              <w:t>ix</w:t>
            </w:r>
            <w:r w:rsidR="00E66E65" w:rsidRPr="6F30324D">
              <w:t xml:space="preserve"> and match colours for purpose: skin tones, backgrounds</w:t>
            </w:r>
            <w:r>
              <w:t>, c</w:t>
            </w:r>
            <w:r w:rsidR="00E66E65" w:rsidRPr="61197F3B">
              <w:t>reate</w:t>
            </w:r>
            <w:r w:rsidR="00E66E65" w:rsidRPr="6F30324D">
              <w:t xml:space="preserve"> mood with warm/cool colours</w:t>
            </w:r>
            <w:r>
              <w:t>, a</w:t>
            </w:r>
            <w:r w:rsidR="00E66E65" w:rsidRPr="302B938E">
              <w:t>dd</w:t>
            </w:r>
            <w:r w:rsidR="00E66E65" w:rsidRPr="6F30324D">
              <w:t xml:space="preserve"> layers of colour to create depth</w:t>
            </w:r>
            <w:r w:rsidR="00012DA3">
              <w:t>, u</w:t>
            </w:r>
            <w:r w:rsidR="00E66E65" w:rsidRPr="00DA3D04">
              <w:t>se simple</w:t>
            </w:r>
            <w:r w:rsidR="00E66E65">
              <w:t xml:space="preserve"> sketched</w:t>
            </w:r>
            <w:r w:rsidR="00E66E65" w:rsidRPr="00DA3D04">
              <w:t xml:space="preserve"> shapes to scale up a drawing to make it bigger</w:t>
            </w:r>
            <w:r w:rsidR="00E66E65">
              <w:t xml:space="preserve"> for painting</w:t>
            </w:r>
            <w:r w:rsidR="00012DA3">
              <w:t>, c</w:t>
            </w:r>
            <w:r w:rsidR="00E66E65" w:rsidRPr="00DA3D04">
              <w:t>reate different textures using different parts of a brush</w:t>
            </w:r>
            <w:r w:rsidR="00012DA3">
              <w:t>, u</w:t>
            </w:r>
            <w:r w:rsidR="00E66E65" w:rsidRPr="00DA3D04">
              <w:t xml:space="preserve">se colour mixing to make natural </w:t>
            </w:r>
            <w:proofErr w:type="spellStart"/>
            <w:r w:rsidR="00E66E65" w:rsidRPr="00DA3D04">
              <w:t>colours</w:t>
            </w:r>
            <w:proofErr w:type="spellEnd"/>
          </w:p>
          <w:p w14:paraId="2AB0A94B" w14:textId="77777777" w:rsidR="00E66E65" w:rsidRDefault="00E66E65" w:rsidP="00012DA3">
            <w:pPr>
              <w:pStyle w:val="TableParagraph"/>
              <w:ind w:right="643"/>
            </w:pPr>
          </w:p>
          <w:p w14:paraId="6F3C7961" w14:textId="77777777" w:rsidR="00E66E65" w:rsidRDefault="00E66E65" w:rsidP="00E66E65">
            <w:pPr>
              <w:pStyle w:val="TableParagraph"/>
              <w:ind w:left="107" w:right="643"/>
              <w:rPr>
                <w:b/>
                <w:bCs/>
              </w:rPr>
            </w:pPr>
            <w:r>
              <w:rPr>
                <w:b/>
                <w:bCs/>
              </w:rPr>
              <w:t>Sculpture:</w:t>
            </w:r>
          </w:p>
          <w:p w14:paraId="64F6775C" w14:textId="5EB7D7FC" w:rsidR="00260EDC" w:rsidRDefault="00A3749C" w:rsidP="00012DA3">
            <w:r w:rsidRPr="00012DA3">
              <w:rPr>
                <w:b/>
                <w:bCs/>
              </w:rPr>
              <w:t>To</w:t>
            </w:r>
            <w:r w:rsidR="00012DA3">
              <w:rPr>
                <w:b/>
                <w:bCs/>
              </w:rPr>
              <w:t>:</w:t>
            </w:r>
            <w:r w:rsidRPr="6F30324D">
              <w:t xml:space="preserve"> make a 3D sculpture</w:t>
            </w:r>
            <w:r w:rsidR="00012DA3">
              <w:t xml:space="preserve">, </w:t>
            </w:r>
            <w:r w:rsidRPr="6F30324D">
              <w:t>combine different shapes and materials to create texture</w:t>
            </w:r>
            <w:r w:rsidR="00012DA3">
              <w:t>, j</w:t>
            </w:r>
            <w:r w:rsidRPr="001479C5">
              <w:t>oin 2D shapes to make a 3D form</w:t>
            </w:r>
            <w:r w:rsidR="00012DA3">
              <w:t>, j</w:t>
            </w:r>
            <w:r w:rsidRPr="001479C5">
              <w:t>oin larger pieces of materials, exploring what gives 3D shapes stability</w:t>
            </w:r>
            <w:r w:rsidR="00012DA3">
              <w:t>, s</w:t>
            </w:r>
            <w:r w:rsidRPr="001479C5">
              <w:t xml:space="preserve">hape card in different ways </w:t>
            </w:r>
            <w:proofErr w:type="spellStart"/>
            <w:r w:rsidRPr="001479C5">
              <w:t>eg.</w:t>
            </w:r>
            <w:proofErr w:type="spellEnd"/>
            <w:r w:rsidRPr="001479C5">
              <w:t xml:space="preserve"> rolling, folding and choose the best way to recreate a drawn idea</w:t>
            </w:r>
            <w:r w:rsidR="00012DA3">
              <w:t>, i</w:t>
            </w:r>
            <w:r w:rsidRPr="001479C5">
              <w:t>dentify and draw negative spaces</w:t>
            </w:r>
            <w:r w:rsidR="00012DA3">
              <w:t>, p</w:t>
            </w:r>
            <w:r w:rsidRPr="001479C5">
              <w:t>lan a sculpture by drawing</w:t>
            </w:r>
            <w:r w:rsidR="00012DA3">
              <w:t>, c</w:t>
            </w:r>
            <w:r w:rsidRPr="001479C5">
              <w:t>hoose materials to scale up an idea</w:t>
            </w:r>
            <w:r w:rsidR="00012DA3">
              <w:t>, c</w:t>
            </w:r>
            <w:r w:rsidRPr="001479C5">
              <w:t xml:space="preserve">reate different joins in card </w:t>
            </w:r>
            <w:proofErr w:type="spellStart"/>
            <w:r w:rsidRPr="001479C5">
              <w:t>eg.</w:t>
            </w:r>
            <w:proofErr w:type="spellEnd"/>
            <w:r w:rsidRPr="001479C5">
              <w:t xml:space="preserve"> slot, tabs, wrapping</w:t>
            </w:r>
            <w:r w:rsidR="00012DA3">
              <w:t>, a</w:t>
            </w:r>
            <w:r w:rsidRPr="001479C5">
              <w:t xml:space="preserve">dd surface detail to a sculpture using colour or texture. </w:t>
            </w:r>
          </w:p>
        </w:tc>
        <w:tc>
          <w:tcPr>
            <w:tcW w:w="3508" w:type="dxa"/>
            <w:gridSpan w:val="2"/>
          </w:tcPr>
          <w:p w14:paraId="7A89617B" w14:textId="77777777" w:rsidR="002A2A23" w:rsidRDefault="002A2A23" w:rsidP="004C7E07">
            <w:pPr>
              <w:rPr>
                <w:b/>
                <w:bCs/>
              </w:rPr>
            </w:pPr>
            <w:r>
              <w:rPr>
                <w:b/>
                <w:bCs/>
              </w:rPr>
              <w:lastRenderedPageBreak/>
              <w:t>To:</w:t>
            </w:r>
          </w:p>
          <w:p w14:paraId="49BCAAF2" w14:textId="40724337" w:rsidR="004C7E07" w:rsidRDefault="004C7E07" w:rsidP="004C7E07">
            <w:r w:rsidRPr="00C25E30">
              <w:t xml:space="preserve">Confidently explain their ideas and opinions about their own and others’ artwork, with an understanding of the breadth of what art can be and that there are many ways to make art. </w:t>
            </w:r>
          </w:p>
          <w:p w14:paraId="65F6E61F" w14:textId="6F83AF37" w:rsidR="004C7E07" w:rsidRDefault="004C7E07" w:rsidP="004C7E07">
            <w:r w:rsidRPr="15F29F6F">
              <w:t xml:space="preserve">Discuss and begin to interpret meaning and purpose of artwork, understanding how artists can use art to communicate. </w:t>
            </w:r>
          </w:p>
          <w:p w14:paraId="4BE715CB" w14:textId="6E5503E3" w:rsidR="004C7E07" w:rsidRDefault="004C7E07" w:rsidP="004C7E07">
            <w:r w:rsidRPr="15F29F6F">
              <w:lastRenderedPageBreak/>
              <w:t>Begin to carry out a problem-solving process and make changes to improve their work.</w:t>
            </w:r>
          </w:p>
          <w:p w14:paraId="5E4DE707" w14:textId="254B02F1" w:rsidR="00095709" w:rsidRPr="002F5961" w:rsidRDefault="00095709" w:rsidP="00E13B9C">
            <w:pPr>
              <w:pStyle w:val="TableParagraph"/>
              <w:spacing w:before="2"/>
              <w:ind w:left="106" w:right="122"/>
            </w:pPr>
          </w:p>
        </w:tc>
        <w:tc>
          <w:tcPr>
            <w:tcW w:w="3509" w:type="dxa"/>
            <w:gridSpan w:val="2"/>
          </w:tcPr>
          <w:p w14:paraId="280ECC43" w14:textId="77777777" w:rsidR="00890391" w:rsidRPr="008D3966" w:rsidRDefault="00890391" w:rsidP="00890391">
            <w:pPr>
              <w:rPr>
                <w:b/>
                <w:bCs/>
              </w:rPr>
            </w:pPr>
            <w:r w:rsidRPr="008D3966">
              <w:rPr>
                <w:b/>
                <w:bCs/>
              </w:rPr>
              <w:lastRenderedPageBreak/>
              <w:t>To know that:</w:t>
            </w:r>
          </w:p>
          <w:p w14:paraId="0BA4DDD4" w14:textId="0340EB43" w:rsidR="00821F7C" w:rsidRPr="6F30324D" w:rsidRDefault="00821F7C" w:rsidP="00821F7C">
            <w:r w:rsidRPr="3F196A4C">
              <w:rPr>
                <w:rFonts w:ascii="Aptos" w:eastAsia="Aptos" w:hAnsi="Aptos" w:cs="Aptos"/>
              </w:rPr>
              <w:t>Art can communicate powerful statements about right and wrong.</w:t>
            </w:r>
          </w:p>
          <w:p w14:paraId="4EDED68C" w14:textId="22591696" w:rsidR="00821F7C" w:rsidRDefault="00821F7C" w:rsidP="00821F7C">
            <w:pPr>
              <w:rPr>
                <w:rFonts w:ascii="Aptos" w:eastAsia="Aptos" w:hAnsi="Aptos" w:cs="Aptos"/>
              </w:rPr>
            </w:pPr>
            <w:r w:rsidRPr="32831F29">
              <w:rPr>
                <w:rFonts w:ascii="Aptos" w:eastAsia="Aptos" w:hAnsi="Aptos" w:cs="Aptos"/>
              </w:rPr>
              <w:t>Designers can make beautiful things to try and improve people’s everyday lives.</w:t>
            </w:r>
          </w:p>
          <w:p w14:paraId="55D98C1B" w14:textId="591680E6" w:rsidR="00821F7C" w:rsidRPr="6F30324D" w:rsidRDefault="00821F7C" w:rsidP="00821F7C">
            <w:r w:rsidRPr="32831F29">
              <w:rPr>
                <w:rFonts w:ascii="Aptos" w:eastAsia="Aptos" w:hAnsi="Aptos" w:cs="Aptos"/>
              </w:rPr>
              <w:t xml:space="preserve">How and where art is displayed </w:t>
            </w:r>
            <w:proofErr w:type="gramStart"/>
            <w:r w:rsidRPr="32831F29">
              <w:rPr>
                <w:rFonts w:ascii="Aptos" w:eastAsia="Aptos" w:hAnsi="Aptos" w:cs="Aptos"/>
              </w:rPr>
              <w:t>has an effect on</w:t>
            </w:r>
            <w:proofErr w:type="gramEnd"/>
            <w:r w:rsidRPr="32831F29">
              <w:rPr>
                <w:rFonts w:ascii="Aptos" w:eastAsia="Aptos" w:hAnsi="Aptos" w:cs="Aptos"/>
              </w:rPr>
              <w:t xml:space="preserve"> how people interpret it.</w:t>
            </w:r>
          </w:p>
          <w:p w14:paraId="15E0BA15" w14:textId="13628000" w:rsidR="00821F7C" w:rsidRDefault="00821F7C" w:rsidP="00821F7C">
            <w:pPr>
              <w:rPr>
                <w:rFonts w:ascii="Aptos" w:eastAsia="Aptos" w:hAnsi="Aptos" w:cs="Aptos"/>
              </w:rPr>
            </w:pPr>
            <w:r w:rsidRPr="5FEA4773">
              <w:rPr>
                <w:rFonts w:ascii="Aptos" w:eastAsia="Aptos" w:hAnsi="Aptos" w:cs="Aptos"/>
              </w:rPr>
              <w:lastRenderedPageBreak/>
              <w:t xml:space="preserve">Artists can choose </w:t>
            </w:r>
            <w:proofErr w:type="gramStart"/>
            <w:r w:rsidRPr="5FEA4773">
              <w:rPr>
                <w:rFonts w:ascii="Aptos" w:eastAsia="Aptos" w:hAnsi="Aptos" w:cs="Aptos"/>
              </w:rPr>
              <w:t>particular materials</w:t>
            </w:r>
            <w:proofErr w:type="gramEnd"/>
            <w:r w:rsidRPr="5FEA4773">
              <w:rPr>
                <w:rFonts w:ascii="Aptos" w:eastAsia="Aptos" w:hAnsi="Aptos" w:cs="Aptos"/>
              </w:rPr>
              <w:t xml:space="preserve"> to communicate a message. </w:t>
            </w:r>
          </w:p>
          <w:p w14:paraId="1DE29DA7" w14:textId="77777777" w:rsidR="008D3966" w:rsidRDefault="00821F7C" w:rsidP="00821F7C">
            <w:pPr>
              <w:rPr>
                <w:rFonts w:ascii="Aptos" w:eastAsia="Aptos" w:hAnsi="Aptos" w:cs="Aptos"/>
              </w:rPr>
            </w:pPr>
            <w:r w:rsidRPr="5FEA4773">
              <w:rPr>
                <w:rFonts w:ascii="Aptos" w:eastAsia="Aptos" w:hAnsi="Aptos" w:cs="Aptos"/>
              </w:rPr>
              <w:t xml:space="preserve">Artists choose what to include in a composition, considering both what looks good together and any message they want to communicate. </w:t>
            </w:r>
          </w:p>
          <w:p w14:paraId="29565F41" w14:textId="643344C8" w:rsidR="00821F7C" w:rsidRDefault="00821F7C" w:rsidP="00821F7C">
            <w:pPr>
              <w:rPr>
                <w:rFonts w:ascii="Aptos" w:eastAsia="Aptos" w:hAnsi="Aptos" w:cs="Aptos"/>
              </w:rPr>
            </w:pPr>
            <w:r w:rsidRPr="5FEA4773">
              <w:rPr>
                <w:rFonts w:ascii="Aptos" w:eastAsia="Aptos" w:hAnsi="Aptos" w:cs="Aptos"/>
              </w:rPr>
              <w:t xml:space="preserve">Designers collect visual ideas from a wide range of sources, sometimes collecting these as a mood board. </w:t>
            </w:r>
          </w:p>
          <w:p w14:paraId="71910F5C" w14:textId="78BAB9CD" w:rsidR="00821F7C" w:rsidRDefault="00821F7C" w:rsidP="00821F7C">
            <w:pPr>
              <w:rPr>
                <w:rFonts w:ascii="Aptos" w:eastAsia="Aptos" w:hAnsi="Aptos" w:cs="Aptos"/>
              </w:rPr>
            </w:pPr>
            <w:r w:rsidRPr="5FEA4773">
              <w:rPr>
                <w:rFonts w:ascii="Aptos" w:eastAsia="Aptos" w:hAnsi="Aptos" w:cs="Aptos"/>
              </w:rPr>
              <w:t xml:space="preserve">Artists and designers sometimes choose techniques based on the time and money available to them. </w:t>
            </w:r>
          </w:p>
          <w:p w14:paraId="1042FC6B" w14:textId="21E52A7A" w:rsidR="00A11332" w:rsidRPr="002F5961" w:rsidRDefault="00821F7C" w:rsidP="008D3966">
            <w:pPr>
              <w:pStyle w:val="TableParagraph"/>
              <w:spacing w:before="2"/>
              <w:ind w:right="122"/>
            </w:pPr>
            <w:r w:rsidRPr="5FEA4773">
              <w:rPr>
                <w:rFonts w:ascii="Aptos" w:eastAsia="Aptos" w:hAnsi="Aptos" w:cs="Aptos"/>
              </w:rPr>
              <w:t>Artists use drawing to plan ideas for work in different media.</w:t>
            </w:r>
          </w:p>
        </w:tc>
      </w:tr>
      <w:tr w:rsidR="001E54D3" w14:paraId="72383661" w14:textId="6A476138" w:rsidTr="24A74E08">
        <w:trPr>
          <w:gridAfter w:val="1"/>
          <w:wAfter w:w="7" w:type="dxa"/>
          <w:trHeight w:val="1361"/>
        </w:trPr>
        <w:tc>
          <w:tcPr>
            <w:tcW w:w="1135" w:type="dxa"/>
            <w:shd w:val="clear" w:color="auto" w:fill="FFFFCC"/>
          </w:tcPr>
          <w:p w14:paraId="2FAFE5A6" w14:textId="17A4800A" w:rsidR="001E54D3" w:rsidRDefault="001E54D3" w:rsidP="001E54D3">
            <w:pPr>
              <w:pStyle w:val="TableParagraph"/>
              <w:ind w:left="107" w:right="165"/>
              <w:rPr>
                <w:b/>
                <w:bCs/>
                <w:sz w:val="28"/>
                <w:szCs w:val="28"/>
              </w:rPr>
            </w:pPr>
            <w:r>
              <w:rPr>
                <w:b/>
                <w:bCs/>
                <w:sz w:val="28"/>
                <w:szCs w:val="28"/>
              </w:rPr>
              <w:lastRenderedPageBreak/>
              <w:t>Year 4</w:t>
            </w:r>
          </w:p>
        </w:tc>
        <w:tc>
          <w:tcPr>
            <w:tcW w:w="3508" w:type="dxa"/>
          </w:tcPr>
          <w:p w14:paraId="51131019" w14:textId="17BA579E" w:rsidR="001E54D3" w:rsidRPr="00B96AE7" w:rsidRDefault="001E54D3" w:rsidP="001E54D3">
            <w:pPr>
              <w:pStyle w:val="TableParagraph"/>
              <w:ind w:left="107" w:right="209"/>
            </w:pPr>
            <w:r>
              <w:t xml:space="preserve">Plan </w:t>
            </w:r>
            <w:proofErr w:type="gramStart"/>
            <w:r>
              <w:t>work</w:t>
            </w:r>
            <w:proofErr w:type="gramEnd"/>
            <w:r>
              <w:t xml:space="preserve"> carefully before</w:t>
            </w:r>
            <w:r>
              <w:rPr>
                <w:spacing w:val="-47"/>
              </w:rPr>
              <w:t xml:space="preserve"> </w:t>
            </w:r>
            <w:r>
              <w:t>beginning.</w:t>
            </w:r>
          </w:p>
          <w:p w14:paraId="1554CBF5" w14:textId="33E35D0F" w:rsidR="001E54D3" w:rsidRPr="00B96AE7" w:rsidRDefault="001E54D3" w:rsidP="001E54D3">
            <w:pPr>
              <w:pStyle w:val="TableParagraph"/>
              <w:ind w:left="107" w:right="304"/>
            </w:pPr>
            <w:r>
              <w:t>Use sketchbook,</w:t>
            </w:r>
            <w:r>
              <w:rPr>
                <w:spacing w:val="1"/>
              </w:rPr>
              <w:t xml:space="preserve"> </w:t>
            </w:r>
            <w:r>
              <w:t>and</w:t>
            </w:r>
            <w:r>
              <w:rPr>
                <w:spacing w:val="1"/>
              </w:rPr>
              <w:t xml:space="preserve"> </w:t>
            </w:r>
            <w:proofErr w:type="gramStart"/>
            <w:r>
              <w:t>drawing,</w:t>
            </w:r>
            <w:proofErr w:type="gramEnd"/>
            <w:r>
              <w:t xml:space="preserve"> purposefully to</w:t>
            </w:r>
            <w:r>
              <w:rPr>
                <w:spacing w:val="1"/>
              </w:rPr>
              <w:t xml:space="preserve"> </w:t>
            </w:r>
            <w:r>
              <w:t>improve understanding,</w:t>
            </w:r>
            <w:r>
              <w:rPr>
                <w:spacing w:val="1"/>
              </w:rPr>
              <w:t xml:space="preserve"> </w:t>
            </w:r>
            <w:r>
              <w:t>inform ideas and plan for</w:t>
            </w:r>
            <w:r>
              <w:rPr>
                <w:spacing w:val="-47"/>
              </w:rPr>
              <w:t xml:space="preserve"> </w:t>
            </w:r>
            <w:r>
              <w:t>an</w:t>
            </w:r>
            <w:r>
              <w:rPr>
                <w:spacing w:val="-1"/>
              </w:rPr>
              <w:t xml:space="preserve"> </w:t>
            </w:r>
            <w:r>
              <w:t>outcome.</w:t>
            </w:r>
          </w:p>
          <w:p w14:paraId="1FA5EC57" w14:textId="056933FD" w:rsidR="001E54D3" w:rsidRPr="00B96AE7" w:rsidRDefault="001E54D3" w:rsidP="001E54D3">
            <w:pPr>
              <w:pStyle w:val="TableParagraph"/>
              <w:ind w:left="107" w:right="297"/>
            </w:pPr>
            <w:r>
              <w:t>Select and use relevant</w:t>
            </w:r>
            <w:r>
              <w:rPr>
                <w:spacing w:val="1"/>
              </w:rPr>
              <w:t xml:space="preserve"> </w:t>
            </w:r>
            <w:r>
              <w:t>resources and references</w:t>
            </w:r>
            <w:r>
              <w:rPr>
                <w:spacing w:val="-47"/>
              </w:rPr>
              <w:t xml:space="preserve">   </w:t>
            </w:r>
            <w:r>
              <w:t>to develop</w:t>
            </w:r>
            <w:r>
              <w:rPr>
                <w:spacing w:val="-2"/>
              </w:rPr>
              <w:t xml:space="preserve"> </w:t>
            </w:r>
            <w:r>
              <w:t>their ideas.</w:t>
            </w:r>
          </w:p>
          <w:p w14:paraId="3683380E" w14:textId="5FC12332" w:rsidR="001E54D3" w:rsidRPr="00B96AE7" w:rsidRDefault="001E54D3" w:rsidP="001E54D3">
            <w:pPr>
              <w:pStyle w:val="TableParagraph"/>
              <w:ind w:left="107" w:right="521"/>
            </w:pPr>
            <w:r>
              <w:t>Use other cultures and</w:t>
            </w:r>
            <w:r>
              <w:rPr>
                <w:spacing w:val="-47"/>
              </w:rPr>
              <w:t xml:space="preserve"> </w:t>
            </w:r>
            <w:r>
              <w:t>times</w:t>
            </w:r>
            <w:r>
              <w:rPr>
                <w:spacing w:val="-1"/>
              </w:rPr>
              <w:t xml:space="preserve"> </w:t>
            </w:r>
            <w:r>
              <w:t>as a</w:t>
            </w:r>
            <w:r>
              <w:rPr>
                <w:spacing w:val="-3"/>
              </w:rPr>
              <w:t xml:space="preserve"> </w:t>
            </w:r>
            <w:r>
              <w:t>stimulus.</w:t>
            </w:r>
          </w:p>
          <w:p w14:paraId="630A3B30" w14:textId="5DB69496" w:rsidR="001E54D3" w:rsidRDefault="001E54D3" w:rsidP="001E54D3">
            <w:pPr>
              <w:pStyle w:val="TableParagraph"/>
              <w:ind w:left="107" w:right="176"/>
            </w:pPr>
            <w:proofErr w:type="gramStart"/>
            <w:r>
              <w:t>Experiment</w:t>
            </w:r>
            <w:proofErr w:type="gramEnd"/>
            <w:r>
              <w:t xml:space="preserve"> with the </w:t>
            </w:r>
            <w:proofErr w:type="gramStart"/>
            <w:r>
              <w:t xml:space="preserve">styles </w:t>
            </w:r>
            <w:r>
              <w:rPr>
                <w:spacing w:val="-47"/>
              </w:rPr>
              <w:t xml:space="preserve"> </w:t>
            </w:r>
            <w:r>
              <w:t>of</w:t>
            </w:r>
            <w:proofErr w:type="gramEnd"/>
            <w:r>
              <w:rPr>
                <w:spacing w:val="-1"/>
              </w:rPr>
              <w:t xml:space="preserve"> </w:t>
            </w:r>
            <w:r>
              <w:t>different artists.</w:t>
            </w:r>
          </w:p>
          <w:p w14:paraId="658BF452" w14:textId="77777777" w:rsidR="001E54D3" w:rsidRDefault="001E54D3" w:rsidP="001E54D3">
            <w:pPr>
              <w:pStyle w:val="TableParagraph"/>
              <w:ind w:left="107"/>
              <w:rPr>
                <w:b/>
                <w:bCs/>
                <w:u w:val="single"/>
              </w:rPr>
            </w:pPr>
          </w:p>
          <w:p w14:paraId="0C6F9E79" w14:textId="77777777" w:rsidR="001E54D3" w:rsidRDefault="001E54D3" w:rsidP="001E54D3">
            <w:pPr>
              <w:pStyle w:val="TableParagraph"/>
              <w:ind w:left="107"/>
              <w:rPr>
                <w:b/>
                <w:bCs/>
                <w:u w:val="single"/>
              </w:rPr>
            </w:pPr>
            <w:r w:rsidRPr="24A74E08">
              <w:rPr>
                <w:b/>
                <w:bCs/>
                <w:u w:val="single"/>
              </w:rPr>
              <w:t>Final pieces</w:t>
            </w:r>
          </w:p>
          <w:p w14:paraId="14C4A8E3" w14:textId="3EC005DB" w:rsidR="001E54D3" w:rsidRDefault="001E54D3" w:rsidP="001E54D3">
            <w:pPr>
              <w:pStyle w:val="TableParagraph"/>
              <w:numPr>
                <w:ilvl w:val="0"/>
                <w:numId w:val="13"/>
              </w:numPr>
              <w:rPr>
                <w:b/>
                <w:bCs/>
              </w:rPr>
            </w:pPr>
            <w:r>
              <w:rPr>
                <w:b/>
                <w:bCs/>
              </w:rPr>
              <w:t>Painting: Georgia O’Keefe inspired poppies.</w:t>
            </w:r>
          </w:p>
          <w:p w14:paraId="04EC0DD8" w14:textId="2CD8FAFF" w:rsidR="001E54D3" w:rsidRDefault="001E54D3" w:rsidP="001E54D3">
            <w:pPr>
              <w:pStyle w:val="TableParagraph"/>
              <w:numPr>
                <w:ilvl w:val="0"/>
                <w:numId w:val="13"/>
              </w:numPr>
              <w:rPr>
                <w:b/>
                <w:bCs/>
              </w:rPr>
            </w:pPr>
            <w:r>
              <w:rPr>
                <w:b/>
                <w:bCs/>
              </w:rPr>
              <w:t>Painting: Henri Rousseau inspired painting of the rainforest</w:t>
            </w:r>
          </w:p>
          <w:p w14:paraId="7C9B83C4" w14:textId="07B518B6" w:rsidR="001E54D3" w:rsidRPr="002C0A3A" w:rsidRDefault="001E54D3" w:rsidP="001E54D3">
            <w:pPr>
              <w:pStyle w:val="TableParagraph"/>
              <w:numPr>
                <w:ilvl w:val="0"/>
                <w:numId w:val="13"/>
              </w:numPr>
              <w:rPr>
                <w:b/>
                <w:bCs/>
              </w:rPr>
            </w:pPr>
            <w:r>
              <w:rPr>
                <w:b/>
                <w:bCs/>
              </w:rPr>
              <w:t xml:space="preserve">Sculpture: Anya Stasenko and Slava Leontyev inspired clay Viking figurehead. </w:t>
            </w:r>
          </w:p>
          <w:p w14:paraId="48A77B59" w14:textId="77777777" w:rsidR="001E54D3" w:rsidRDefault="001E54D3" w:rsidP="001E54D3">
            <w:pPr>
              <w:pStyle w:val="TableParagraph"/>
              <w:ind w:left="107"/>
              <w:rPr>
                <w:b/>
                <w:bCs/>
                <w:u w:val="single"/>
              </w:rPr>
            </w:pPr>
          </w:p>
          <w:p w14:paraId="4FCE4C95" w14:textId="77777777" w:rsidR="001E54D3" w:rsidRDefault="001E54D3" w:rsidP="001E54D3">
            <w:pPr>
              <w:pStyle w:val="TableParagraph"/>
              <w:ind w:left="107"/>
              <w:rPr>
                <w:b/>
                <w:bCs/>
                <w:u w:val="single"/>
              </w:rPr>
            </w:pPr>
          </w:p>
          <w:p w14:paraId="0A09D1AC" w14:textId="0A9232F4" w:rsidR="001E54D3" w:rsidRDefault="001E54D3" w:rsidP="001E54D3">
            <w:pPr>
              <w:pStyle w:val="TableParagraph"/>
              <w:ind w:left="107" w:right="126"/>
              <w:rPr>
                <w:color w:val="4471C4"/>
              </w:rPr>
            </w:pPr>
          </w:p>
        </w:tc>
        <w:tc>
          <w:tcPr>
            <w:tcW w:w="3508" w:type="dxa"/>
          </w:tcPr>
          <w:p w14:paraId="5E484FBE" w14:textId="71B1A9CF" w:rsidR="001E54D3" w:rsidRDefault="001E54D3" w:rsidP="001E54D3">
            <w:pPr>
              <w:pStyle w:val="TableParagraph"/>
              <w:ind w:left="107" w:right="340"/>
              <w:rPr>
                <w:b/>
              </w:rPr>
            </w:pPr>
            <w:r>
              <w:rPr>
                <w:b/>
              </w:rPr>
              <w:t>Drawing</w:t>
            </w:r>
          </w:p>
          <w:p w14:paraId="63273E5D" w14:textId="45343A78" w:rsidR="001E54D3" w:rsidRPr="002A2A23" w:rsidRDefault="001E54D3" w:rsidP="001E54D3">
            <w:pPr>
              <w:pStyle w:val="TableParagraph"/>
              <w:ind w:left="107" w:right="340"/>
              <w:rPr>
                <w:b/>
              </w:rPr>
            </w:pPr>
            <w:r>
              <w:rPr>
                <w:b/>
              </w:rPr>
              <w:t xml:space="preserve">To Use: </w:t>
            </w:r>
            <w:r w:rsidRPr="6F30324D">
              <w:t>dot, dash, circle, spiral</w:t>
            </w:r>
          </w:p>
          <w:p w14:paraId="55A2D8B2" w14:textId="5F87B501" w:rsidR="001E54D3" w:rsidRPr="002A2A23" w:rsidRDefault="001E54D3" w:rsidP="001E54D3">
            <w:r w:rsidRPr="6F30324D">
              <w:t>- grades of pencil, scribble and shade (hatch and cross hatch)</w:t>
            </w:r>
            <w:r>
              <w:t xml:space="preserve">, </w:t>
            </w:r>
            <w:r w:rsidRPr="6F30324D">
              <w:t>thickness of line</w:t>
            </w:r>
            <w:r>
              <w:t xml:space="preserve">, </w:t>
            </w:r>
            <w:r w:rsidRPr="6F30324D">
              <w:t>hard and soft line</w:t>
            </w:r>
            <w:r>
              <w:t xml:space="preserve">s, </w:t>
            </w:r>
            <w:r w:rsidRPr="6F30324D">
              <w:t>light and shade</w:t>
            </w:r>
            <w:r>
              <w:t xml:space="preserve">, </w:t>
            </w:r>
            <w:r w:rsidRPr="6F30324D">
              <w:t>work on top of a background to create detail</w:t>
            </w:r>
            <w:r>
              <w:t>, u</w:t>
            </w:r>
            <w:r w:rsidRPr="3E51CBB3">
              <w:rPr>
                <w:rFonts w:ascii="Aptos" w:eastAsia="Aptos" w:hAnsi="Aptos" w:cs="Aptos"/>
              </w:rPr>
              <w:t>se pencils of different grades to shade and add tone</w:t>
            </w:r>
            <w:r>
              <w:rPr>
                <w:rFonts w:ascii="Aptos" w:eastAsia="Aptos" w:hAnsi="Aptos" w:cs="Aptos"/>
              </w:rPr>
              <w:t>, h</w:t>
            </w:r>
            <w:r w:rsidRPr="3E51CBB3">
              <w:rPr>
                <w:rFonts w:ascii="Aptos" w:eastAsia="Aptos" w:hAnsi="Aptos" w:cs="Aptos"/>
              </w:rPr>
              <w:t>old a pencil with varying pressure to create different marks</w:t>
            </w:r>
            <w:r>
              <w:rPr>
                <w:rFonts w:ascii="Aptos" w:eastAsia="Aptos" w:hAnsi="Aptos" w:cs="Aptos"/>
              </w:rPr>
              <w:t>, u</w:t>
            </w:r>
            <w:r w:rsidRPr="3E51CBB3">
              <w:rPr>
                <w:rFonts w:ascii="Aptos" w:eastAsia="Aptos" w:hAnsi="Aptos" w:cs="Aptos"/>
              </w:rPr>
              <w:t>se observation and sketch objects quickly</w:t>
            </w:r>
            <w:r>
              <w:rPr>
                <w:rFonts w:ascii="Aptos" w:eastAsia="Aptos" w:hAnsi="Aptos" w:cs="Aptos"/>
              </w:rPr>
              <w:t>, d</w:t>
            </w:r>
            <w:r w:rsidRPr="3E51CBB3">
              <w:rPr>
                <w:rFonts w:ascii="Aptos" w:eastAsia="Aptos" w:hAnsi="Aptos" w:cs="Aptos"/>
              </w:rPr>
              <w:t>raw objects in proportion to each other</w:t>
            </w:r>
            <w:r>
              <w:rPr>
                <w:rFonts w:ascii="Aptos" w:eastAsia="Aptos" w:hAnsi="Aptos" w:cs="Aptos"/>
              </w:rPr>
              <w:t xml:space="preserve"> and u</w:t>
            </w:r>
            <w:r w:rsidRPr="3E51CBB3">
              <w:rPr>
                <w:rFonts w:ascii="Aptos" w:eastAsia="Aptos" w:hAnsi="Aptos" w:cs="Aptos"/>
              </w:rPr>
              <w:t>se charcoal and a rubber to draw tone.</w:t>
            </w:r>
          </w:p>
          <w:p w14:paraId="17B53C83" w14:textId="77777777" w:rsidR="001E54D3" w:rsidRDefault="001E54D3" w:rsidP="001E54D3">
            <w:pPr>
              <w:pStyle w:val="TableParagraph"/>
              <w:ind w:right="340"/>
              <w:rPr>
                <w:b/>
              </w:rPr>
            </w:pPr>
            <w:r>
              <w:rPr>
                <w:b/>
              </w:rPr>
              <w:t>Painting:</w:t>
            </w:r>
          </w:p>
          <w:p w14:paraId="6F3E7C68" w14:textId="7ED52DC0" w:rsidR="001E54D3" w:rsidRDefault="001E54D3" w:rsidP="001E54D3">
            <w:r>
              <w:rPr>
                <w:b/>
                <w:bCs/>
              </w:rPr>
              <w:t>To:</w:t>
            </w:r>
            <w:r w:rsidRPr="6F30324D">
              <w:t xml:space="preserve"> use a variety of painting tools and sized brushes</w:t>
            </w:r>
            <w:r>
              <w:t>, m</w:t>
            </w:r>
            <w:r w:rsidRPr="6F30324D">
              <w:t>ix colours to create mood for a purpose</w:t>
            </w:r>
            <w:r>
              <w:t>, m</w:t>
            </w:r>
            <w:r w:rsidRPr="6F30324D">
              <w:t xml:space="preserve">ix different thickness of paint for different purposes, </w:t>
            </w:r>
            <w:proofErr w:type="spellStart"/>
            <w:r w:rsidRPr="6F30324D">
              <w:t>e.g</w:t>
            </w:r>
            <w:proofErr w:type="spellEnd"/>
            <w:r w:rsidRPr="6F30324D">
              <w:t xml:space="preserve"> thin for wash and increasing in thickness to show images in the background and foreground</w:t>
            </w:r>
            <w:r>
              <w:t>, m</w:t>
            </w:r>
            <w:r w:rsidRPr="001E60AB">
              <w:t>ix a tint and a shade by adding black or white</w:t>
            </w:r>
            <w:r>
              <w:t>, u</w:t>
            </w:r>
            <w:r w:rsidRPr="001E60AB">
              <w:t>se tints and shades of a colour to create a 3D effect when painting</w:t>
            </w:r>
            <w:r>
              <w:t>, a</w:t>
            </w:r>
            <w:r w:rsidRPr="001E60AB">
              <w:t xml:space="preserve">pply paint using different techniques </w:t>
            </w:r>
            <w:proofErr w:type="spellStart"/>
            <w:r w:rsidRPr="001E60AB">
              <w:t>eg.</w:t>
            </w:r>
            <w:proofErr w:type="spellEnd"/>
            <w:r w:rsidRPr="001E60AB">
              <w:t xml:space="preserve"> stippling, dabbing, washing</w:t>
            </w:r>
            <w:r>
              <w:t>, printing</w:t>
            </w:r>
            <w:r>
              <w:t>, c</w:t>
            </w:r>
            <w:r w:rsidRPr="001E60AB">
              <w:t>hoose suitable painting tools</w:t>
            </w:r>
            <w:r>
              <w:t xml:space="preserve"> and o</w:t>
            </w:r>
            <w:r w:rsidRPr="001E60AB">
              <w:t>rganise painting equipment independently, making choices about tools and materials.</w:t>
            </w:r>
          </w:p>
          <w:p w14:paraId="705CCACE" w14:textId="77777777" w:rsidR="001E54D3" w:rsidRDefault="001E54D3" w:rsidP="001E54D3">
            <w:pPr>
              <w:pStyle w:val="TableParagraph"/>
              <w:ind w:right="340"/>
              <w:rPr>
                <w:b/>
                <w:bCs/>
              </w:rPr>
            </w:pPr>
            <w:proofErr w:type="spellStart"/>
            <w:r>
              <w:rPr>
                <w:b/>
                <w:bCs/>
              </w:rPr>
              <w:t>Scuplture</w:t>
            </w:r>
            <w:proofErr w:type="spellEnd"/>
            <w:r>
              <w:rPr>
                <w:b/>
                <w:bCs/>
              </w:rPr>
              <w:t>:</w:t>
            </w:r>
          </w:p>
          <w:p w14:paraId="6A2C6FCC" w14:textId="00AA6785" w:rsidR="001E54D3" w:rsidRDefault="001E54D3" w:rsidP="001E54D3">
            <w:pPr>
              <w:rPr>
                <w:b/>
                <w:bCs/>
              </w:rPr>
            </w:pPr>
            <w:r w:rsidRPr="002A2A23">
              <w:rPr>
                <w:b/>
                <w:bCs/>
              </w:rPr>
              <w:t>To</w:t>
            </w:r>
            <w:r w:rsidRPr="6F30324D">
              <w:t xml:space="preserve"> make a 3D sculpture using</w:t>
            </w:r>
            <w:r w:rsidRPr="6F30324D">
              <w:rPr>
                <w:b/>
                <w:bCs/>
              </w:rPr>
              <w:t xml:space="preserve"> </w:t>
            </w:r>
            <w:r w:rsidRPr="00D82796">
              <w:t>clay</w:t>
            </w:r>
            <w:r>
              <w:t>, u</w:t>
            </w:r>
            <w:r w:rsidRPr="00270D03">
              <w:t xml:space="preserve">se clay tools to </w:t>
            </w:r>
            <w:r>
              <w:t xml:space="preserve">different textures </w:t>
            </w:r>
            <w:r w:rsidRPr="00270D03">
              <w:t>in clay</w:t>
            </w:r>
            <w:r w:rsidRPr="6F30324D">
              <w:t xml:space="preserve"> </w:t>
            </w:r>
            <w:r w:rsidRPr="72AC7CE1">
              <w:lastRenderedPageBreak/>
              <w:t>(</w:t>
            </w:r>
            <w:proofErr w:type="spellStart"/>
            <w:r w:rsidRPr="069B69ED">
              <w:t>inprint</w:t>
            </w:r>
            <w:proofErr w:type="spellEnd"/>
            <w:r w:rsidRPr="069B69ED">
              <w:t>)</w:t>
            </w:r>
            <w:r>
              <w:t xml:space="preserve">, </w:t>
            </w:r>
            <w:r w:rsidRPr="6F30324D">
              <w:t>manipulate shapes</w:t>
            </w:r>
            <w:r>
              <w:t>, m</w:t>
            </w:r>
            <w:r w:rsidRPr="04A16E75">
              <w:t>ix clay slip using clay and water</w:t>
            </w:r>
            <w:r>
              <w:t>, j</w:t>
            </w:r>
            <w:r w:rsidRPr="04A16E75">
              <w:t>oin two clay pieces using slip</w:t>
            </w:r>
            <w:r>
              <w:t xml:space="preserve"> and smooth </w:t>
            </w:r>
            <w:r w:rsidRPr="72A5E76F">
              <w:t xml:space="preserve">the surface of </w:t>
            </w:r>
            <w:r w:rsidRPr="13C09127">
              <w:t>clay</w:t>
            </w:r>
            <w:r w:rsidRPr="72A5E76F">
              <w:t xml:space="preserve"> using water when carving.</w:t>
            </w:r>
          </w:p>
          <w:p w14:paraId="35BD6816" w14:textId="4E5221EE" w:rsidR="001E54D3" w:rsidRPr="009D7C34" w:rsidRDefault="001E54D3" w:rsidP="001E54D3">
            <w:pPr>
              <w:pStyle w:val="TableParagraph"/>
              <w:ind w:right="340"/>
              <w:rPr>
                <w:b/>
                <w:bCs/>
              </w:rPr>
            </w:pPr>
          </w:p>
        </w:tc>
        <w:tc>
          <w:tcPr>
            <w:tcW w:w="3508" w:type="dxa"/>
            <w:gridSpan w:val="2"/>
          </w:tcPr>
          <w:p w14:paraId="20656D48" w14:textId="77777777" w:rsidR="001E54D3" w:rsidRDefault="001E54D3" w:rsidP="001E54D3">
            <w:pPr>
              <w:rPr>
                <w:b/>
                <w:bCs/>
              </w:rPr>
            </w:pPr>
            <w:r>
              <w:rPr>
                <w:b/>
                <w:bCs/>
              </w:rPr>
              <w:lastRenderedPageBreak/>
              <w:t>To:</w:t>
            </w:r>
          </w:p>
          <w:p w14:paraId="32AE1837" w14:textId="67F440C3" w:rsidR="001E54D3" w:rsidRDefault="001E54D3" w:rsidP="001E54D3">
            <w:r w:rsidRPr="000F0FB4">
              <w:t xml:space="preserve">Use more complex vocabulary when discussing their own and others’ art. </w:t>
            </w:r>
          </w:p>
          <w:p w14:paraId="5BE3C1A8" w14:textId="14E3C4AE" w:rsidR="001E54D3" w:rsidRDefault="001E54D3" w:rsidP="001E54D3">
            <w:r w:rsidRPr="000F0FB4">
              <w:t xml:space="preserve">Discuss art considering how it can affect the lives of the viewers or users of the piece. </w:t>
            </w:r>
          </w:p>
          <w:p w14:paraId="3E4EDB19" w14:textId="051B78C0" w:rsidR="001E54D3" w:rsidRDefault="001E54D3" w:rsidP="001E54D3">
            <w:pPr>
              <w:pStyle w:val="TableParagraph"/>
              <w:spacing w:line="261" w:lineRule="exact"/>
              <w:rPr>
                <w:b/>
              </w:rPr>
            </w:pPr>
            <w:r w:rsidRPr="000F0FB4">
              <w:t>Evaluate their work more regularly and independently during the planning and making process.</w:t>
            </w:r>
          </w:p>
        </w:tc>
        <w:tc>
          <w:tcPr>
            <w:tcW w:w="3509" w:type="dxa"/>
            <w:gridSpan w:val="2"/>
          </w:tcPr>
          <w:p w14:paraId="1D50A0C2" w14:textId="77777777" w:rsidR="001E54D3" w:rsidRPr="001E54D3" w:rsidRDefault="001E54D3" w:rsidP="001E54D3">
            <w:pPr>
              <w:rPr>
                <w:rFonts w:ascii="Aptos" w:eastAsia="Aptos" w:hAnsi="Aptos" w:cs="Aptos"/>
                <w:b/>
                <w:bCs/>
              </w:rPr>
            </w:pPr>
            <w:r w:rsidRPr="001E54D3">
              <w:rPr>
                <w:rFonts w:ascii="Aptos" w:eastAsia="Aptos" w:hAnsi="Aptos" w:cs="Aptos"/>
                <w:b/>
                <w:bCs/>
              </w:rPr>
              <w:t>To know that:</w:t>
            </w:r>
          </w:p>
          <w:p w14:paraId="39340529" w14:textId="3431BF52" w:rsidR="001E54D3" w:rsidRPr="6F30324D" w:rsidRDefault="001E54D3" w:rsidP="001E54D3">
            <w:r w:rsidRPr="3F196A4C">
              <w:rPr>
                <w:rFonts w:ascii="Aptos" w:eastAsia="Aptos" w:hAnsi="Aptos" w:cs="Aptos"/>
              </w:rPr>
              <w:t>Art can communicate powerful statements about right and wrong.</w:t>
            </w:r>
          </w:p>
          <w:p w14:paraId="1BB6CD73" w14:textId="64E3BC26" w:rsidR="001E54D3" w:rsidRDefault="001E54D3" w:rsidP="001E54D3">
            <w:pPr>
              <w:rPr>
                <w:rFonts w:ascii="Aptos" w:eastAsia="Aptos" w:hAnsi="Aptos" w:cs="Aptos"/>
              </w:rPr>
            </w:pPr>
            <w:r w:rsidRPr="32831F29">
              <w:rPr>
                <w:rFonts w:ascii="Aptos" w:eastAsia="Aptos" w:hAnsi="Aptos" w:cs="Aptos"/>
              </w:rPr>
              <w:t>Designers can make beautiful things to try and improve people’s everyday lives.</w:t>
            </w:r>
          </w:p>
          <w:p w14:paraId="4EF484F3" w14:textId="51EA3AE6" w:rsidR="001E54D3" w:rsidRPr="6F30324D" w:rsidRDefault="001E54D3" w:rsidP="001E54D3">
            <w:r w:rsidRPr="32831F29">
              <w:rPr>
                <w:rFonts w:ascii="Aptos" w:eastAsia="Aptos" w:hAnsi="Aptos" w:cs="Aptos"/>
              </w:rPr>
              <w:t xml:space="preserve">How and where art is displayed </w:t>
            </w:r>
            <w:proofErr w:type="gramStart"/>
            <w:r w:rsidRPr="32831F29">
              <w:rPr>
                <w:rFonts w:ascii="Aptos" w:eastAsia="Aptos" w:hAnsi="Aptos" w:cs="Aptos"/>
              </w:rPr>
              <w:t>has an effect on</w:t>
            </w:r>
            <w:proofErr w:type="gramEnd"/>
            <w:r w:rsidRPr="32831F29">
              <w:rPr>
                <w:rFonts w:ascii="Aptos" w:eastAsia="Aptos" w:hAnsi="Aptos" w:cs="Aptos"/>
              </w:rPr>
              <w:t xml:space="preserve"> how people interpret it.</w:t>
            </w:r>
          </w:p>
          <w:p w14:paraId="159D45C2" w14:textId="08F43E5D" w:rsidR="001E54D3" w:rsidRDefault="001E54D3" w:rsidP="001E54D3">
            <w:pPr>
              <w:rPr>
                <w:rFonts w:ascii="Aptos" w:eastAsia="Aptos" w:hAnsi="Aptos" w:cs="Aptos"/>
              </w:rPr>
            </w:pPr>
            <w:r w:rsidRPr="5FEA4773">
              <w:rPr>
                <w:rFonts w:ascii="Aptos" w:eastAsia="Aptos" w:hAnsi="Aptos" w:cs="Aptos"/>
              </w:rPr>
              <w:t xml:space="preserve">Artists can choose </w:t>
            </w:r>
            <w:proofErr w:type="gramStart"/>
            <w:r w:rsidRPr="5FEA4773">
              <w:rPr>
                <w:rFonts w:ascii="Aptos" w:eastAsia="Aptos" w:hAnsi="Aptos" w:cs="Aptos"/>
              </w:rPr>
              <w:t>particular materials</w:t>
            </w:r>
            <w:proofErr w:type="gramEnd"/>
            <w:r w:rsidRPr="5FEA4773">
              <w:rPr>
                <w:rFonts w:ascii="Aptos" w:eastAsia="Aptos" w:hAnsi="Aptos" w:cs="Aptos"/>
              </w:rPr>
              <w:t xml:space="preserve"> to communicate a message. </w:t>
            </w:r>
          </w:p>
          <w:p w14:paraId="2D7609AA" w14:textId="77777777" w:rsidR="001E54D3" w:rsidRDefault="001E54D3" w:rsidP="001E54D3">
            <w:pPr>
              <w:rPr>
                <w:rFonts w:ascii="Aptos" w:eastAsia="Aptos" w:hAnsi="Aptos" w:cs="Aptos"/>
              </w:rPr>
            </w:pPr>
            <w:r w:rsidRPr="5FEA4773">
              <w:rPr>
                <w:rFonts w:ascii="Aptos" w:eastAsia="Aptos" w:hAnsi="Aptos" w:cs="Aptos"/>
              </w:rPr>
              <w:t xml:space="preserve">Artists choose what to include in a composition, considering both what looks good together and any message they want to communicate. </w:t>
            </w:r>
          </w:p>
          <w:p w14:paraId="3B250A88" w14:textId="7F0993BF" w:rsidR="001E54D3" w:rsidRDefault="001E54D3" w:rsidP="001E54D3">
            <w:pPr>
              <w:rPr>
                <w:rFonts w:ascii="Aptos" w:eastAsia="Aptos" w:hAnsi="Aptos" w:cs="Aptos"/>
              </w:rPr>
            </w:pPr>
            <w:r w:rsidRPr="5FEA4773">
              <w:rPr>
                <w:rFonts w:ascii="Aptos" w:eastAsia="Aptos" w:hAnsi="Aptos" w:cs="Aptos"/>
              </w:rPr>
              <w:t xml:space="preserve">Designers collect visual ideas from a wide range of sources, sometimes collecting these as a mood board. </w:t>
            </w:r>
          </w:p>
          <w:p w14:paraId="1711C918" w14:textId="314D29F3" w:rsidR="001E54D3" w:rsidRDefault="001E54D3" w:rsidP="001E54D3">
            <w:pPr>
              <w:rPr>
                <w:rFonts w:ascii="Aptos" w:eastAsia="Aptos" w:hAnsi="Aptos" w:cs="Aptos"/>
              </w:rPr>
            </w:pPr>
            <w:r w:rsidRPr="5FEA4773">
              <w:rPr>
                <w:rFonts w:ascii="Aptos" w:eastAsia="Aptos" w:hAnsi="Aptos" w:cs="Aptos"/>
              </w:rPr>
              <w:t xml:space="preserve">Artists and designers sometimes choose techniques based on the time and money available to them. </w:t>
            </w:r>
          </w:p>
          <w:p w14:paraId="4F698346" w14:textId="1078EF1B" w:rsidR="001E54D3" w:rsidRDefault="001E54D3" w:rsidP="001E54D3">
            <w:pPr>
              <w:pStyle w:val="TableParagraph"/>
              <w:spacing w:line="261" w:lineRule="exact"/>
              <w:rPr>
                <w:b/>
              </w:rPr>
            </w:pPr>
            <w:r w:rsidRPr="5FEA4773">
              <w:rPr>
                <w:rFonts w:ascii="Aptos" w:eastAsia="Aptos" w:hAnsi="Aptos" w:cs="Aptos"/>
              </w:rPr>
              <w:t>Artists use drawing to plan ideas for work in different media.</w:t>
            </w:r>
          </w:p>
        </w:tc>
      </w:tr>
    </w:tbl>
    <w:p w14:paraId="734ACA04" w14:textId="77777777" w:rsidR="0080402D" w:rsidRDefault="0080402D" w:rsidP="0080402D">
      <w:pPr>
        <w:rPr>
          <w:sz w:val="28"/>
          <w:szCs w:val="28"/>
        </w:rPr>
      </w:pPr>
    </w:p>
    <w:tbl>
      <w:tblPr>
        <w:tblStyle w:val="TableGrid"/>
        <w:tblW w:w="15168" w:type="dxa"/>
        <w:tblInd w:w="-147" w:type="dxa"/>
        <w:tblLook w:val="04A0" w:firstRow="1" w:lastRow="0" w:firstColumn="1" w:lastColumn="0" w:noHBand="0" w:noVBand="1"/>
      </w:tblPr>
      <w:tblGrid>
        <w:gridCol w:w="3033"/>
        <w:gridCol w:w="3034"/>
        <w:gridCol w:w="3033"/>
        <w:gridCol w:w="3034"/>
        <w:gridCol w:w="3034"/>
      </w:tblGrid>
      <w:tr w:rsidR="009D58F2" w14:paraId="740C50D1" w14:textId="77777777" w:rsidTr="00C04780">
        <w:tc>
          <w:tcPr>
            <w:tcW w:w="15168" w:type="dxa"/>
            <w:gridSpan w:val="5"/>
            <w:shd w:val="clear" w:color="auto" w:fill="DEEAF6" w:themeFill="accent5" w:themeFillTint="33"/>
          </w:tcPr>
          <w:p w14:paraId="5166E92D" w14:textId="2958E58D" w:rsidR="009D58F2" w:rsidRPr="009D58F2" w:rsidRDefault="00BF2032" w:rsidP="009D58F2">
            <w:pPr>
              <w:jc w:val="center"/>
              <w:rPr>
                <w:b/>
                <w:bCs/>
                <w:sz w:val="28"/>
                <w:szCs w:val="28"/>
              </w:rPr>
            </w:pPr>
            <w:r>
              <w:rPr>
                <w:b/>
                <w:bCs/>
                <w:sz w:val="28"/>
                <w:szCs w:val="28"/>
              </w:rPr>
              <w:t>Art &amp; Design</w:t>
            </w:r>
            <w:r w:rsidR="009D58F2" w:rsidRPr="009D58F2">
              <w:rPr>
                <w:b/>
                <w:bCs/>
                <w:sz w:val="28"/>
                <w:szCs w:val="28"/>
              </w:rPr>
              <w:t xml:space="preserve"> Vocabulary</w:t>
            </w:r>
          </w:p>
        </w:tc>
      </w:tr>
      <w:tr w:rsidR="00985BE4" w14:paraId="50757E2E" w14:textId="77777777" w:rsidTr="00C04780">
        <w:tc>
          <w:tcPr>
            <w:tcW w:w="3033" w:type="dxa"/>
            <w:shd w:val="clear" w:color="auto" w:fill="FFFFCC"/>
          </w:tcPr>
          <w:p w14:paraId="17854A3B" w14:textId="165FC5F1" w:rsidR="00985BE4" w:rsidRPr="009D58F2" w:rsidRDefault="009D58F2" w:rsidP="009D58F2">
            <w:pPr>
              <w:jc w:val="center"/>
              <w:rPr>
                <w:b/>
                <w:bCs/>
                <w:sz w:val="24"/>
                <w:szCs w:val="24"/>
              </w:rPr>
            </w:pPr>
            <w:r w:rsidRPr="009D58F2">
              <w:rPr>
                <w:b/>
                <w:bCs/>
                <w:sz w:val="24"/>
                <w:szCs w:val="24"/>
              </w:rPr>
              <w:t>EYFS</w:t>
            </w:r>
          </w:p>
        </w:tc>
        <w:tc>
          <w:tcPr>
            <w:tcW w:w="3034" w:type="dxa"/>
            <w:shd w:val="clear" w:color="auto" w:fill="FFFFCC"/>
          </w:tcPr>
          <w:p w14:paraId="6F7D66EA" w14:textId="1C58FAAD" w:rsidR="00985BE4" w:rsidRPr="009D58F2" w:rsidRDefault="009D58F2" w:rsidP="009D58F2">
            <w:pPr>
              <w:jc w:val="center"/>
              <w:rPr>
                <w:b/>
                <w:bCs/>
                <w:sz w:val="24"/>
                <w:szCs w:val="24"/>
              </w:rPr>
            </w:pPr>
            <w:r w:rsidRPr="009D58F2">
              <w:rPr>
                <w:b/>
                <w:bCs/>
                <w:sz w:val="24"/>
                <w:szCs w:val="24"/>
              </w:rPr>
              <w:t>Year 1</w:t>
            </w:r>
          </w:p>
        </w:tc>
        <w:tc>
          <w:tcPr>
            <w:tcW w:w="3033" w:type="dxa"/>
            <w:shd w:val="clear" w:color="auto" w:fill="FFFFCC"/>
          </w:tcPr>
          <w:p w14:paraId="38E202AA" w14:textId="1F03B9C2" w:rsidR="00985BE4" w:rsidRPr="009D58F2" w:rsidRDefault="009D58F2" w:rsidP="009D58F2">
            <w:pPr>
              <w:jc w:val="center"/>
              <w:rPr>
                <w:b/>
                <w:bCs/>
                <w:sz w:val="24"/>
                <w:szCs w:val="24"/>
              </w:rPr>
            </w:pPr>
            <w:r w:rsidRPr="009D58F2">
              <w:rPr>
                <w:b/>
                <w:bCs/>
                <w:sz w:val="24"/>
                <w:szCs w:val="24"/>
              </w:rPr>
              <w:t>Year 2</w:t>
            </w:r>
          </w:p>
        </w:tc>
        <w:tc>
          <w:tcPr>
            <w:tcW w:w="3034" w:type="dxa"/>
            <w:shd w:val="clear" w:color="auto" w:fill="FFFFCC"/>
          </w:tcPr>
          <w:p w14:paraId="518CFDB6" w14:textId="18062DF4" w:rsidR="00985BE4" w:rsidRPr="009D58F2" w:rsidRDefault="009D58F2" w:rsidP="00D21D9F">
            <w:pPr>
              <w:jc w:val="center"/>
              <w:rPr>
                <w:b/>
                <w:bCs/>
                <w:sz w:val="24"/>
                <w:szCs w:val="24"/>
              </w:rPr>
            </w:pPr>
            <w:r w:rsidRPr="009D58F2">
              <w:rPr>
                <w:b/>
                <w:bCs/>
                <w:sz w:val="24"/>
                <w:szCs w:val="24"/>
              </w:rPr>
              <w:t>Year 3</w:t>
            </w:r>
          </w:p>
        </w:tc>
        <w:tc>
          <w:tcPr>
            <w:tcW w:w="3034" w:type="dxa"/>
            <w:shd w:val="clear" w:color="auto" w:fill="FFFFCC"/>
          </w:tcPr>
          <w:p w14:paraId="28EE13AC" w14:textId="36289A53" w:rsidR="00985BE4" w:rsidRPr="009D58F2" w:rsidRDefault="009D58F2" w:rsidP="009D58F2">
            <w:pPr>
              <w:jc w:val="center"/>
              <w:rPr>
                <w:b/>
                <w:bCs/>
                <w:sz w:val="24"/>
                <w:szCs w:val="24"/>
              </w:rPr>
            </w:pPr>
            <w:r w:rsidRPr="009D58F2">
              <w:rPr>
                <w:b/>
                <w:bCs/>
                <w:sz w:val="24"/>
                <w:szCs w:val="24"/>
              </w:rPr>
              <w:t>Year 4</w:t>
            </w:r>
          </w:p>
        </w:tc>
      </w:tr>
      <w:tr w:rsidR="009D58F2" w14:paraId="29505D86" w14:textId="77777777" w:rsidTr="00985BE4">
        <w:tc>
          <w:tcPr>
            <w:tcW w:w="3033" w:type="dxa"/>
          </w:tcPr>
          <w:p w14:paraId="17663CD2" w14:textId="610B808F" w:rsidR="009D58F2" w:rsidRPr="00365909" w:rsidRDefault="00B0524E" w:rsidP="009D58F2">
            <w:pPr>
              <w:jc w:val="center"/>
              <w:rPr>
                <w:rFonts w:cstheme="minorHAnsi"/>
              </w:rPr>
            </w:pPr>
            <w:r w:rsidRPr="00365909">
              <w:rPr>
                <w:rFonts w:cstheme="minorHAnsi"/>
              </w:rPr>
              <w:t xml:space="preserve">Colour, shape, space, pattern, lines, </w:t>
            </w:r>
            <w:r w:rsidR="00365909" w:rsidRPr="00365909">
              <w:rPr>
                <w:rFonts w:cstheme="minorHAnsi"/>
              </w:rPr>
              <w:t xml:space="preserve">draw, </w:t>
            </w:r>
            <w:r w:rsidR="00365909">
              <w:rPr>
                <w:rFonts w:cstheme="minorHAnsi"/>
              </w:rPr>
              <w:t>material, te</w:t>
            </w:r>
            <w:r w:rsidR="00EB46D2">
              <w:rPr>
                <w:rFonts w:cstheme="minorHAnsi"/>
              </w:rPr>
              <w:t>x</w:t>
            </w:r>
            <w:r w:rsidR="00365909">
              <w:rPr>
                <w:rFonts w:cstheme="minorHAnsi"/>
              </w:rPr>
              <w:t xml:space="preserve">ture, print, </w:t>
            </w:r>
            <w:r w:rsidR="00EB46D2">
              <w:rPr>
                <w:rFonts w:cstheme="minorHAnsi"/>
              </w:rPr>
              <w:t>paint, collage</w:t>
            </w:r>
            <w:r w:rsidR="00017093">
              <w:rPr>
                <w:rFonts w:cstheme="minorHAnsi"/>
              </w:rPr>
              <w:t>, self-portrait</w:t>
            </w:r>
          </w:p>
        </w:tc>
        <w:tc>
          <w:tcPr>
            <w:tcW w:w="3034" w:type="dxa"/>
          </w:tcPr>
          <w:p w14:paraId="2C04D3B7" w14:textId="77777777" w:rsidR="005A5044" w:rsidRPr="002A2A23" w:rsidRDefault="003D4DBC" w:rsidP="00283345">
            <w:pPr>
              <w:pStyle w:val="TableParagraph"/>
              <w:tabs>
                <w:tab w:val="left" w:pos="151"/>
              </w:tabs>
              <w:spacing w:line="243" w:lineRule="exact"/>
              <w:rPr>
                <w:rFonts w:asciiTheme="minorHAnsi" w:hAnsiTheme="minorHAnsi" w:cstheme="minorHAnsi"/>
                <w:b/>
                <w:bCs/>
              </w:rPr>
            </w:pPr>
            <w:r w:rsidRPr="002A2A23">
              <w:rPr>
                <w:rFonts w:asciiTheme="minorHAnsi" w:hAnsiTheme="minorHAnsi" w:cstheme="minorHAnsi"/>
                <w:b/>
                <w:bCs/>
              </w:rPr>
              <w:t>Drawing:</w:t>
            </w:r>
          </w:p>
          <w:p w14:paraId="503ADAF6" w14:textId="77777777" w:rsidR="003D4DBC" w:rsidRDefault="003D4DBC" w:rsidP="003D4DBC">
            <w:pPr>
              <w:rPr>
                <w:rFonts w:ascii="Calibri" w:eastAsia="Calibri" w:hAnsi="Calibri" w:cs="Calibri"/>
                <w:color w:val="000000" w:themeColor="text1"/>
              </w:rPr>
            </w:pPr>
            <w:r w:rsidRPr="15F29F6F">
              <w:rPr>
                <w:rFonts w:ascii="Calibri" w:eastAsia="Calibri" w:hAnsi="Calibri" w:cs="Calibri"/>
                <w:color w:val="000000" w:themeColor="text1"/>
              </w:rPr>
              <w:t>Dots, dashes, sweeping, waves, straight lines, self-portrait, gallery, feelings, mood, similar, different, shape, pattern, colour, observational drawing, facial features, shape, positional language, sketching</w:t>
            </w:r>
          </w:p>
          <w:p w14:paraId="4E31F2B4" w14:textId="77777777" w:rsidR="00CE0D64" w:rsidRDefault="00CE0D64" w:rsidP="003D4DBC">
            <w:pPr>
              <w:rPr>
                <w:rFonts w:ascii="Calibri" w:eastAsia="Calibri" w:hAnsi="Calibri" w:cs="Calibri"/>
                <w:color w:val="000000" w:themeColor="text1"/>
              </w:rPr>
            </w:pPr>
          </w:p>
          <w:p w14:paraId="371BF6F3" w14:textId="4EF80D8D" w:rsidR="00CE0D64" w:rsidRDefault="00CE0D64" w:rsidP="003D4DBC">
            <w:pPr>
              <w:rPr>
                <w:rFonts w:ascii="Calibri" w:eastAsia="Calibri" w:hAnsi="Calibri" w:cs="Calibri"/>
                <w:color w:val="000000" w:themeColor="text1"/>
              </w:rPr>
            </w:pPr>
            <w:r w:rsidRPr="002A2A23">
              <w:rPr>
                <w:rFonts w:ascii="Calibri" w:eastAsia="Calibri" w:hAnsi="Calibri" w:cs="Calibri"/>
                <w:b/>
                <w:bCs/>
                <w:color w:val="000000" w:themeColor="text1"/>
              </w:rPr>
              <w:t>Painting</w:t>
            </w:r>
            <w:r>
              <w:rPr>
                <w:rFonts w:ascii="Calibri" w:eastAsia="Calibri" w:hAnsi="Calibri" w:cs="Calibri"/>
                <w:color w:val="000000" w:themeColor="text1"/>
              </w:rPr>
              <w:t>:</w:t>
            </w:r>
          </w:p>
          <w:p w14:paraId="56C55E54" w14:textId="52D5333F" w:rsidR="00CE0D64" w:rsidRDefault="00B0377E" w:rsidP="003D4DBC">
            <w:pPr>
              <w:rPr>
                <w:rFonts w:ascii="Calibri" w:eastAsia="Calibri" w:hAnsi="Calibri" w:cs="Calibri"/>
                <w:color w:val="000000" w:themeColor="text1"/>
              </w:rPr>
            </w:pPr>
            <w:r w:rsidRPr="69627291">
              <w:t xml:space="preserve">Lines, blobs, dots, dashes, printing, </w:t>
            </w:r>
            <w:r w:rsidRPr="2397724F">
              <w:t xml:space="preserve">straight, language of size, </w:t>
            </w:r>
            <w:r w:rsidRPr="3754E09A">
              <w:t>primary</w:t>
            </w:r>
            <w:r w:rsidRPr="21B18980">
              <w:t xml:space="preserve"> colours, secondary colours.</w:t>
            </w:r>
          </w:p>
          <w:p w14:paraId="34BEA86B" w14:textId="77777777" w:rsidR="003D4DBC" w:rsidRDefault="003D4DBC" w:rsidP="00283345">
            <w:pPr>
              <w:pStyle w:val="TableParagraph"/>
              <w:tabs>
                <w:tab w:val="left" w:pos="151"/>
              </w:tabs>
              <w:spacing w:line="243" w:lineRule="exact"/>
              <w:rPr>
                <w:rFonts w:asciiTheme="minorHAnsi" w:hAnsiTheme="minorHAnsi" w:cstheme="minorHAnsi"/>
              </w:rPr>
            </w:pPr>
          </w:p>
          <w:p w14:paraId="630CF1CA" w14:textId="77777777" w:rsidR="00CA2B77" w:rsidRDefault="00CA2B77" w:rsidP="00283345">
            <w:pPr>
              <w:pStyle w:val="TableParagraph"/>
              <w:tabs>
                <w:tab w:val="left" w:pos="151"/>
              </w:tabs>
              <w:spacing w:line="243" w:lineRule="exact"/>
              <w:rPr>
                <w:rFonts w:asciiTheme="minorHAnsi" w:hAnsiTheme="minorHAnsi" w:cstheme="minorHAnsi"/>
              </w:rPr>
            </w:pPr>
            <w:r w:rsidRPr="002A2A23">
              <w:rPr>
                <w:rFonts w:asciiTheme="minorHAnsi" w:hAnsiTheme="minorHAnsi" w:cstheme="minorHAnsi"/>
                <w:b/>
                <w:bCs/>
              </w:rPr>
              <w:t>Sculpture</w:t>
            </w:r>
            <w:r>
              <w:rPr>
                <w:rFonts w:asciiTheme="minorHAnsi" w:hAnsiTheme="minorHAnsi" w:cstheme="minorHAnsi"/>
              </w:rPr>
              <w:t>:</w:t>
            </w:r>
          </w:p>
          <w:p w14:paraId="4837FA2A" w14:textId="33C6860C" w:rsidR="00CA2B77" w:rsidRPr="000C4AA7" w:rsidRDefault="005D7E0A" w:rsidP="00283345">
            <w:pPr>
              <w:pStyle w:val="TableParagraph"/>
              <w:tabs>
                <w:tab w:val="left" w:pos="151"/>
              </w:tabs>
              <w:spacing w:line="243" w:lineRule="exact"/>
              <w:rPr>
                <w:rFonts w:asciiTheme="minorHAnsi" w:hAnsiTheme="minorHAnsi" w:cstheme="minorHAnsi"/>
              </w:rPr>
            </w:pPr>
            <w:r w:rsidRPr="15F29F6F">
              <w:t>Sculpt, texture, roll, curl, fold, spiral, zigzag, language of shape,</w:t>
            </w:r>
          </w:p>
        </w:tc>
        <w:tc>
          <w:tcPr>
            <w:tcW w:w="3033" w:type="dxa"/>
          </w:tcPr>
          <w:p w14:paraId="599C4BFC" w14:textId="77777777" w:rsidR="00842CCA" w:rsidRDefault="000C3CA3" w:rsidP="00F2703C">
            <w:pPr>
              <w:rPr>
                <w:rFonts w:cstheme="minorHAnsi"/>
              </w:rPr>
            </w:pPr>
            <w:r w:rsidRPr="002A2A23">
              <w:rPr>
                <w:rFonts w:cstheme="minorHAnsi"/>
                <w:b/>
                <w:bCs/>
              </w:rPr>
              <w:t>Drawing</w:t>
            </w:r>
            <w:r>
              <w:rPr>
                <w:rFonts w:cstheme="minorHAnsi"/>
              </w:rPr>
              <w:t>:</w:t>
            </w:r>
          </w:p>
          <w:p w14:paraId="4EC88FC8" w14:textId="77777777" w:rsidR="000C3CA3" w:rsidRDefault="00F62077" w:rsidP="00F2703C">
            <w:r w:rsidRPr="15240CBC">
              <w:t>Fine lines</w:t>
            </w:r>
            <w:r w:rsidRPr="67E886DF">
              <w:t>/ thick lines</w:t>
            </w:r>
            <w:r w:rsidRPr="15240CBC">
              <w:t xml:space="preserve">, tone, light, dark, smudge, </w:t>
            </w:r>
            <w:r w:rsidRPr="1BD76815">
              <w:t xml:space="preserve">marks, </w:t>
            </w:r>
            <w:r w:rsidRPr="67E886DF">
              <w:t>texture, expression</w:t>
            </w:r>
          </w:p>
          <w:p w14:paraId="75BCAA16" w14:textId="77777777" w:rsidR="00B0377E" w:rsidRDefault="00B0377E" w:rsidP="00F2703C"/>
          <w:p w14:paraId="586351E3" w14:textId="77777777" w:rsidR="00B0377E" w:rsidRDefault="00B0377E" w:rsidP="00F2703C">
            <w:pPr>
              <w:rPr>
                <w:rFonts w:cstheme="minorHAnsi"/>
              </w:rPr>
            </w:pPr>
            <w:r w:rsidRPr="002A2A23">
              <w:rPr>
                <w:rFonts w:cstheme="minorHAnsi"/>
                <w:b/>
                <w:bCs/>
              </w:rPr>
              <w:t>Painting</w:t>
            </w:r>
            <w:r>
              <w:rPr>
                <w:rFonts w:cstheme="minorHAnsi"/>
              </w:rPr>
              <w:t>:</w:t>
            </w:r>
          </w:p>
          <w:p w14:paraId="0AA24FC2" w14:textId="77777777" w:rsidR="00B0377E" w:rsidRDefault="00DA1D6C" w:rsidP="00F2703C">
            <w:pPr>
              <w:rPr>
                <w:rFonts w:ascii="Aptos" w:eastAsia="Aptos" w:hAnsi="Aptos" w:cs="Aptos"/>
              </w:rPr>
            </w:pPr>
            <w:r w:rsidRPr="164DD195">
              <w:rPr>
                <w:rFonts w:ascii="Aptos" w:eastAsia="Aptos" w:hAnsi="Aptos" w:cs="Aptos"/>
              </w:rPr>
              <w:t>Secondary</w:t>
            </w:r>
            <w:r>
              <w:rPr>
                <w:rFonts w:ascii="Aptos" w:eastAsia="Aptos" w:hAnsi="Aptos" w:cs="Aptos"/>
              </w:rPr>
              <w:t>,</w:t>
            </w:r>
            <w:r w:rsidRPr="6F30324D">
              <w:t xml:space="preserve"> Tertiary</w:t>
            </w:r>
            <w:r>
              <w:t xml:space="preserve">, </w:t>
            </w:r>
            <w:r>
              <w:rPr>
                <w:rFonts w:ascii="Aptos" w:eastAsia="Aptos" w:hAnsi="Aptos" w:cs="Aptos"/>
              </w:rPr>
              <w:t>shade</w:t>
            </w:r>
            <w:r w:rsidRPr="014E5C7F">
              <w:rPr>
                <w:rFonts w:ascii="Aptos" w:eastAsia="Aptos" w:hAnsi="Aptos" w:cs="Aptos"/>
              </w:rPr>
              <w:t xml:space="preserve"> </w:t>
            </w:r>
            <w:r w:rsidRPr="6F30324D">
              <w:t>dab, smooth, wash, brush, stipple, st</w:t>
            </w:r>
            <w:r>
              <w:t>r</w:t>
            </w:r>
            <w:r w:rsidRPr="6F30324D">
              <w:t>oke</w:t>
            </w:r>
            <w:r>
              <w:t xml:space="preserve">, </w:t>
            </w:r>
            <w:r w:rsidRPr="6F30324D">
              <w:t>thicknesses</w:t>
            </w:r>
            <w:r>
              <w:t>, m</w:t>
            </w:r>
            <w:r w:rsidRPr="164DD195">
              <w:rPr>
                <w:rFonts w:ascii="Aptos" w:eastAsia="Aptos" w:hAnsi="Aptos" w:cs="Aptos"/>
              </w:rPr>
              <w:t>atch</w:t>
            </w:r>
            <w:r>
              <w:rPr>
                <w:rFonts w:ascii="Aptos" w:eastAsia="Aptos" w:hAnsi="Aptos" w:cs="Aptos"/>
              </w:rPr>
              <w:t xml:space="preserve">, </w:t>
            </w:r>
            <w:r w:rsidRPr="164DD195">
              <w:rPr>
                <w:rFonts w:ascii="Aptos" w:eastAsia="Aptos" w:hAnsi="Aptos" w:cs="Aptos"/>
              </w:rPr>
              <w:t>texture</w:t>
            </w:r>
          </w:p>
          <w:p w14:paraId="4AD50085" w14:textId="77777777" w:rsidR="005D7E0A" w:rsidRDefault="005D7E0A" w:rsidP="00F2703C">
            <w:pPr>
              <w:rPr>
                <w:rFonts w:ascii="Aptos" w:eastAsia="Aptos" w:hAnsi="Aptos" w:cs="Aptos"/>
              </w:rPr>
            </w:pPr>
          </w:p>
          <w:p w14:paraId="5BEF9C1F" w14:textId="77777777" w:rsidR="005D7E0A" w:rsidRDefault="005D7E0A" w:rsidP="00F2703C">
            <w:pPr>
              <w:rPr>
                <w:rFonts w:ascii="Aptos" w:eastAsia="Aptos" w:hAnsi="Aptos" w:cs="Aptos"/>
              </w:rPr>
            </w:pPr>
            <w:r w:rsidRPr="002A2A23">
              <w:rPr>
                <w:rFonts w:ascii="Aptos" w:eastAsia="Aptos" w:hAnsi="Aptos" w:cs="Aptos"/>
                <w:b/>
                <w:bCs/>
              </w:rPr>
              <w:t>Sculpture</w:t>
            </w:r>
            <w:r>
              <w:rPr>
                <w:rFonts w:ascii="Aptos" w:eastAsia="Aptos" w:hAnsi="Aptos" w:cs="Aptos"/>
              </w:rPr>
              <w:t>:</w:t>
            </w:r>
          </w:p>
          <w:p w14:paraId="277D91E7" w14:textId="77777777" w:rsidR="00664A7B" w:rsidRDefault="00664A7B" w:rsidP="00664A7B">
            <w:r w:rsidRPr="6F30324D">
              <w:t>Model</w:t>
            </w:r>
            <w:r>
              <w:t>,</w:t>
            </w:r>
            <w:r w:rsidRPr="6F30324D">
              <w:t xml:space="preserve"> rolling, cutting, moulding</w:t>
            </w:r>
            <w:r>
              <w:t xml:space="preserve">, </w:t>
            </w:r>
            <w:r w:rsidRPr="6F30324D">
              <w:t>carving</w:t>
            </w:r>
            <w:r>
              <w:t>, s</w:t>
            </w:r>
            <w:r w:rsidRPr="00270D03">
              <w:t>mooth</w:t>
            </w:r>
            <w:r>
              <w:t xml:space="preserve">, </w:t>
            </w:r>
            <w:r w:rsidRPr="00270D03">
              <w:t>flatten clay</w:t>
            </w:r>
            <w:r>
              <w:t>, r</w:t>
            </w:r>
            <w:r w:rsidRPr="00270D03">
              <w:t>oll</w:t>
            </w:r>
            <w:r>
              <w:t>, m</w:t>
            </w:r>
            <w:r w:rsidRPr="00270D03">
              <w:t>anipulate</w:t>
            </w:r>
            <w:r>
              <w:t xml:space="preserve">, </w:t>
            </w:r>
            <w:r w:rsidRPr="00270D03">
              <w:t xml:space="preserve">surface marks </w:t>
            </w:r>
          </w:p>
          <w:p w14:paraId="2684E7BD" w14:textId="17531433" w:rsidR="005D7E0A" w:rsidRPr="00433108" w:rsidRDefault="00664A7B" w:rsidP="00664A7B">
            <w:pPr>
              <w:rPr>
                <w:rFonts w:cstheme="minorHAnsi"/>
              </w:rPr>
            </w:pPr>
            <w:r>
              <w:t>printing skills, pattern, texture</w:t>
            </w:r>
          </w:p>
        </w:tc>
        <w:tc>
          <w:tcPr>
            <w:tcW w:w="3034" w:type="dxa"/>
          </w:tcPr>
          <w:p w14:paraId="0FB4B7D7" w14:textId="77777777" w:rsidR="00C64D54" w:rsidRDefault="00F62077" w:rsidP="00134F17">
            <w:pPr>
              <w:rPr>
                <w:rFonts w:cstheme="minorHAnsi"/>
              </w:rPr>
            </w:pPr>
            <w:r w:rsidRPr="002A2A23">
              <w:rPr>
                <w:rFonts w:cstheme="minorHAnsi"/>
                <w:b/>
                <w:bCs/>
              </w:rPr>
              <w:t>Drawing</w:t>
            </w:r>
            <w:r>
              <w:rPr>
                <w:rFonts w:cstheme="minorHAnsi"/>
              </w:rPr>
              <w:t>:</w:t>
            </w:r>
          </w:p>
          <w:p w14:paraId="01EFDD21" w14:textId="77777777" w:rsidR="00F62077" w:rsidRDefault="005F3F93" w:rsidP="00134F17">
            <w:pPr>
              <w:rPr>
                <w:rFonts w:ascii="Calibri" w:eastAsia="Calibri" w:hAnsi="Calibri" w:cs="Calibri"/>
                <w:color w:val="000000" w:themeColor="text1"/>
              </w:rPr>
            </w:pPr>
            <w:r w:rsidRPr="404B78D1">
              <w:t xml:space="preserve">shade (hatch and cross hatch), block colour, same direction, </w:t>
            </w:r>
            <w:r w:rsidRPr="404B78D1">
              <w:rPr>
                <w:rFonts w:ascii="Aptos" w:eastAsia="Aptos" w:hAnsi="Aptos" w:cs="Aptos"/>
              </w:rPr>
              <w:t xml:space="preserve">tone, texture, rubbings, observations, abstract, linear, </w:t>
            </w:r>
            <w:r w:rsidRPr="404B78D1">
              <w:rPr>
                <w:rFonts w:ascii="Calibri" w:eastAsia="Calibri" w:hAnsi="Calibri" w:cs="Calibri"/>
                <w:color w:val="000000" w:themeColor="text1"/>
              </w:rPr>
              <w:t>three- dimensional, two-dimensional</w:t>
            </w:r>
          </w:p>
          <w:p w14:paraId="0AB47D3D" w14:textId="77777777" w:rsidR="00DA1D6C" w:rsidRDefault="00DA1D6C" w:rsidP="00134F17">
            <w:pPr>
              <w:rPr>
                <w:rFonts w:ascii="Calibri" w:eastAsia="Calibri" w:hAnsi="Calibri" w:cs="Calibri"/>
                <w:color w:val="000000" w:themeColor="text1"/>
              </w:rPr>
            </w:pPr>
          </w:p>
          <w:p w14:paraId="18257317" w14:textId="77777777" w:rsidR="00DA1D6C" w:rsidRDefault="00DA1D6C" w:rsidP="00134F17">
            <w:pPr>
              <w:rPr>
                <w:rFonts w:ascii="Calibri" w:eastAsia="Calibri" w:hAnsi="Calibri" w:cs="Calibri"/>
                <w:color w:val="000000" w:themeColor="text1"/>
              </w:rPr>
            </w:pPr>
            <w:r w:rsidRPr="002A2A23">
              <w:rPr>
                <w:rFonts w:ascii="Calibri" w:eastAsia="Calibri" w:hAnsi="Calibri" w:cs="Calibri"/>
                <w:b/>
                <w:bCs/>
                <w:color w:val="000000" w:themeColor="text1"/>
              </w:rPr>
              <w:t>Painting</w:t>
            </w:r>
            <w:r>
              <w:rPr>
                <w:rFonts w:ascii="Calibri" w:eastAsia="Calibri" w:hAnsi="Calibri" w:cs="Calibri"/>
                <w:color w:val="000000" w:themeColor="text1"/>
              </w:rPr>
              <w:t>:</w:t>
            </w:r>
          </w:p>
          <w:p w14:paraId="1512D6C0" w14:textId="77777777" w:rsidR="00FF4E14" w:rsidRDefault="00FF4E14" w:rsidP="00FF4E14">
            <w:r w:rsidRPr="15F29F6F">
              <w:t>Mix, match, skin tones, backgrounds, mood with warm/cool colours, layers, scale up, textures, colour mixing, natural colours</w:t>
            </w:r>
          </w:p>
          <w:p w14:paraId="7946AC44" w14:textId="77777777" w:rsidR="00DA1D6C" w:rsidRDefault="00DA1D6C" w:rsidP="00134F17">
            <w:pPr>
              <w:rPr>
                <w:rFonts w:cstheme="minorHAnsi"/>
              </w:rPr>
            </w:pPr>
          </w:p>
          <w:p w14:paraId="7A3FFDDC" w14:textId="77777777" w:rsidR="00664A7B" w:rsidRDefault="00664A7B" w:rsidP="00134F17">
            <w:pPr>
              <w:rPr>
                <w:rFonts w:cstheme="minorHAnsi"/>
              </w:rPr>
            </w:pPr>
            <w:r w:rsidRPr="002A2A23">
              <w:rPr>
                <w:rFonts w:cstheme="minorHAnsi"/>
                <w:b/>
                <w:bCs/>
              </w:rPr>
              <w:t>Sculpture</w:t>
            </w:r>
            <w:r>
              <w:rPr>
                <w:rFonts w:cstheme="minorHAnsi"/>
              </w:rPr>
              <w:t>:</w:t>
            </w:r>
          </w:p>
          <w:p w14:paraId="53BB0644" w14:textId="6F9147A2" w:rsidR="00664A7B" w:rsidRPr="00433108" w:rsidRDefault="00114395" w:rsidP="00134F17">
            <w:pPr>
              <w:rPr>
                <w:rFonts w:cstheme="minorHAnsi"/>
              </w:rPr>
            </w:pPr>
            <w:r w:rsidRPr="6F30324D">
              <w:t>3D sculpture</w:t>
            </w:r>
            <w:r>
              <w:t xml:space="preserve">, </w:t>
            </w:r>
            <w:r w:rsidRPr="6F30324D">
              <w:t>combine</w:t>
            </w:r>
            <w:r>
              <w:t xml:space="preserve">, </w:t>
            </w:r>
            <w:r w:rsidRPr="6F30324D">
              <w:t>texture</w:t>
            </w:r>
            <w:r>
              <w:t xml:space="preserve">, </w:t>
            </w:r>
            <w:r w:rsidRPr="001479C5">
              <w:t>2D shapes</w:t>
            </w:r>
            <w:r>
              <w:t xml:space="preserve">, </w:t>
            </w:r>
            <w:r w:rsidRPr="001479C5">
              <w:t xml:space="preserve">3D </w:t>
            </w:r>
            <w:proofErr w:type="gramStart"/>
            <w:r w:rsidRPr="001479C5">
              <w:t>form</w:t>
            </w:r>
            <w:proofErr w:type="gramEnd"/>
            <w:r>
              <w:t xml:space="preserve">, </w:t>
            </w:r>
            <w:r w:rsidRPr="001479C5">
              <w:t>stability</w:t>
            </w:r>
            <w:r>
              <w:t>, s</w:t>
            </w:r>
            <w:r w:rsidRPr="001479C5">
              <w:t>hape</w:t>
            </w:r>
            <w:r>
              <w:t xml:space="preserve">, </w:t>
            </w:r>
            <w:r w:rsidRPr="001479C5">
              <w:t>rolling, folding</w:t>
            </w:r>
            <w:r>
              <w:t xml:space="preserve">, </w:t>
            </w:r>
            <w:r w:rsidRPr="001479C5">
              <w:t>negative spaces. scale up</w:t>
            </w:r>
            <w:r>
              <w:t xml:space="preserve">, </w:t>
            </w:r>
            <w:r w:rsidRPr="001479C5">
              <w:t>slot, tabs, wrapping</w:t>
            </w:r>
            <w:r>
              <w:t xml:space="preserve">, </w:t>
            </w:r>
            <w:r w:rsidRPr="001479C5">
              <w:t>texture.</w:t>
            </w:r>
          </w:p>
        </w:tc>
        <w:tc>
          <w:tcPr>
            <w:tcW w:w="3034" w:type="dxa"/>
          </w:tcPr>
          <w:p w14:paraId="6303356E" w14:textId="77777777" w:rsidR="009D58F2" w:rsidRDefault="00883571" w:rsidP="00045060">
            <w:pPr>
              <w:rPr>
                <w:rFonts w:cstheme="minorHAnsi"/>
              </w:rPr>
            </w:pPr>
            <w:r w:rsidRPr="002A2A23">
              <w:rPr>
                <w:rFonts w:cstheme="minorHAnsi"/>
                <w:b/>
                <w:bCs/>
              </w:rPr>
              <w:t>Drawing</w:t>
            </w:r>
            <w:r>
              <w:rPr>
                <w:rFonts w:cstheme="minorHAnsi"/>
              </w:rPr>
              <w:t>:</w:t>
            </w:r>
          </w:p>
          <w:p w14:paraId="576F2E0A" w14:textId="77777777" w:rsidR="00CE0D64" w:rsidRPr="00750630" w:rsidRDefault="00CE0D64" w:rsidP="00CE0D64">
            <w:r w:rsidRPr="6F30324D">
              <w:t>hard and soft lines</w:t>
            </w:r>
            <w:r>
              <w:t xml:space="preserve">, </w:t>
            </w:r>
            <w:r w:rsidRPr="6F30324D">
              <w:t>light and shade</w:t>
            </w:r>
            <w:r>
              <w:t xml:space="preserve">, shade, tone, </w:t>
            </w:r>
            <w:r w:rsidRPr="3E51CBB3">
              <w:rPr>
                <w:rFonts w:ascii="Aptos" w:eastAsia="Aptos" w:hAnsi="Aptos" w:cs="Aptos"/>
              </w:rPr>
              <w:t xml:space="preserve">pressure </w:t>
            </w:r>
            <w:r>
              <w:rPr>
                <w:rFonts w:ascii="Aptos" w:eastAsia="Aptos" w:hAnsi="Aptos" w:cs="Aptos"/>
              </w:rPr>
              <w:t xml:space="preserve">pf pencil, </w:t>
            </w:r>
            <w:r w:rsidRPr="3E51CBB3">
              <w:rPr>
                <w:rFonts w:ascii="Aptos" w:eastAsia="Aptos" w:hAnsi="Aptos" w:cs="Aptos"/>
              </w:rPr>
              <w:t>observation</w:t>
            </w:r>
            <w:r>
              <w:rPr>
                <w:rFonts w:ascii="Aptos" w:eastAsia="Aptos" w:hAnsi="Aptos" w:cs="Aptos"/>
              </w:rPr>
              <w:t xml:space="preserve">, </w:t>
            </w:r>
            <w:r w:rsidRPr="3E51CBB3">
              <w:rPr>
                <w:rFonts w:ascii="Aptos" w:eastAsia="Aptos" w:hAnsi="Aptos" w:cs="Aptos"/>
              </w:rPr>
              <w:t>sketch</w:t>
            </w:r>
            <w:r>
              <w:rPr>
                <w:rFonts w:ascii="Aptos" w:eastAsia="Aptos" w:hAnsi="Aptos" w:cs="Aptos"/>
              </w:rPr>
              <w:t xml:space="preserve">, </w:t>
            </w:r>
            <w:r w:rsidRPr="3E51CBB3">
              <w:rPr>
                <w:rFonts w:ascii="Aptos" w:eastAsia="Aptos" w:hAnsi="Aptos" w:cs="Aptos"/>
              </w:rPr>
              <w:t xml:space="preserve">proportion </w:t>
            </w:r>
          </w:p>
          <w:p w14:paraId="670F6719" w14:textId="77777777" w:rsidR="00883571" w:rsidRDefault="00883571" w:rsidP="00045060">
            <w:pPr>
              <w:rPr>
                <w:rFonts w:cstheme="minorHAnsi"/>
              </w:rPr>
            </w:pPr>
          </w:p>
          <w:p w14:paraId="2934BB47" w14:textId="77777777" w:rsidR="00FF4E14" w:rsidRDefault="00FF4E14" w:rsidP="00045060">
            <w:pPr>
              <w:rPr>
                <w:rFonts w:cstheme="minorHAnsi"/>
              </w:rPr>
            </w:pPr>
            <w:r w:rsidRPr="002A2A23">
              <w:rPr>
                <w:rFonts w:cstheme="minorHAnsi"/>
                <w:b/>
                <w:bCs/>
              </w:rPr>
              <w:t>Painting</w:t>
            </w:r>
            <w:r>
              <w:rPr>
                <w:rFonts w:cstheme="minorHAnsi"/>
              </w:rPr>
              <w:t>:</w:t>
            </w:r>
          </w:p>
          <w:p w14:paraId="2B053121" w14:textId="77777777" w:rsidR="00CA2B77" w:rsidRDefault="00CA2B77" w:rsidP="00CA2B77">
            <w:r w:rsidRPr="6F30324D">
              <w:t>Mood</w:t>
            </w:r>
            <w:r>
              <w:t xml:space="preserve">, </w:t>
            </w:r>
            <w:r w:rsidRPr="6F30324D">
              <w:t>thickness</w:t>
            </w:r>
            <w:r>
              <w:t>,</w:t>
            </w:r>
            <w:r w:rsidRPr="6F30324D">
              <w:t xml:space="preserve"> wash</w:t>
            </w:r>
            <w:r>
              <w:t xml:space="preserve">, </w:t>
            </w:r>
            <w:r w:rsidRPr="6F30324D">
              <w:t>background</w:t>
            </w:r>
            <w:r>
              <w:t xml:space="preserve">, </w:t>
            </w:r>
            <w:r w:rsidRPr="6F30324D">
              <w:t>foreground</w:t>
            </w:r>
            <w:r>
              <w:t xml:space="preserve">, </w:t>
            </w:r>
            <w:r w:rsidRPr="001E60AB">
              <w:t>tint</w:t>
            </w:r>
            <w:r>
              <w:t xml:space="preserve">, </w:t>
            </w:r>
            <w:r w:rsidRPr="001E60AB">
              <w:t>shade</w:t>
            </w:r>
            <w:r>
              <w:t xml:space="preserve">, 3D effects, </w:t>
            </w:r>
            <w:r w:rsidRPr="001E60AB">
              <w:t>stippling, dabbing, washing</w:t>
            </w:r>
            <w:r>
              <w:t>, printing</w:t>
            </w:r>
          </w:p>
          <w:p w14:paraId="29CCE0A9" w14:textId="77777777" w:rsidR="00FF4E14" w:rsidRDefault="00FF4E14" w:rsidP="00045060">
            <w:pPr>
              <w:rPr>
                <w:rFonts w:cstheme="minorHAnsi"/>
              </w:rPr>
            </w:pPr>
          </w:p>
          <w:p w14:paraId="684B7116" w14:textId="77777777" w:rsidR="00114395" w:rsidRDefault="00114395" w:rsidP="00045060">
            <w:pPr>
              <w:rPr>
                <w:rFonts w:cstheme="minorHAnsi"/>
              </w:rPr>
            </w:pPr>
            <w:r w:rsidRPr="002A2A23">
              <w:rPr>
                <w:rFonts w:cstheme="minorHAnsi"/>
                <w:b/>
                <w:bCs/>
              </w:rPr>
              <w:t>Sculpture</w:t>
            </w:r>
            <w:r>
              <w:rPr>
                <w:rFonts w:cstheme="minorHAnsi"/>
              </w:rPr>
              <w:t>:</w:t>
            </w:r>
          </w:p>
          <w:p w14:paraId="48EC38EB" w14:textId="45ED398C" w:rsidR="00114395" w:rsidRPr="00433108" w:rsidRDefault="00B259C9" w:rsidP="00045060">
            <w:pPr>
              <w:rPr>
                <w:rFonts w:cstheme="minorHAnsi"/>
              </w:rPr>
            </w:pPr>
            <w:r w:rsidRPr="6F30324D">
              <w:t>3D sculpture</w:t>
            </w:r>
            <w:r>
              <w:t xml:space="preserve">, textures, </w:t>
            </w:r>
            <w:r w:rsidRPr="6F30324D">
              <w:t>manipulate</w:t>
            </w:r>
            <w:r>
              <w:t xml:space="preserve">, </w:t>
            </w:r>
            <w:r w:rsidRPr="04A16E75">
              <w:t>clay slip</w:t>
            </w:r>
            <w:r>
              <w:t>, j</w:t>
            </w:r>
            <w:r w:rsidRPr="04A16E75">
              <w:t>oin</w:t>
            </w:r>
            <w:r>
              <w:t>, s</w:t>
            </w:r>
            <w:r w:rsidRPr="72A5E76F">
              <w:t>mooth</w:t>
            </w:r>
            <w:r>
              <w:t xml:space="preserve">, </w:t>
            </w:r>
            <w:r w:rsidRPr="72A5E76F">
              <w:t>carv</w:t>
            </w:r>
            <w:r>
              <w:t>e</w:t>
            </w:r>
            <w:r w:rsidRPr="72A5E76F">
              <w:t>.</w:t>
            </w:r>
          </w:p>
        </w:tc>
      </w:tr>
    </w:tbl>
    <w:p w14:paraId="214E1D14" w14:textId="77777777" w:rsidR="00985BE4" w:rsidRPr="007837C1" w:rsidRDefault="00985BE4" w:rsidP="00985BE4">
      <w:pPr>
        <w:rPr>
          <w:sz w:val="6"/>
          <w:szCs w:val="6"/>
        </w:rPr>
      </w:pPr>
    </w:p>
    <w:tbl>
      <w:tblPr>
        <w:tblW w:w="1516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84"/>
        <w:gridCol w:w="478"/>
        <w:gridCol w:w="7106"/>
      </w:tblGrid>
      <w:tr w:rsidR="00681F5B" w:rsidRPr="00681F5B" w14:paraId="416D94B1" w14:textId="77777777" w:rsidTr="002E4649">
        <w:trPr>
          <w:trHeight w:val="397"/>
        </w:trPr>
        <w:tc>
          <w:tcPr>
            <w:tcW w:w="15168" w:type="dxa"/>
            <w:gridSpan w:val="3"/>
            <w:shd w:val="clear" w:color="auto" w:fill="DEEAF6" w:themeFill="accent5" w:themeFillTint="33"/>
            <w:vAlign w:val="center"/>
          </w:tcPr>
          <w:p w14:paraId="7D6C5E60" w14:textId="4C2017A4" w:rsidR="00681F5B" w:rsidRPr="002E4649" w:rsidRDefault="00681F5B" w:rsidP="00333E41">
            <w:pPr>
              <w:widowControl w:val="0"/>
              <w:autoSpaceDE w:val="0"/>
              <w:autoSpaceDN w:val="0"/>
              <w:spacing w:after="0" w:line="371" w:lineRule="exact"/>
              <w:jc w:val="center"/>
              <w:rPr>
                <w:rFonts w:ascii="Calibri" w:eastAsia="Calibri" w:hAnsi="Calibri" w:cs="Calibri"/>
                <w:b/>
                <w:kern w:val="0"/>
                <w:sz w:val="28"/>
                <w:szCs w:val="28"/>
                <w:lang w:val="en-US"/>
                <w14:ligatures w14:val="none"/>
              </w:rPr>
            </w:pPr>
            <w:r w:rsidRPr="002E4649">
              <w:rPr>
                <w:rFonts w:ascii="Calibri" w:eastAsia="Calibri" w:hAnsi="Calibri" w:cs="Calibri"/>
                <w:b/>
                <w:kern w:val="0"/>
                <w:sz w:val="28"/>
                <w:szCs w:val="28"/>
                <w:lang w:val="en-US"/>
                <w14:ligatures w14:val="none"/>
              </w:rPr>
              <w:t>SMSC</w:t>
            </w:r>
            <w:r w:rsidRPr="002E4649">
              <w:rPr>
                <w:rFonts w:ascii="Calibri" w:eastAsia="Calibri" w:hAnsi="Calibri" w:cs="Calibri"/>
                <w:b/>
                <w:spacing w:val="-3"/>
                <w:kern w:val="0"/>
                <w:sz w:val="28"/>
                <w:szCs w:val="28"/>
                <w:lang w:val="en-US"/>
                <w14:ligatures w14:val="none"/>
              </w:rPr>
              <w:t xml:space="preserve"> </w:t>
            </w:r>
            <w:r w:rsidRPr="002E4649">
              <w:rPr>
                <w:rFonts w:ascii="Calibri" w:eastAsia="Calibri" w:hAnsi="Calibri" w:cs="Calibri"/>
                <w:b/>
                <w:kern w:val="0"/>
                <w:sz w:val="28"/>
                <w:szCs w:val="28"/>
                <w:lang w:val="en-US"/>
                <w14:ligatures w14:val="none"/>
              </w:rPr>
              <w:t>in</w:t>
            </w:r>
            <w:r w:rsidRPr="002E4649">
              <w:rPr>
                <w:rFonts w:ascii="Calibri" w:eastAsia="Calibri" w:hAnsi="Calibri" w:cs="Calibri"/>
                <w:b/>
                <w:spacing w:val="-2"/>
                <w:kern w:val="0"/>
                <w:sz w:val="28"/>
                <w:szCs w:val="28"/>
                <w:lang w:val="en-US"/>
                <w14:ligatures w14:val="none"/>
              </w:rPr>
              <w:t xml:space="preserve"> </w:t>
            </w:r>
            <w:r w:rsidRPr="002E4649">
              <w:rPr>
                <w:rFonts w:ascii="Calibri" w:eastAsia="Calibri" w:hAnsi="Calibri" w:cs="Calibri"/>
                <w:b/>
                <w:kern w:val="0"/>
                <w:sz w:val="28"/>
                <w:szCs w:val="28"/>
                <w:lang w:val="en-US"/>
                <w14:ligatures w14:val="none"/>
              </w:rPr>
              <w:t>Art</w:t>
            </w:r>
            <w:r w:rsidRPr="002E4649">
              <w:rPr>
                <w:rFonts w:ascii="Calibri" w:eastAsia="Calibri" w:hAnsi="Calibri" w:cs="Calibri"/>
                <w:b/>
                <w:spacing w:val="-3"/>
                <w:kern w:val="0"/>
                <w:sz w:val="28"/>
                <w:szCs w:val="28"/>
                <w:lang w:val="en-US"/>
                <w14:ligatures w14:val="none"/>
              </w:rPr>
              <w:t xml:space="preserve"> </w:t>
            </w:r>
            <w:r w:rsidRPr="002E4649">
              <w:rPr>
                <w:rFonts w:ascii="Calibri" w:eastAsia="Calibri" w:hAnsi="Calibri" w:cs="Calibri"/>
                <w:b/>
                <w:kern w:val="0"/>
                <w:sz w:val="28"/>
                <w:szCs w:val="28"/>
                <w:lang w:val="en-US"/>
                <w14:ligatures w14:val="none"/>
              </w:rPr>
              <w:t>&amp;</w:t>
            </w:r>
            <w:r w:rsidR="00333E41" w:rsidRPr="002E4649">
              <w:rPr>
                <w:rFonts w:ascii="Calibri" w:eastAsia="Calibri" w:hAnsi="Calibri" w:cs="Calibri"/>
                <w:b/>
                <w:kern w:val="0"/>
                <w:sz w:val="28"/>
                <w:szCs w:val="28"/>
                <w:lang w:val="en-US"/>
                <w14:ligatures w14:val="none"/>
              </w:rPr>
              <w:t xml:space="preserve"> </w:t>
            </w:r>
            <w:r w:rsidRPr="002E4649">
              <w:rPr>
                <w:rFonts w:ascii="Calibri" w:eastAsia="Calibri" w:hAnsi="Calibri" w:cs="Calibri"/>
                <w:b/>
                <w:kern w:val="0"/>
                <w:sz w:val="28"/>
                <w:szCs w:val="28"/>
                <w:lang w:val="en-US"/>
                <w14:ligatures w14:val="none"/>
              </w:rPr>
              <w:t>Design</w:t>
            </w:r>
          </w:p>
        </w:tc>
      </w:tr>
      <w:tr w:rsidR="00681F5B" w:rsidRPr="00681F5B" w14:paraId="77A5EC33" w14:textId="77777777" w:rsidTr="002E4649">
        <w:trPr>
          <w:trHeight w:val="268"/>
        </w:trPr>
        <w:tc>
          <w:tcPr>
            <w:tcW w:w="8062" w:type="dxa"/>
            <w:gridSpan w:val="2"/>
            <w:shd w:val="clear" w:color="auto" w:fill="FFFFCC"/>
          </w:tcPr>
          <w:p w14:paraId="23EE220B" w14:textId="77777777" w:rsidR="00681F5B" w:rsidRPr="002E4649" w:rsidRDefault="00681F5B" w:rsidP="00333E41">
            <w:pPr>
              <w:widowControl w:val="0"/>
              <w:autoSpaceDE w:val="0"/>
              <w:autoSpaceDN w:val="0"/>
              <w:spacing w:after="0" w:line="249" w:lineRule="exact"/>
              <w:ind w:left="107"/>
              <w:jc w:val="center"/>
              <w:rPr>
                <w:rFonts w:ascii="Calibri" w:eastAsia="Calibri" w:hAnsi="Calibri" w:cs="Calibri"/>
                <w:b/>
                <w:bCs/>
                <w:kern w:val="0"/>
                <w:sz w:val="24"/>
                <w:szCs w:val="24"/>
                <w:lang w:val="en-US"/>
                <w14:ligatures w14:val="none"/>
              </w:rPr>
            </w:pPr>
            <w:r w:rsidRPr="002E4649">
              <w:rPr>
                <w:rFonts w:ascii="Calibri" w:eastAsia="Calibri" w:hAnsi="Calibri" w:cs="Calibri"/>
                <w:b/>
                <w:bCs/>
                <w:kern w:val="0"/>
                <w:sz w:val="24"/>
                <w:szCs w:val="24"/>
                <w:lang w:val="en-US"/>
                <w14:ligatures w14:val="none"/>
              </w:rPr>
              <w:t>Spiritual</w:t>
            </w:r>
          </w:p>
        </w:tc>
        <w:tc>
          <w:tcPr>
            <w:tcW w:w="7106" w:type="dxa"/>
            <w:shd w:val="clear" w:color="auto" w:fill="FFFFCC"/>
          </w:tcPr>
          <w:p w14:paraId="019CCE60" w14:textId="77777777" w:rsidR="00681F5B" w:rsidRPr="002E4649" w:rsidRDefault="00681F5B" w:rsidP="00333E41">
            <w:pPr>
              <w:widowControl w:val="0"/>
              <w:autoSpaceDE w:val="0"/>
              <w:autoSpaceDN w:val="0"/>
              <w:spacing w:after="0" w:line="249" w:lineRule="exact"/>
              <w:ind w:left="107"/>
              <w:jc w:val="center"/>
              <w:rPr>
                <w:rFonts w:ascii="Calibri" w:eastAsia="Calibri" w:hAnsi="Calibri" w:cs="Calibri"/>
                <w:b/>
                <w:bCs/>
                <w:kern w:val="0"/>
                <w:sz w:val="24"/>
                <w:szCs w:val="24"/>
                <w:lang w:val="en-US"/>
                <w14:ligatures w14:val="none"/>
              </w:rPr>
            </w:pPr>
            <w:r w:rsidRPr="002E4649">
              <w:rPr>
                <w:rFonts w:ascii="Calibri" w:eastAsia="Calibri" w:hAnsi="Calibri" w:cs="Calibri"/>
                <w:b/>
                <w:bCs/>
                <w:kern w:val="0"/>
                <w:sz w:val="24"/>
                <w:szCs w:val="24"/>
                <w:lang w:val="en-US"/>
                <w14:ligatures w14:val="none"/>
              </w:rPr>
              <w:t>Social</w:t>
            </w:r>
          </w:p>
        </w:tc>
      </w:tr>
      <w:tr w:rsidR="00681F5B" w:rsidRPr="00681F5B" w14:paraId="770680B5" w14:textId="77777777" w:rsidTr="00433108">
        <w:trPr>
          <w:trHeight w:val="5379"/>
        </w:trPr>
        <w:tc>
          <w:tcPr>
            <w:tcW w:w="7584" w:type="dxa"/>
          </w:tcPr>
          <w:p w14:paraId="33634AA1" w14:textId="36152283" w:rsidR="00681F5B" w:rsidRPr="00681F5B" w:rsidRDefault="00681F5B" w:rsidP="00681F5B">
            <w:pPr>
              <w:widowControl w:val="0"/>
              <w:autoSpaceDE w:val="0"/>
              <w:autoSpaceDN w:val="0"/>
              <w:spacing w:after="0" w:line="261" w:lineRule="exact"/>
              <w:ind w:left="107"/>
              <w:rPr>
                <w:rFonts w:ascii="Calibri" w:eastAsia="Calibri" w:hAnsi="Calibri" w:cs="Calibri"/>
                <w:kern w:val="0"/>
                <w:sz w:val="21"/>
                <w:szCs w:val="21"/>
                <w:lang w:val="en-US"/>
                <w14:ligatures w14:val="none"/>
              </w:rPr>
            </w:pPr>
            <w:r w:rsidRPr="00681F5B">
              <w:rPr>
                <w:rFonts w:ascii="Calibri" w:eastAsia="Calibri" w:hAnsi="Calibri" w:cs="Calibri"/>
                <w:kern w:val="0"/>
                <w:sz w:val="21"/>
                <w:szCs w:val="21"/>
                <w:lang w:val="en-US"/>
                <w14:ligatures w14:val="none"/>
              </w:rPr>
              <w:lastRenderedPageBreak/>
              <w:t>Children:</w:t>
            </w:r>
          </w:p>
          <w:p w14:paraId="0332C94D" w14:textId="5AB2EC1D" w:rsidR="00681F5B" w:rsidRPr="00433108" w:rsidRDefault="00681F5B" w:rsidP="008A6F8E">
            <w:pPr>
              <w:tabs>
                <w:tab w:val="left" w:pos="828"/>
              </w:tabs>
              <w:spacing w:after="0"/>
              <w:ind w:left="140" w:right="210"/>
              <w:jc w:val="both"/>
              <w:rPr>
                <w:rFonts w:ascii="Symbol" w:hAnsi="Symbol"/>
                <w:sz w:val="21"/>
                <w:szCs w:val="21"/>
              </w:rPr>
            </w:pPr>
            <w:r w:rsidRPr="00433108">
              <w:rPr>
                <w:sz w:val="21"/>
                <w:szCs w:val="21"/>
              </w:rPr>
              <w:t>Demonstrate they are reflecting on their experiences and learning from</w:t>
            </w:r>
            <w:r w:rsidRPr="00433108">
              <w:rPr>
                <w:spacing w:val="-48"/>
                <w:sz w:val="21"/>
                <w:szCs w:val="21"/>
              </w:rPr>
              <w:t xml:space="preserve"> </w:t>
            </w:r>
            <w:r w:rsidRPr="00433108">
              <w:rPr>
                <w:sz w:val="21"/>
                <w:szCs w:val="21"/>
              </w:rPr>
              <w:t>reflection. They express their opinions about their own and their peer’s</w:t>
            </w:r>
            <w:r w:rsidRPr="00433108">
              <w:rPr>
                <w:spacing w:val="-47"/>
                <w:sz w:val="21"/>
                <w:szCs w:val="21"/>
              </w:rPr>
              <w:t xml:space="preserve"> </w:t>
            </w:r>
            <w:r w:rsidR="008A6F8E" w:rsidRPr="00433108">
              <w:rPr>
                <w:spacing w:val="-47"/>
                <w:sz w:val="21"/>
                <w:szCs w:val="21"/>
              </w:rPr>
              <w:t xml:space="preserve">                 </w:t>
            </w:r>
            <w:r w:rsidRPr="00433108">
              <w:rPr>
                <w:sz w:val="21"/>
                <w:szCs w:val="21"/>
              </w:rPr>
              <w:t>work.</w:t>
            </w:r>
          </w:p>
          <w:p w14:paraId="4E613509" w14:textId="77777777" w:rsidR="00681F5B" w:rsidRPr="00433108" w:rsidRDefault="00681F5B" w:rsidP="008A6F8E">
            <w:pPr>
              <w:tabs>
                <w:tab w:val="left" w:pos="828"/>
              </w:tabs>
              <w:spacing w:after="0" w:line="279" w:lineRule="exact"/>
              <w:ind w:left="140" w:right="210"/>
              <w:jc w:val="both"/>
              <w:rPr>
                <w:rFonts w:ascii="Symbol" w:hAnsi="Symbol"/>
                <w:sz w:val="21"/>
                <w:szCs w:val="21"/>
              </w:rPr>
            </w:pPr>
            <w:r w:rsidRPr="00433108">
              <w:rPr>
                <w:sz w:val="21"/>
                <w:szCs w:val="21"/>
              </w:rPr>
              <w:t>Show they understand</w:t>
            </w:r>
            <w:r w:rsidRPr="00433108">
              <w:rPr>
                <w:spacing w:val="-2"/>
                <w:sz w:val="21"/>
                <w:szCs w:val="21"/>
              </w:rPr>
              <w:t xml:space="preserve"> </w:t>
            </w:r>
            <w:r w:rsidRPr="00433108">
              <w:rPr>
                <w:sz w:val="21"/>
                <w:szCs w:val="21"/>
              </w:rPr>
              <w:t>human</w:t>
            </w:r>
            <w:r w:rsidRPr="00433108">
              <w:rPr>
                <w:spacing w:val="-2"/>
                <w:sz w:val="21"/>
                <w:szCs w:val="21"/>
              </w:rPr>
              <w:t xml:space="preserve"> </w:t>
            </w:r>
            <w:r w:rsidRPr="00433108">
              <w:rPr>
                <w:sz w:val="21"/>
                <w:szCs w:val="21"/>
              </w:rPr>
              <w:t>feelings and</w:t>
            </w:r>
            <w:r w:rsidRPr="00433108">
              <w:rPr>
                <w:spacing w:val="-2"/>
                <w:sz w:val="21"/>
                <w:szCs w:val="21"/>
              </w:rPr>
              <w:t xml:space="preserve"> </w:t>
            </w:r>
            <w:r w:rsidRPr="00433108">
              <w:rPr>
                <w:sz w:val="21"/>
                <w:szCs w:val="21"/>
              </w:rPr>
              <w:t>emotions</w:t>
            </w:r>
            <w:r w:rsidRPr="00433108">
              <w:rPr>
                <w:spacing w:val="-4"/>
                <w:sz w:val="21"/>
                <w:szCs w:val="21"/>
              </w:rPr>
              <w:t xml:space="preserve"> </w:t>
            </w:r>
            <w:r w:rsidRPr="00433108">
              <w:rPr>
                <w:sz w:val="21"/>
                <w:szCs w:val="21"/>
              </w:rPr>
              <w:t>and</w:t>
            </w:r>
            <w:r w:rsidRPr="00433108">
              <w:rPr>
                <w:spacing w:val="-1"/>
                <w:sz w:val="21"/>
                <w:szCs w:val="21"/>
              </w:rPr>
              <w:t xml:space="preserve"> </w:t>
            </w:r>
            <w:r w:rsidRPr="00433108">
              <w:rPr>
                <w:sz w:val="21"/>
                <w:szCs w:val="21"/>
              </w:rPr>
              <w:t>how</w:t>
            </w:r>
            <w:r w:rsidRPr="00433108">
              <w:rPr>
                <w:spacing w:val="-3"/>
                <w:sz w:val="21"/>
                <w:szCs w:val="21"/>
              </w:rPr>
              <w:t xml:space="preserve"> </w:t>
            </w:r>
            <w:r w:rsidRPr="00433108">
              <w:rPr>
                <w:sz w:val="21"/>
                <w:szCs w:val="21"/>
              </w:rPr>
              <w:t>these affect</w:t>
            </w:r>
          </w:p>
          <w:p w14:paraId="023C7E9B" w14:textId="77777777" w:rsidR="00681F5B" w:rsidRPr="00433108" w:rsidRDefault="00681F5B" w:rsidP="008A6F8E">
            <w:pPr>
              <w:spacing w:after="0"/>
              <w:ind w:left="140" w:right="210"/>
              <w:rPr>
                <w:sz w:val="21"/>
                <w:szCs w:val="21"/>
              </w:rPr>
            </w:pPr>
            <w:r w:rsidRPr="00433108">
              <w:rPr>
                <w:sz w:val="21"/>
                <w:szCs w:val="21"/>
              </w:rPr>
              <w:t>others e.g. enjoyment, disappointment, feelings of ‘awe’ and ‘wonder’ in</w:t>
            </w:r>
            <w:r w:rsidRPr="00433108">
              <w:rPr>
                <w:spacing w:val="-47"/>
                <w:sz w:val="21"/>
                <w:szCs w:val="21"/>
              </w:rPr>
              <w:t xml:space="preserve"> </w:t>
            </w:r>
            <w:r w:rsidRPr="00433108">
              <w:rPr>
                <w:sz w:val="21"/>
                <w:szCs w:val="21"/>
              </w:rPr>
              <w:t>their own and</w:t>
            </w:r>
            <w:r w:rsidRPr="00433108">
              <w:rPr>
                <w:spacing w:val="-4"/>
                <w:sz w:val="21"/>
                <w:szCs w:val="21"/>
              </w:rPr>
              <w:t xml:space="preserve"> </w:t>
            </w:r>
            <w:r w:rsidRPr="00433108">
              <w:rPr>
                <w:sz w:val="21"/>
                <w:szCs w:val="21"/>
              </w:rPr>
              <w:t>others’ artwork.</w:t>
            </w:r>
          </w:p>
          <w:p w14:paraId="65D1ACBD" w14:textId="28664A95" w:rsidR="00681F5B" w:rsidRPr="00433108" w:rsidRDefault="008A6F8E" w:rsidP="008A6F8E">
            <w:pPr>
              <w:tabs>
                <w:tab w:val="left" w:pos="827"/>
                <w:tab w:val="left" w:pos="828"/>
              </w:tabs>
              <w:spacing w:before="1" w:after="0"/>
              <w:ind w:left="140" w:right="210"/>
              <w:rPr>
                <w:rFonts w:ascii="Symbol" w:hAnsi="Symbol"/>
                <w:color w:val="252525"/>
                <w:sz w:val="21"/>
                <w:szCs w:val="21"/>
              </w:rPr>
            </w:pPr>
            <w:r w:rsidRPr="00433108">
              <w:rPr>
                <w:color w:val="252525"/>
                <w:sz w:val="21"/>
                <w:szCs w:val="21"/>
              </w:rPr>
              <w:t>D</w:t>
            </w:r>
            <w:r w:rsidR="00681F5B" w:rsidRPr="00433108">
              <w:rPr>
                <w:color w:val="252525"/>
                <w:sz w:val="21"/>
                <w:szCs w:val="21"/>
              </w:rPr>
              <w:t>evelop</w:t>
            </w:r>
            <w:r w:rsidR="00681F5B" w:rsidRPr="00433108">
              <w:rPr>
                <w:color w:val="252525"/>
                <w:spacing w:val="48"/>
                <w:sz w:val="21"/>
                <w:szCs w:val="21"/>
              </w:rPr>
              <w:t xml:space="preserve"> </w:t>
            </w:r>
            <w:r w:rsidR="00681F5B" w:rsidRPr="00433108">
              <w:rPr>
                <w:color w:val="252525"/>
                <w:sz w:val="21"/>
                <w:szCs w:val="21"/>
              </w:rPr>
              <w:t>aesthetic</w:t>
            </w:r>
            <w:r w:rsidR="00681F5B" w:rsidRPr="00433108">
              <w:rPr>
                <w:color w:val="252525"/>
                <w:spacing w:val="-1"/>
                <w:sz w:val="21"/>
                <w:szCs w:val="21"/>
              </w:rPr>
              <w:t xml:space="preserve"> </w:t>
            </w:r>
            <w:r w:rsidR="00681F5B" w:rsidRPr="00433108">
              <w:rPr>
                <w:color w:val="252525"/>
                <w:sz w:val="21"/>
                <w:szCs w:val="21"/>
              </w:rPr>
              <w:t>appreciation –</w:t>
            </w:r>
            <w:r w:rsidR="00681F5B" w:rsidRPr="00433108">
              <w:rPr>
                <w:color w:val="252525"/>
                <w:spacing w:val="-3"/>
                <w:sz w:val="21"/>
                <w:szCs w:val="21"/>
              </w:rPr>
              <w:t xml:space="preserve"> </w:t>
            </w:r>
            <w:r w:rsidR="00681F5B" w:rsidRPr="00433108">
              <w:rPr>
                <w:color w:val="252525"/>
                <w:sz w:val="21"/>
                <w:szCs w:val="21"/>
              </w:rPr>
              <w:t>through</w:t>
            </w:r>
            <w:r w:rsidR="00681F5B" w:rsidRPr="00433108">
              <w:rPr>
                <w:color w:val="252525"/>
                <w:spacing w:val="-3"/>
                <w:sz w:val="21"/>
                <w:szCs w:val="21"/>
              </w:rPr>
              <w:t xml:space="preserve"> </w:t>
            </w:r>
            <w:r w:rsidR="00681F5B" w:rsidRPr="00433108">
              <w:rPr>
                <w:color w:val="252525"/>
                <w:sz w:val="21"/>
                <w:szCs w:val="21"/>
              </w:rPr>
              <w:t>theme,</w:t>
            </w:r>
            <w:r w:rsidR="00681F5B" w:rsidRPr="00433108">
              <w:rPr>
                <w:color w:val="252525"/>
                <w:spacing w:val="1"/>
                <w:sz w:val="21"/>
                <w:szCs w:val="21"/>
              </w:rPr>
              <w:t xml:space="preserve"> </w:t>
            </w:r>
            <w:r w:rsidR="00681F5B" w:rsidRPr="00433108">
              <w:rPr>
                <w:color w:val="252525"/>
                <w:sz w:val="21"/>
                <w:szCs w:val="21"/>
              </w:rPr>
              <w:t>style</w:t>
            </w:r>
            <w:r w:rsidR="00681F5B" w:rsidRPr="00433108">
              <w:rPr>
                <w:color w:val="252525"/>
                <w:spacing w:val="-3"/>
                <w:sz w:val="21"/>
                <w:szCs w:val="21"/>
              </w:rPr>
              <w:t xml:space="preserve"> </w:t>
            </w:r>
            <w:r w:rsidR="00681F5B" w:rsidRPr="00433108">
              <w:rPr>
                <w:color w:val="252525"/>
                <w:sz w:val="21"/>
                <w:szCs w:val="21"/>
              </w:rPr>
              <w:t>and</w:t>
            </w:r>
            <w:r w:rsidR="00681F5B" w:rsidRPr="00433108">
              <w:rPr>
                <w:color w:val="252525"/>
                <w:spacing w:val="-2"/>
                <w:sz w:val="21"/>
                <w:szCs w:val="21"/>
              </w:rPr>
              <w:t xml:space="preserve"> </w:t>
            </w:r>
            <w:r w:rsidR="00681F5B" w:rsidRPr="00433108">
              <w:rPr>
                <w:color w:val="252525"/>
                <w:sz w:val="21"/>
                <w:szCs w:val="21"/>
              </w:rPr>
              <w:t>resources</w:t>
            </w:r>
            <w:r w:rsidRPr="00433108">
              <w:rPr>
                <w:color w:val="252525"/>
                <w:sz w:val="21"/>
                <w:szCs w:val="21"/>
              </w:rPr>
              <w:t>.</w:t>
            </w:r>
          </w:p>
          <w:p w14:paraId="37DCC3DA" w14:textId="77777777" w:rsidR="00681F5B" w:rsidRPr="00433108" w:rsidRDefault="00681F5B" w:rsidP="008A6F8E">
            <w:pPr>
              <w:tabs>
                <w:tab w:val="left" w:pos="827"/>
                <w:tab w:val="left" w:pos="828"/>
              </w:tabs>
              <w:spacing w:before="1" w:after="0"/>
              <w:ind w:left="140" w:right="210"/>
              <w:rPr>
                <w:rFonts w:ascii="Symbol" w:hAnsi="Symbol"/>
                <w:sz w:val="21"/>
                <w:szCs w:val="21"/>
              </w:rPr>
            </w:pPr>
            <w:r w:rsidRPr="00433108">
              <w:rPr>
                <w:sz w:val="21"/>
                <w:szCs w:val="21"/>
              </w:rPr>
              <w:t>Respect others e.g. feedback from peers, or teachers is listened to and</w:t>
            </w:r>
            <w:r w:rsidRPr="00433108">
              <w:rPr>
                <w:spacing w:val="1"/>
                <w:sz w:val="21"/>
                <w:szCs w:val="21"/>
              </w:rPr>
              <w:t xml:space="preserve"> </w:t>
            </w:r>
            <w:r w:rsidRPr="00433108">
              <w:rPr>
                <w:sz w:val="21"/>
                <w:szCs w:val="21"/>
              </w:rPr>
              <w:t xml:space="preserve">considered sensibly. Children </w:t>
            </w:r>
            <w:proofErr w:type="gramStart"/>
            <w:r w:rsidRPr="00433108">
              <w:rPr>
                <w:sz w:val="21"/>
                <w:szCs w:val="21"/>
              </w:rPr>
              <w:t>are able to</w:t>
            </w:r>
            <w:proofErr w:type="gramEnd"/>
            <w:r w:rsidRPr="00433108">
              <w:rPr>
                <w:sz w:val="21"/>
                <w:szCs w:val="21"/>
              </w:rPr>
              <w:t xml:space="preserve"> accept that in art often by making</w:t>
            </w:r>
            <w:r w:rsidRPr="00433108">
              <w:rPr>
                <w:spacing w:val="-47"/>
                <w:sz w:val="21"/>
                <w:szCs w:val="21"/>
              </w:rPr>
              <w:t xml:space="preserve"> </w:t>
            </w:r>
            <w:r w:rsidRPr="00433108">
              <w:rPr>
                <w:sz w:val="21"/>
                <w:szCs w:val="21"/>
              </w:rPr>
              <w:t>mistakes</w:t>
            </w:r>
            <w:r w:rsidRPr="00433108">
              <w:rPr>
                <w:spacing w:val="-3"/>
                <w:sz w:val="21"/>
                <w:szCs w:val="21"/>
              </w:rPr>
              <w:t xml:space="preserve"> </w:t>
            </w:r>
            <w:r w:rsidRPr="00433108">
              <w:rPr>
                <w:sz w:val="21"/>
                <w:szCs w:val="21"/>
              </w:rPr>
              <w:t>that learning</w:t>
            </w:r>
            <w:r w:rsidRPr="00433108">
              <w:rPr>
                <w:spacing w:val="-1"/>
                <w:sz w:val="21"/>
                <w:szCs w:val="21"/>
              </w:rPr>
              <w:t xml:space="preserve"> </w:t>
            </w:r>
            <w:r w:rsidRPr="00433108">
              <w:rPr>
                <w:sz w:val="21"/>
                <w:szCs w:val="21"/>
              </w:rPr>
              <w:t>begins.</w:t>
            </w:r>
          </w:p>
          <w:p w14:paraId="2B524FF9" w14:textId="77480CD1" w:rsidR="00681F5B" w:rsidRPr="00681F5B" w:rsidRDefault="00681F5B" w:rsidP="008A6F8E">
            <w:pPr>
              <w:widowControl w:val="0"/>
              <w:tabs>
                <w:tab w:val="left" w:pos="827"/>
                <w:tab w:val="left" w:pos="828"/>
              </w:tabs>
              <w:autoSpaceDE w:val="0"/>
              <w:autoSpaceDN w:val="0"/>
              <w:spacing w:after="0" w:line="240" w:lineRule="auto"/>
              <w:ind w:left="140" w:right="210"/>
              <w:rPr>
                <w:rFonts w:ascii="Symbol" w:eastAsia="Calibri" w:hAnsi="Symbol" w:cs="Calibri"/>
                <w:kern w:val="0"/>
                <w:sz w:val="21"/>
                <w:szCs w:val="21"/>
                <w:lang w:val="en-US"/>
                <w14:ligatures w14:val="none"/>
              </w:rPr>
            </w:pPr>
            <w:r w:rsidRPr="00681F5B">
              <w:rPr>
                <w:rFonts w:ascii="Calibri" w:eastAsia="Calibri" w:hAnsi="Calibri" w:cs="Calibri"/>
                <w:kern w:val="0"/>
                <w:sz w:val="21"/>
                <w:szCs w:val="21"/>
                <w:lang w:val="en-US"/>
                <w14:ligatures w14:val="none"/>
              </w:rPr>
              <w:t>Accommodate differences and enable others to succeed – children are</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 xml:space="preserve">supportive of each other when working either individually or </w:t>
            </w:r>
            <w:proofErr w:type="gramStart"/>
            <w:r w:rsidRPr="00681F5B">
              <w:rPr>
                <w:rFonts w:ascii="Calibri" w:eastAsia="Calibri" w:hAnsi="Calibri" w:cs="Calibri"/>
                <w:kern w:val="0"/>
                <w:sz w:val="21"/>
                <w:szCs w:val="21"/>
                <w:lang w:val="en-US"/>
                <w14:ligatures w14:val="none"/>
              </w:rPr>
              <w:t>collaboratively</w:t>
            </w:r>
            <w:r w:rsidR="008A6F8E" w:rsidRPr="00433108">
              <w:rPr>
                <w:rFonts w:ascii="Calibri" w:eastAsia="Calibri" w:hAnsi="Calibri" w:cs="Calibri"/>
                <w:kern w:val="0"/>
                <w:sz w:val="21"/>
                <w:szCs w:val="21"/>
                <w:lang w:val="en-US"/>
                <w14:ligatures w14:val="none"/>
              </w:rPr>
              <w:t xml:space="preserve"> </w:t>
            </w:r>
            <w:r w:rsidRPr="00681F5B">
              <w:rPr>
                <w:rFonts w:ascii="Calibri" w:eastAsia="Calibri" w:hAnsi="Calibri" w:cs="Calibri"/>
                <w:spacing w:val="-47"/>
                <w:kern w:val="0"/>
                <w:sz w:val="21"/>
                <w:szCs w:val="21"/>
                <w:lang w:val="en-US"/>
                <w14:ligatures w14:val="none"/>
              </w:rPr>
              <w:t xml:space="preserve"> </w:t>
            </w:r>
            <w:r w:rsidRPr="00681F5B">
              <w:rPr>
                <w:rFonts w:ascii="Calibri" w:eastAsia="Calibri" w:hAnsi="Calibri" w:cs="Calibri"/>
                <w:kern w:val="0"/>
                <w:sz w:val="21"/>
                <w:szCs w:val="21"/>
                <w:lang w:val="en-US"/>
                <w14:ligatures w14:val="none"/>
              </w:rPr>
              <w:t>on</w:t>
            </w:r>
            <w:proofErr w:type="gramEnd"/>
            <w:r w:rsidRPr="00681F5B">
              <w:rPr>
                <w:rFonts w:ascii="Calibri" w:eastAsia="Calibri" w:hAnsi="Calibri" w:cs="Calibri"/>
                <w:spacing w:val="-2"/>
                <w:kern w:val="0"/>
                <w:sz w:val="21"/>
                <w:szCs w:val="21"/>
                <w:lang w:val="en-US"/>
                <w14:ligatures w14:val="none"/>
              </w:rPr>
              <w:t xml:space="preserve"> </w:t>
            </w:r>
            <w:r w:rsidRPr="00681F5B">
              <w:rPr>
                <w:rFonts w:ascii="Calibri" w:eastAsia="Calibri" w:hAnsi="Calibri" w:cs="Calibri"/>
                <w:kern w:val="0"/>
                <w:sz w:val="21"/>
                <w:szCs w:val="21"/>
                <w:lang w:val="en-US"/>
                <w14:ligatures w14:val="none"/>
              </w:rPr>
              <w:t>a project, such</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as a hall</w:t>
            </w:r>
            <w:r w:rsidRPr="00681F5B">
              <w:rPr>
                <w:rFonts w:ascii="Calibri" w:eastAsia="Calibri" w:hAnsi="Calibri" w:cs="Calibri"/>
                <w:spacing w:val="-3"/>
                <w:kern w:val="0"/>
                <w:sz w:val="21"/>
                <w:szCs w:val="21"/>
                <w:lang w:val="en-US"/>
                <w14:ligatures w14:val="none"/>
              </w:rPr>
              <w:t xml:space="preserve"> </w:t>
            </w:r>
            <w:r w:rsidRPr="00681F5B">
              <w:rPr>
                <w:rFonts w:ascii="Calibri" w:eastAsia="Calibri" w:hAnsi="Calibri" w:cs="Calibri"/>
                <w:kern w:val="0"/>
                <w:sz w:val="21"/>
                <w:szCs w:val="21"/>
                <w:lang w:val="en-US"/>
                <w14:ligatures w14:val="none"/>
              </w:rPr>
              <w:t>display.</w:t>
            </w:r>
          </w:p>
          <w:p w14:paraId="3B1C9F22" w14:textId="6881DA47" w:rsidR="00681F5B" w:rsidRPr="00433108" w:rsidRDefault="00681F5B" w:rsidP="001D4C3C">
            <w:pPr>
              <w:widowControl w:val="0"/>
              <w:tabs>
                <w:tab w:val="left" w:pos="827"/>
                <w:tab w:val="left" w:pos="828"/>
              </w:tabs>
              <w:autoSpaceDE w:val="0"/>
              <w:autoSpaceDN w:val="0"/>
              <w:spacing w:after="0" w:line="240" w:lineRule="auto"/>
              <w:ind w:left="140" w:right="210"/>
              <w:rPr>
                <w:sz w:val="21"/>
                <w:szCs w:val="21"/>
              </w:rPr>
            </w:pPr>
            <w:r w:rsidRPr="00681F5B">
              <w:rPr>
                <w:rFonts w:ascii="Calibri" w:eastAsia="Calibri" w:hAnsi="Calibri" w:cs="Calibri"/>
                <w:kern w:val="0"/>
                <w:sz w:val="21"/>
                <w:szCs w:val="21"/>
                <w:lang w:val="en-US"/>
                <w14:ligatures w14:val="none"/>
              </w:rPr>
              <w:t>Ask questions, offer ideas and make connections</w:t>
            </w:r>
            <w:r w:rsidR="001D4C3C" w:rsidRPr="00433108">
              <w:rPr>
                <w:rFonts w:ascii="Calibri" w:eastAsia="Calibri" w:hAnsi="Calibri" w:cs="Calibri"/>
                <w:kern w:val="0"/>
                <w:sz w:val="21"/>
                <w:szCs w:val="21"/>
                <w:lang w:val="en-US"/>
                <w14:ligatures w14:val="none"/>
              </w:rPr>
              <w:t>.</w:t>
            </w:r>
          </w:p>
          <w:p w14:paraId="54119EA3" w14:textId="77777777" w:rsidR="00681F5B" w:rsidRPr="00681F5B" w:rsidRDefault="00681F5B" w:rsidP="008A6F8E">
            <w:pPr>
              <w:widowControl w:val="0"/>
              <w:tabs>
                <w:tab w:val="left" w:pos="827"/>
                <w:tab w:val="left" w:pos="828"/>
              </w:tabs>
              <w:autoSpaceDE w:val="0"/>
              <w:autoSpaceDN w:val="0"/>
              <w:spacing w:after="0" w:line="279" w:lineRule="exact"/>
              <w:ind w:left="140" w:right="210"/>
              <w:rPr>
                <w:rFonts w:ascii="Symbol" w:eastAsia="Calibri" w:hAnsi="Symbol" w:cs="Calibri"/>
                <w:kern w:val="0"/>
                <w:sz w:val="21"/>
                <w:szCs w:val="21"/>
                <w:lang w:val="en-US"/>
                <w14:ligatures w14:val="none"/>
              </w:rPr>
            </w:pPr>
            <w:r w:rsidRPr="00681F5B">
              <w:rPr>
                <w:rFonts w:ascii="Calibri" w:eastAsia="Calibri" w:hAnsi="Calibri" w:cs="Calibri"/>
                <w:kern w:val="0"/>
                <w:sz w:val="21"/>
                <w:szCs w:val="21"/>
                <w:lang w:val="en-US"/>
                <w14:ligatures w14:val="none"/>
              </w:rPr>
              <w:t>Display</w:t>
            </w:r>
            <w:r w:rsidRPr="00681F5B">
              <w:rPr>
                <w:rFonts w:ascii="Calibri" w:eastAsia="Calibri" w:hAnsi="Calibri" w:cs="Calibri"/>
                <w:spacing w:val="-4"/>
                <w:kern w:val="0"/>
                <w:sz w:val="21"/>
                <w:szCs w:val="21"/>
                <w:lang w:val="en-US"/>
                <w14:ligatures w14:val="none"/>
              </w:rPr>
              <w:t xml:space="preserve"> </w:t>
            </w:r>
            <w:r w:rsidRPr="00681F5B">
              <w:rPr>
                <w:rFonts w:ascii="Calibri" w:eastAsia="Calibri" w:hAnsi="Calibri" w:cs="Calibri"/>
                <w:kern w:val="0"/>
                <w:sz w:val="21"/>
                <w:szCs w:val="21"/>
                <w:lang w:val="en-US"/>
                <w14:ligatures w14:val="none"/>
              </w:rPr>
              <w:t>creativity</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and</w:t>
            </w:r>
            <w:r w:rsidRPr="00681F5B">
              <w:rPr>
                <w:rFonts w:ascii="Calibri" w:eastAsia="Calibri" w:hAnsi="Calibri" w:cs="Calibri"/>
                <w:spacing w:val="-2"/>
                <w:kern w:val="0"/>
                <w:sz w:val="21"/>
                <w:szCs w:val="21"/>
                <w:lang w:val="en-US"/>
                <w14:ligatures w14:val="none"/>
              </w:rPr>
              <w:t xml:space="preserve"> </w:t>
            </w:r>
            <w:r w:rsidRPr="00681F5B">
              <w:rPr>
                <w:rFonts w:ascii="Calibri" w:eastAsia="Calibri" w:hAnsi="Calibri" w:cs="Calibri"/>
                <w:kern w:val="0"/>
                <w:sz w:val="21"/>
                <w:szCs w:val="21"/>
                <w:lang w:val="en-US"/>
                <w14:ligatures w14:val="none"/>
              </w:rPr>
              <w:t>imagination</w:t>
            </w:r>
            <w:r w:rsidRPr="00681F5B">
              <w:rPr>
                <w:rFonts w:ascii="Calibri" w:eastAsia="Calibri" w:hAnsi="Calibri" w:cs="Calibri"/>
                <w:spacing w:val="-2"/>
                <w:kern w:val="0"/>
                <w:sz w:val="21"/>
                <w:szCs w:val="21"/>
                <w:lang w:val="en-US"/>
                <w14:ligatures w14:val="none"/>
              </w:rPr>
              <w:t xml:space="preserve"> </w:t>
            </w:r>
            <w:r w:rsidRPr="00681F5B">
              <w:rPr>
                <w:rFonts w:ascii="Calibri" w:eastAsia="Calibri" w:hAnsi="Calibri" w:cs="Calibri"/>
                <w:kern w:val="0"/>
                <w:sz w:val="21"/>
                <w:szCs w:val="21"/>
                <w:lang w:val="en-US"/>
                <w14:ligatures w14:val="none"/>
              </w:rPr>
              <w:t>in</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developing</w:t>
            </w:r>
            <w:r w:rsidRPr="00681F5B">
              <w:rPr>
                <w:rFonts w:ascii="Calibri" w:eastAsia="Calibri" w:hAnsi="Calibri" w:cs="Calibri"/>
                <w:spacing w:val="-2"/>
                <w:kern w:val="0"/>
                <w:sz w:val="21"/>
                <w:szCs w:val="21"/>
                <w:lang w:val="en-US"/>
                <w14:ligatures w14:val="none"/>
              </w:rPr>
              <w:t xml:space="preserve"> </w:t>
            </w:r>
            <w:r w:rsidRPr="00681F5B">
              <w:rPr>
                <w:rFonts w:ascii="Calibri" w:eastAsia="Calibri" w:hAnsi="Calibri" w:cs="Calibri"/>
                <w:kern w:val="0"/>
                <w:sz w:val="21"/>
                <w:szCs w:val="21"/>
                <w:lang w:val="en-US"/>
                <w14:ligatures w14:val="none"/>
              </w:rPr>
              <w:t>a</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design.</w:t>
            </w:r>
          </w:p>
          <w:p w14:paraId="42FFB166" w14:textId="77777777" w:rsidR="00681F5B" w:rsidRPr="00681F5B" w:rsidRDefault="00681F5B" w:rsidP="008A6F8E">
            <w:pPr>
              <w:widowControl w:val="0"/>
              <w:tabs>
                <w:tab w:val="left" w:pos="827"/>
                <w:tab w:val="left" w:pos="828"/>
              </w:tabs>
              <w:autoSpaceDE w:val="0"/>
              <w:autoSpaceDN w:val="0"/>
              <w:spacing w:before="1" w:after="0" w:line="240" w:lineRule="auto"/>
              <w:ind w:left="140" w:right="210"/>
              <w:rPr>
                <w:rFonts w:ascii="Symbol" w:eastAsia="Calibri" w:hAnsi="Symbol" w:cs="Calibri"/>
                <w:kern w:val="0"/>
                <w:sz w:val="21"/>
                <w:szCs w:val="21"/>
                <w:lang w:val="en-US"/>
                <w14:ligatures w14:val="none"/>
              </w:rPr>
            </w:pPr>
            <w:r w:rsidRPr="00681F5B">
              <w:rPr>
                <w:rFonts w:ascii="Calibri" w:eastAsia="Calibri" w:hAnsi="Calibri" w:cs="Calibri"/>
                <w:kern w:val="0"/>
                <w:sz w:val="21"/>
                <w:szCs w:val="21"/>
                <w:lang w:val="en-US"/>
                <w14:ligatures w14:val="none"/>
              </w:rPr>
              <w:t xml:space="preserve">Ask and answer questions about the starting points for their </w:t>
            </w:r>
            <w:proofErr w:type="gramStart"/>
            <w:r w:rsidRPr="00681F5B">
              <w:rPr>
                <w:rFonts w:ascii="Calibri" w:eastAsia="Calibri" w:hAnsi="Calibri" w:cs="Calibri"/>
                <w:kern w:val="0"/>
                <w:sz w:val="21"/>
                <w:szCs w:val="21"/>
                <w:lang w:val="en-US"/>
                <w14:ligatures w14:val="none"/>
              </w:rPr>
              <w:t>work, and</w:t>
            </w:r>
            <w:proofErr w:type="gramEnd"/>
            <w:r w:rsidRPr="00681F5B">
              <w:rPr>
                <w:rFonts w:ascii="Calibri" w:eastAsia="Calibri" w:hAnsi="Calibri" w:cs="Calibri"/>
                <w:spacing w:val="-47"/>
                <w:kern w:val="0"/>
                <w:sz w:val="21"/>
                <w:szCs w:val="21"/>
                <w:lang w:val="en-US"/>
                <w14:ligatures w14:val="none"/>
              </w:rPr>
              <w:t xml:space="preserve"> </w:t>
            </w:r>
            <w:r w:rsidRPr="00681F5B">
              <w:rPr>
                <w:rFonts w:ascii="Calibri" w:eastAsia="Calibri" w:hAnsi="Calibri" w:cs="Calibri"/>
                <w:kern w:val="0"/>
                <w:sz w:val="21"/>
                <w:szCs w:val="21"/>
                <w:lang w:val="en-US"/>
                <w14:ligatures w14:val="none"/>
              </w:rPr>
              <w:t>develop</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their</w:t>
            </w:r>
            <w:r w:rsidRPr="00681F5B">
              <w:rPr>
                <w:rFonts w:ascii="Calibri" w:eastAsia="Calibri" w:hAnsi="Calibri" w:cs="Calibri"/>
                <w:spacing w:val="-3"/>
                <w:kern w:val="0"/>
                <w:sz w:val="21"/>
                <w:szCs w:val="21"/>
                <w:lang w:val="en-US"/>
                <w14:ligatures w14:val="none"/>
              </w:rPr>
              <w:t xml:space="preserve"> </w:t>
            </w:r>
            <w:r w:rsidRPr="00681F5B">
              <w:rPr>
                <w:rFonts w:ascii="Calibri" w:eastAsia="Calibri" w:hAnsi="Calibri" w:cs="Calibri"/>
                <w:kern w:val="0"/>
                <w:sz w:val="21"/>
                <w:szCs w:val="21"/>
                <w:lang w:val="en-US"/>
                <w14:ligatures w14:val="none"/>
              </w:rPr>
              <w:t>ideas.</w:t>
            </w:r>
          </w:p>
          <w:p w14:paraId="66457C41" w14:textId="77777777" w:rsidR="00681F5B" w:rsidRPr="00681F5B" w:rsidRDefault="00681F5B" w:rsidP="008A6F8E">
            <w:pPr>
              <w:widowControl w:val="0"/>
              <w:tabs>
                <w:tab w:val="left" w:pos="827"/>
                <w:tab w:val="left" w:pos="828"/>
              </w:tabs>
              <w:autoSpaceDE w:val="0"/>
              <w:autoSpaceDN w:val="0"/>
              <w:spacing w:before="1" w:after="0" w:line="240" w:lineRule="auto"/>
              <w:ind w:left="140" w:right="210"/>
              <w:rPr>
                <w:rFonts w:ascii="Symbol" w:eastAsia="Calibri" w:hAnsi="Symbol" w:cs="Calibri"/>
                <w:kern w:val="0"/>
                <w:sz w:val="21"/>
                <w:szCs w:val="21"/>
                <w:lang w:val="en-US"/>
                <w14:ligatures w14:val="none"/>
              </w:rPr>
            </w:pPr>
            <w:r w:rsidRPr="00681F5B">
              <w:rPr>
                <w:rFonts w:ascii="Calibri" w:eastAsia="Calibri" w:hAnsi="Calibri" w:cs="Calibri"/>
                <w:kern w:val="0"/>
                <w:sz w:val="21"/>
                <w:szCs w:val="21"/>
                <w:lang w:val="en-US"/>
                <w14:ligatures w14:val="none"/>
              </w:rPr>
              <w:t>Review what they and others have done and say what they think and feel</w:t>
            </w:r>
            <w:r w:rsidRPr="00681F5B">
              <w:rPr>
                <w:rFonts w:ascii="Calibri" w:eastAsia="Calibri" w:hAnsi="Calibri" w:cs="Calibri"/>
                <w:spacing w:val="-48"/>
                <w:kern w:val="0"/>
                <w:sz w:val="21"/>
                <w:szCs w:val="21"/>
                <w:lang w:val="en-US"/>
                <w14:ligatures w14:val="none"/>
              </w:rPr>
              <w:t xml:space="preserve"> </w:t>
            </w:r>
            <w:r w:rsidRPr="00681F5B">
              <w:rPr>
                <w:rFonts w:ascii="Calibri" w:eastAsia="Calibri" w:hAnsi="Calibri" w:cs="Calibri"/>
                <w:kern w:val="0"/>
                <w:sz w:val="21"/>
                <w:szCs w:val="21"/>
                <w:lang w:val="en-US"/>
                <w14:ligatures w14:val="none"/>
              </w:rPr>
              <w:t>about it.</w:t>
            </w:r>
          </w:p>
          <w:p w14:paraId="12BCC087" w14:textId="77777777" w:rsidR="00681F5B" w:rsidRPr="00681F5B" w:rsidRDefault="00681F5B" w:rsidP="008A6F8E">
            <w:pPr>
              <w:widowControl w:val="0"/>
              <w:tabs>
                <w:tab w:val="left" w:pos="827"/>
                <w:tab w:val="left" w:pos="828"/>
              </w:tabs>
              <w:autoSpaceDE w:val="0"/>
              <w:autoSpaceDN w:val="0"/>
              <w:spacing w:after="0" w:line="268" w:lineRule="exact"/>
              <w:ind w:left="140" w:right="210"/>
              <w:rPr>
                <w:rFonts w:ascii="Symbol" w:eastAsia="Calibri" w:hAnsi="Symbol" w:cs="Calibri"/>
                <w:kern w:val="0"/>
                <w:sz w:val="21"/>
                <w:szCs w:val="21"/>
                <w:lang w:val="en-US"/>
                <w14:ligatures w14:val="none"/>
              </w:rPr>
            </w:pPr>
            <w:r w:rsidRPr="00681F5B">
              <w:rPr>
                <w:rFonts w:ascii="Calibri" w:eastAsia="Calibri" w:hAnsi="Calibri" w:cs="Calibri"/>
                <w:kern w:val="0"/>
                <w:sz w:val="21"/>
                <w:szCs w:val="21"/>
                <w:lang w:val="en-US"/>
                <w14:ligatures w14:val="none"/>
              </w:rPr>
              <w:t>Identify what they might change in their current work or develop in their</w:t>
            </w:r>
            <w:r w:rsidRPr="00681F5B">
              <w:rPr>
                <w:rFonts w:ascii="Calibri" w:eastAsia="Calibri" w:hAnsi="Calibri" w:cs="Calibri"/>
                <w:spacing w:val="-47"/>
                <w:kern w:val="0"/>
                <w:sz w:val="21"/>
                <w:szCs w:val="21"/>
                <w:lang w:val="en-US"/>
                <w14:ligatures w14:val="none"/>
              </w:rPr>
              <w:t xml:space="preserve"> </w:t>
            </w:r>
            <w:r w:rsidRPr="00681F5B">
              <w:rPr>
                <w:rFonts w:ascii="Calibri" w:eastAsia="Calibri" w:hAnsi="Calibri" w:cs="Calibri"/>
                <w:kern w:val="0"/>
                <w:sz w:val="21"/>
                <w:szCs w:val="21"/>
                <w:lang w:val="en-US"/>
                <w14:ligatures w14:val="none"/>
              </w:rPr>
              <w:t>future work.</w:t>
            </w:r>
          </w:p>
        </w:tc>
        <w:tc>
          <w:tcPr>
            <w:tcW w:w="7584" w:type="dxa"/>
            <w:gridSpan w:val="2"/>
          </w:tcPr>
          <w:p w14:paraId="6E32B8A2" w14:textId="77777777" w:rsidR="00681F5B" w:rsidRPr="00681F5B" w:rsidRDefault="00681F5B" w:rsidP="001D4C3C">
            <w:pPr>
              <w:widowControl w:val="0"/>
              <w:autoSpaceDE w:val="0"/>
              <w:autoSpaceDN w:val="0"/>
              <w:spacing w:after="0" w:line="261" w:lineRule="exact"/>
              <w:ind w:left="107" w:hanging="34"/>
              <w:rPr>
                <w:rFonts w:ascii="Calibri" w:eastAsia="Calibri" w:hAnsi="Calibri" w:cs="Calibri"/>
                <w:kern w:val="0"/>
                <w:sz w:val="21"/>
                <w:szCs w:val="21"/>
                <w:lang w:val="en-US"/>
                <w14:ligatures w14:val="none"/>
              </w:rPr>
            </w:pPr>
            <w:r w:rsidRPr="00681F5B">
              <w:rPr>
                <w:rFonts w:ascii="Calibri" w:eastAsia="Calibri" w:hAnsi="Calibri" w:cs="Calibri"/>
                <w:kern w:val="0"/>
                <w:sz w:val="21"/>
                <w:szCs w:val="21"/>
                <w:lang w:val="en-US"/>
                <w14:ligatures w14:val="none"/>
              </w:rPr>
              <w:t>Children:</w:t>
            </w:r>
          </w:p>
          <w:p w14:paraId="2AE20488" w14:textId="7932FFD2" w:rsidR="00681F5B" w:rsidRPr="00681F5B" w:rsidRDefault="00681F5B" w:rsidP="001D4C3C">
            <w:pPr>
              <w:widowControl w:val="0"/>
              <w:tabs>
                <w:tab w:val="left" w:pos="827"/>
                <w:tab w:val="left" w:pos="828"/>
              </w:tabs>
              <w:autoSpaceDE w:val="0"/>
              <w:autoSpaceDN w:val="0"/>
              <w:spacing w:after="0" w:line="240" w:lineRule="auto"/>
              <w:ind w:left="73" w:right="611"/>
              <w:rPr>
                <w:rFonts w:ascii="Calibri" w:eastAsia="Calibri" w:hAnsi="Calibri" w:cs="Calibri"/>
                <w:kern w:val="0"/>
                <w:sz w:val="21"/>
                <w:szCs w:val="21"/>
                <w:lang w:val="en-US"/>
                <w14:ligatures w14:val="none"/>
              </w:rPr>
            </w:pPr>
            <w:r w:rsidRPr="00681F5B">
              <w:rPr>
                <w:rFonts w:ascii="Calibri" w:eastAsia="Calibri" w:hAnsi="Calibri" w:cs="Calibri"/>
                <w:kern w:val="0"/>
                <w:sz w:val="21"/>
                <w:szCs w:val="21"/>
                <w:lang w:val="en-US"/>
                <w14:ligatures w14:val="none"/>
              </w:rPr>
              <w:t>Work cooperatively with partners and in structured and unstructured</w:t>
            </w:r>
            <w:r w:rsidRPr="00681F5B">
              <w:rPr>
                <w:rFonts w:ascii="Calibri" w:eastAsia="Calibri" w:hAnsi="Calibri" w:cs="Calibri"/>
                <w:spacing w:val="-47"/>
                <w:kern w:val="0"/>
                <w:sz w:val="21"/>
                <w:szCs w:val="21"/>
                <w:lang w:val="en-US"/>
                <w14:ligatures w14:val="none"/>
              </w:rPr>
              <w:t xml:space="preserve"> </w:t>
            </w:r>
            <w:r w:rsidR="001D4C3C" w:rsidRPr="00433108">
              <w:rPr>
                <w:rFonts w:ascii="Calibri" w:eastAsia="Calibri" w:hAnsi="Calibri" w:cs="Calibri"/>
                <w:spacing w:val="-47"/>
                <w:kern w:val="0"/>
                <w:sz w:val="21"/>
                <w:szCs w:val="21"/>
                <w:lang w:val="en-US"/>
                <w14:ligatures w14:val="none"/>
              </w:rPr>
              <w:t xml:space="preserve">                         </w:t>
            </w:r>
            <w:r w:rsidRPr="00681F5B">
              <w:rPr>
                <w:rFonts w:ascii="Calibri" w:eastAsia="Calibri" w:hAnsi="Calibri" w:cs="Calibri"/>
                <w:kern w:val="0"/>
                <w:sz w:val="21"/>
                <w:szCs w:val="21"/>
                <w:lang w:val="en-US"/>
                <w14:ligatures w14:val="none"/>
              </w:rPr>
              <w:t>groups</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to</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produce</w:t>
            </w:r>
            <w:r w:rsidRPr="00681F5B">
              <w:rPr>
                <w:rFonts w:ascii="Calibri" w:eastAsia="Calibri" w:hAnsi="Calibri" w:cs="Calibri"/>
                <w:spacing w:val="-2"/>
                <w:kern w:val="0"/>
                <w:sz w:val="21"/>
                <w:szCs w:val="21"/>
                <w:lang w:val="en-US"/>
                <w14:ligatures w14:val="none"/>
              </w:rPr>
              <w:t xml:space="preserve"> </w:t>
            </w:r>
            <w:r w:rsidRPr="00681F5B">
              <w:rPr>
                <w:rFonts w:ascii="Calibri" w:eastAsia="Calibri" w:hAnsi="Calibri" w:cs="Calibri"/>
                <w:kern w:val="0"/>
                <w:sz w:val="21"/>
                <w:szCs w:val="21"/>
                <w:lang w:val="en-US"/>
                <w14:ligatures w14:val="none"/>
              </w:rPr>
              <w:t>meaningful pieces</w:t>
            </w:r>
            <w:r w:rsidRPr="00681F5B">
              <w:rPr>
                <w:rFonts w:ascii="Calibri" w:eastAsia="Calibri" w:hAnsi="Calibri" w:cs="Calibri"/>
                <w:spacing w:val="-3"/>
                <w:kern w:val="0"/>
                <w:sz w:val="21"/>
                <w:szCs w:val="21"/>
                <w:lang w:val="en-US"/>
                <w14:ligatures w14:val="none"/>
              </w:rPr>
              <w:t xml:space="preserve"> </w:t>
            </w:r>
            <w:r w:rsidRPr="00681F5B">
              <w:rPr>
                <w:rFonts w:ascii="Calibri" w:eastAsia="Calibri" w:hAnsi="Calibri" w:cs="Calibri"/>
                <w:kern w:val="0"/>
                <w:sz w:val="21"/>
                <w:szCs w:val="21"/>
                <w:lang w:val="en-US"/>
                <w14:ligatures w14:val="none"/>
              </w:rPr>
              <w:t>of artwork.</w:t>
            </w:r>
          </w:p>
          <w:p w14:paraId="3BD49B9D" w14:textId="621DF411" w:rsidR="00681F5B" w:rsidRPr="00681F5B" w:rsidRDefault="00681F5B" w:rsidP="001D4C3C">
            <w:pPr>
              <w:widowControl w:val="0"/>
              <w:tabs>
                <w:tab w:val="left" w:pos="827"/>
                <w:tab w:val="left" w:pos="828"/>
              </w:tabs>
              <w:autoSpaceDE w:val="0"/>
              <w:autoSpaceDN w:val="0"/>
              <w:spacing w:before="3" w:after="0" w:line="237" w:lineRule="auto"/>
              <w:ind w:left="73" w:right="210"/>
              <w:rPr>
                <w:rFonts w:ascii="Calibri" w:eastAsia="Calibri" w:hAnsi="Calibri" w:cs="Calibri"/>
                <w:kern w:val="0"/>
                <w:sz w:val="21"/>
                <w:szCs w:val="21"/>
                <w:lang w:val="en-US"/>
                <w14:ligatures w14:val="none"/>
              </w:rPr>
            </w:pPr>
            <w:r w:rsidRPr="00681F5B">
              <w:rPr>
                <w:rFonts w:ascii="Calibri" w:eastAsia="Calibri" w:hAnsi="Calibri" w:cs="Calibri"/>
                <w:kern w:val="0"/>
                <w:sz w:val="21"/>
                <w:szCs w:val="21"/>
                <w:lang w:val="en-US"/>
                <w14:ligatures w14:val="none"/>
              </w:rPr>
              <w:t xml:space="preserve">Take part in corporate experiences e.g. workshops </w:t>
            </w:r>
            <w:proofErr w:type="spellStart"/>
            <w:r w:rsidRPr="00681F5B">
              <w:rPr>
                <w:rFonts w:ascii="Calibri" w:eastAsia="Calibri" w:hAnsi="Calibri" w:cs="Calibri"/>
                <w:kern w:val="0"/>
                <w:sz w:val="21"/>
                <w:szCs w:val="21"/>
                <w:lang w:val="en-US"/>
                <w14:ligatures w14:val="none"/>
              </w:rPr>
              <w:t>organised</w:t>
            </w:r>
            <w:proofErr w:type="spellEnd"/>
            <w:r w:rsidRPr="00681F5B">
              <w:rPr>
                <w:rFonts w:ascii="Calibri" w:eastAsia="Calibri" w:hAnsi="Calibri" w:cs="Calibri"/>
                <w:kern w:val="0"/>
                <w:sz w:val="21"/>
                <w:szCs w:val="21"/>
                <w:lang w:val="en-US"/>
                <w14:ligatures w14:val="none"/>
              </w:rPr>
              <w:t xml:space="preserve"> in school, an</w:t>
            </w:r>
            <w:r w:rsidRPr="00681F5B">
              <w:rPr>
                <w:rFonts w:ascii="Calibri" w:eastAsia="Calibri" w:hAnsi="Calibri" w:cs="Calibri"/>
                <w:spacing w:val="-47"/>
                <w:kern w:val="0"/>
                <w:sz w:val="21"/>
                <w:szCs w:val="21"/>
                <w:lang w:val="en-US"/>
                <w14:ligatures w14:val="none"/>
              </w:rPr>
              <w:t xml:space="preserve"> </w:t>
            </w:r>
            <w:r w:rsidR="001D4C3C" w:rsidRPr="00433108">
              <w:rPr>
                <w:rFonts w:ascii="Calibri" w:eastAsia="Calibri" w:hAnsi="Calibri" w:cs="Calibri"/>
                <w:spacing w:val="-47"/>
                <w:kern w:val="0"/>
                <w:sz w:val="21"/>
                <w:szCs w:val="21"/>
                <w:lang w:val="en-US"/>
                <w14:ligatures w14:val="none"/>
              </w:rPr>
              <w:t xml:space="preserve">      </w:t>
            </w:r>
            <w:r w:rsidRPr="00681F5B">
              <w:rPr>
                <w:rFonts w:ascii="Calibri" w:eastAsia="Calibri" w:hAnsi="Calibri" w:cs="Calibri"/>
                <w:kern w:val="0"/>
                <w:sz w:val="21"/>
                <w:szCs w:val="21"/>
                <w:lang w:val="en-US"/>
                <w14:ligatures w14:val="none"/>
              </w:rPr>
              <w:t>art</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workshop</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to</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support a</w:t>
            </w:r>
            <w:r w:rsidRPr="00681F5B">
              <w:rPr>
                <w:rFonts w:ascii="Calibri" w:eastAsia="Calibri" w:hAnsi="Calibri" w:cs="Calibri"/>
                <w:spacing w:val="-2"/>
                <w:kern w:val="0"/>
                <w:sz w:val="21"/>
                <w:szCs w:val="21"/>
                <w:lang w:val="en-US"/>
                <w14:ligatures w14:val="none"/>
              </w:rPr>
              <w:t xml:space="preserve"> </w:t>
            </w:r>
            <w:r w:rsidRPr="00681F5B">
              <w:rPr>
                <w:rFonts w:ascii="Calibri" w:eastAsia="Calibri" w:hAnsi="Calibri" w:cs="Calibri"/>
                <w:kern w:val="0"/>
                <w:sz w:val="21"/>
                <w:szCs w:val="21"/>
                <w:lang w:val="en-US"/>
                <w14:ligatures w14:val="none"/>
              </w:rPr>
              <w:t>theme</w:t>
            </w:r>
            <w:r w:rsidR="001D4C3C" w:rsidRPr="00433108">
              <w:rPr>
                <w:rFonts w:ascii="Calibri" w:eastAsia="Calibri" w:hAnsi="Calibri" w:cs="Calibri"/>
                <w:kern w:val="0"/>
                <w:sz w:val="21"/>
                <w:szCs w:val="21"/>
                <w:lang w:val="en-US"/>
                <w14:ligatures w14:val="none"/>
              </w:rPr>
              <w:t>.</w:t>
            </w:r>
          </w:p>
          <w:p w14:paraId="6662B771" w14:textId="32291CE6" w:rsidR="00681F5B" w:rsidRPr="00681F5B" w:rsidRDefault="00681F5B" w:rsidP="001D4C3C">
            <w:pPr>
              <w:widowControl w:val="0"/>
              <w:tabs>
                <w:tab w:val="left" w:pos="827"/>
                <w:tab w:val="left" w:pos="828"/>
              </w:tabs>
              <w:autoSpaceDE w:val="0"/>
              <w:autoSpaceDN w:val="0"/>
              <w:spacing w:before="2" w:after="0" w:line="240" w:lineRule="auto"/>
              <w:ind w:left="73" w:right="320"/>
              <w:rPr>
                <w:rFonts w:ascii="Calibri" w:eastAsia="Calibri" w:hAnsi="Calibri" w:cs="Calibri"/>
                <w:kern w:val="0"/>
                <w:sz w:val="21"/>
                <w:szCs w:val="21"/>
                <w:lang w:val="en-US"/>
                <w14:ligatures w14:val="none"/>
              </w:rPr>
            </w:pPr>
            <w:r w:rsidRPr="00681F5B">
              <w:rPr>
                <w:rFonts w:ascii="Calibri" w:eastAsia="Calibri" w:hAnsi="Calibri" w:cs="Calibri"/>
                <w:kern w:val="0"/>
                <w:sz w:val="21"/>
                <w:szCs w:val="21"/>
                <w:lang w:val="en-US"/>
                <w14:ligatures w14:val="none"/>
              </w:rPr>
              <w:t>Demonstrate personal qualities such as thoughtfulness, honesty, respect</w:t>
            </w:r>
            <w:r w:rsidRPr="00681F5B">
              <w:rPr>
                <w:rFonts w:ascii="Calibri" w:eastAsia="Calibri" w:hAnsi="Calibri" w:cs="Calibri"/>
                <w:spacing w:val="-47"/>
                <w:kern w:val="0"/>
                <w:sz w:val="21"/>
                <w:szCs w:val="21"/>
                <w:lang w:val="en-US"/>
                <w14:ligatures w14:val="none"/>
              </w:rPr>
              <w:t xml:space="preserve"> </w:t>
            </w:r>
            <w:r w:rsidRPr="00681F5B">
              <w:rPr>
                <w:rFonts w:ascii="Calibri" w:eastAsia="Calibri" w:hAnsi="Calibri" w:cs="Calibri"/>
                <w:kern w:val="0"/>
                <w:sz w:val="21"/>
                <w:szCs w:val="21"/>
                <w:lang w:val="en-US"/>
                <w14:ligatures w14:val="none"/>
              </w:rPr>
              <w:t>for</w:t>
            </w:r>
            <w:r w:rsidRPr="00681F5B">
              <w:rPr>
                <w:rFonts w:ascii="Calibri" w:eastAsia="Calibri" w:hAnsi="Calibri" w:cs="Calibri"/>
                <w:spacing w:val="-1"/>
                <w:kern w:val="0"/>
                <w:sz w:val="21"/>
                <w:szCs w:val="21"/>
                <w:lang w:val="en-US"/>
                <w14:ligatures w14:val="none"/>
              </w:rPr>
              <w:t xml:space="preserve"> </w:t>
            </w:r>
            <w:proofErr w:type="gramStart"/>
            <w:r w:rsidRPr="00681F5B">
              <w:rPr>
                <w:rFonts w:ascii="Calibri" w:eastAsia="Calibri" w:hAnsi="Calibri" w:cs="Calibri"/>
                <w:kern w:val="0"/>
                <w:sz w:val="21"/>
                <w:szCs w:val="21"/>
                <w:lang w:val="en-US"/>
                <w14:ligatures w14:val="none"/>
              </w:rPr>
              <w:t>difference</w:t>
            </w:r>
            <w:proofErr w:type="gramEnd"/>
            <w:r w:rsidRPr="00681F5B">
              <w:rPr>
                <w:rFonts w:ascii="Calibri" w:eastAsia="Calibri" w:hAnsi="Calibri" w:cs="Calibri"/>
                <w:kern w:val="0"/>
                <w:sz w:val="21"/>
                <w:szCs w:val="21"/>
                <w:lang w:val="en-US"/>
                <w14:ligatures w14:val="none"/>
              </w:rPr>
              <w:t>,</w:t>
            </w:r>
            <w:r w:rsidRPr="00681F5B">
              <w:rPr>
                <w:rFonts w:ascii="Calibri" w:eastAsia="Calibri" w:hAnsi="Calibri" w:cs="Calibri"/>
                <w:spacing w:val="-3"/>
                <w:kern w:val="0"/>
                <w:sz w:val="21"/>
                <w:szCs w:val="21"/>
                <w:lang w:val="en-US"/>
                <w14:ligatures w14:val="none"/>
              </w:rPr>
              <w:t xml:space="preserve"> </w:t>
            </w:r>
            <w:r w:rsidRPr="00681F5B">
              <w:rPr>
                <w:rFonts w:ascii="Calibri" w:eastAsia="Calibri" w:hAnsi="Calibri" w:cs="Calibri"/>
                <w:kern w:val="0"/>
                <w:sz w:val="21"/>
                <w:szCs w:val="21"/>
                <w:lang w:val="en-US"/>
                <w14:ligatures w14:val="none"/>
              </w:rPr>
              <w:t>moral</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principles,</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independence, inter-dependence</w:t>
            </w:r>
            <w:r w:rsidR="001D4C3C" w:rsidRPr="00433108">
              <w:rPr>
                <w:rFonts w:ascii="Calibri" w:eastAsia="Calibri" w:hAnsi="Calibri" w:cs="Calibri"/>
                <w:kern w:val="0"/>
                <w:sz w:val="21"/>
                <w:szCs w:val="21"/>
                <w:lang w:val="en-US"/>
                <w14:ligatures w14:val="none"/>
              </w:rPr>
              <w:t>.</w:t>
            </w:r>
          </w:p>
          <w:p w14:paraId="742448FB" w14:textId="3FB3F8D2" w:rsidR="00681F5B" w:rsidRPr="00681F5B" w:rsidRDefault="00681F5B" w:rsidP="001D4C3C">
            <w:pPr>
              <w:widowControl w:val="0"/>
              <w:tabs>
                <w:tab w:val="left" w:pos="827"/>
                <w:tab w:val="left" w:pos="828"/>
              </w:tabs>
              <w:autoSpaceDE w:val="0"/>
              <w:autoSpaceDN w:val="0"/>
              <w:spacing w:before="1" w:after="0" w:line="240" w:lineRule="auto"/>
              <w:ind w:left="73" w:right="172"/>
              <w:rPr>
                <w:rFonts w:ascii="Calibri" w:eastAsia="Calibri" w:hAnsi="Calibri" w:cs="Calibri"/>
                <w:kern w:val="0"/>
                <w:sz w:val="21"/>
                <w:szCs w:val="21"/>
                <w:lang w:val="en-US"/>
                <w14:ligatures w14:val="none"/>
              </w:rPr>
            </w:pPr>
            <w:r w:rsidRPr="00681F5B">
              <w:rPr>
                <w:rFonts w:ascii="Calibri" w:eastAsia="Calibri" w:hAnsi="Calibri" w:cs="Calibri"/>
                <w:kern w:val="0"/>
                <w:sz w:val="21"/>
                <w:szCs w:val="21"/>
                <w:lang w:val="en-US"/>
                <w14:ligatures w14:val="none"/>
              </w:rPr>
              <w:t>Participate in school events and local competitions in the wider</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community</w:t>
            </w:r>
            <w:r w:rsidR="001D4C3C" w:rsidRPr="00433108">
              <w:rPr>
                <w:rFonts w:ascii="Calibri" w:eastAsia="Calibri" w:hAnsi="Calibri" w:cs="Calibri"/>
                <w:spacing w:val="-5"/>
                <w:kern w:val="0"/>
                <w:sz w:val="21"/>
                <w:szCs w:val="21"/>
                <w:lang w:val="en-US"/>
                <w14:ligatures w14:val="none"/>
              </w:rPr>
              <w:t>.</w:t>
            </w:r>
          </w:p>
          <w:p w14:paraId="2F10CAB5" w14:textId="6E466C88" w:rsidR="00681F5B" w:rsidRPr="00681F5B" w:rsidRDefault="00681F5B" w:rsidP="001D4C3C">
            <w:pPr>
              <w:widowControl w:val="0"/>
              <w:tabs>
                <w:tab w:val="left" w:pos="827"/>
                <w:tab w:val="left" w:pos="828"/>
              </w:tabs>
              <w:autoSpaceDE w:val="0"/>
              <w:autoSpaceDN w:val="0"/>
              <w:spacing w:before="1" w:after="0" w:line="279" w:lineRule="exact"/>
              <w:ind w:left="73"/>
              <w:rPr>
                <w:rFonts w:ascii="Calibri" w:eastAsia="Calibri" w:hAnsi="Calibri" w:cs="Calibri"/>
                <w:kern w:val="0"/>
                <w:sz w:val="21"/>
                <w:szCs w:val="21"/>
                <w:lang w:val="en-US"/>
                <w14:ligatures w14:val="none"/>
              </w:rPr>
            </w:pPr>
            <w:r w:rsidRPr="00681F5B">
              <w:rPr>
                <w:rFonts w:ascii="Calibri" w:eastAsia="Calibri" w:hAnsi="Calibri" w:cs="Calibri"/>
                <w:kern w:val="0"/>
                <w:sz w:val="21"/>
                <w:szCs w:val="21"/>
                <w:lang w:val="en-US"/>
                <w14:ligatures w14:val="none"/>
              </w:rPr>
              <w:t>Demonstrate</w:t>
            </w:r>
            <w:r w:rsidRPr="00681F5B">
              <w:rPr>
                <w:rFonts w:ascii="Calibri" w:eastAsia="Calibri" w:hAnsi="Calibri" w:cs="Calibri"/>
                <w:spacing w:val="-3"/>
                <w:kern w:val="0"/>
                <w:sz w:val="21"/>
                <w:szCs w:val="21"/>
                <w:lang w:val="en-US"/>
                <w14:ligatures w14:val="none"/>
              </w:rPr>
              <w:t xml:space="preserve"> </w:t>
            </w:r>
            <w:r w:rsidRPr="00681F5B">
              <w:rPr>
                <w:rFonts w:ascii="Calibri" w:eastAsia="Calibri" w:hAnsi="Calibri" w:cs="Calibri"/>
                <w:kern w:val="0"/>
                <w:sz w:val="21"/>
                <w:szCs w:val="21"/>
                <w:lang w:val="en-US"/>
                <w14:ligatures w14:val="none"/>
              </w:rPr>
              <w:t>leadership</w:t>
            </w:r>
            <w:r w:rsidRPr="00681F5B">
              <w:rPr>
                <w:rFonts w:ascii="Calibri" w:eastAsia="Calibri" w:hAnsi="Calibri" w:cs="Calibri"/>
                <w:spacing w:val="-2"/>
                <w:kern w:val="0"/>
                <w:sz w:val="21"/>
                <w:szCs w:val="21"/>
                <w:lang w:val="en-US"/>
                <w14:ligatures w14:val="none"/>
              </w:rPr>
              <w:t xml:space="preserve"> </w:t>
            </w:r>
            <w:r w:rsidRPr="00681F5B">
              <w:rPr>
                <w:rFonts w:ascii="Calibri" w:eastAsia="Calibri" w:hAnsi="Calibri" w:cs="Calibri"/>
                <w:kern w:val="0"/>
                <w:sz w:val="21"/>
                <w:szCs w:val="21"/>
                <w:lang w:val="en-US"/>
                <w14:ligatures w14:val="none"/>
              </w:rPr>
              <w:t>skills by</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acting</w:t>
            </w:r>
            <w:r w:rsidRPr="00681F5B">
              <w:rPr>
                <w:rFonts w:ascii="Calibri" w:eastAsia="Calibri" w:hAnsi="Calibri" w:cs="Calibri"/>
                <w:spacing w:val="-2"/>
                <w:kern w:val="0"/>
                <w:sz w:val="21"/>
                <w:szCs w:val="21"/>
                <w:lang w:val="en-US"/>
                <w14:ligatures w14:val="none"/>
              </w:rPr>
              <w:t xml:space="preserve"> </w:t>
            </w:r>
            <w:r w:rsidRPr="00681F5B">
              <w:rPr>
                <w:rFonts w:ascii="Calibri" w:eastAsia="Calibri" w:hAnsi="Calibri" w:cs="Calibri"/>
                <w:kern w:val="0"/>
                <w:sz w:val="21"/>
                <w:szCs w:val="21"/>
                <w:lang w:val="en-US"/>
                <w14:ligatures w14:val="none"/>
              </w:rPr>
              <w:t>as</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an</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“art</w:t>
            </w:r>
            <w:r w:rsidRPr="00681F5B">
              <w:rPr>
                <w:rFonts w:ascii="Calibri" w:eastAsia="Calibri" w:hAnsi="Calibri" w:cs="Calibri"/>
                <w:spacing w:val="-4"/>
                <w:kern w:val="0"/>
                <w:sz w:val="21"/>
                <w:szCs w:val="21"/>
                <w:lang w:val="en-US"/>
                <w14:ligatures w14:val="none"/>
              </w:rPr>
              <w:t xml:space="preserve"> </w:t>
            </w:r>
            <w:r w:rsidRPr="00681F5B">
              <w:rPr>
                <w:rFonts w:ascii="Calibri" w:eastAsia="Calibri" w:hAnsi="Calibri" w:cs="Calibri"/>
                <w:kern w:val="0"/>
                <w:sz w:val="21"/>
                <w:szCs w:val="21"/>
                <w:lang w:val="en-US"/>
                <w14:ligatures w14:val="none"/>
              </w:rPr>
              <w:t>expert” in</w:t>
            </w:r>
            <w:r w:rsidRPr="00681F5B">
              <w:rPr>
                <w:rFonts w:ascii="Calibri" w:eastAsia="Calibri" w:hAnsi="Calibri" w:cs="Calibri"/>
                <w:spacing w:val="-3"/>
                <w:kern w:val="0"/>
                <w:sz w:val="21"/>
                <w:szCs w:val="21"/>
                <w:lang w:val="en-US"/>
                <w14:ligatures w14:val="none"/>
              </w:rPr>
              <w:t xml:space="preserve"> </w:t>
            </w:r>
            <w:r w:rsidRPr="00681F5B">
              <w:rPr>
                <w:rFonts w:ascii="Calibri" w:eastAsia="Calibri" w:hAnsi="Calibri" w:cs="Calibri"/>
                <w:kern w:val="0"/>
                <w:sz w:val="21"/>
                <w:szCs w:val="21"/>
                <w:lang w:val="en-US"/>
                <w14:ligatures w14:val="none"/>
              </w:rPr>
              <w:t>class</w:t>
            </w:r>
            <w:r w:rsidR="001D4C3C" w:rsidRPr="00433108">
              <w:rPr>
                <w:rFonts w:ascii="Calibri" w:eastAsia="Calibri" w:hAnsi="Calibri" w:cs="Calibri"/>
                <w:kern w:val="0"/>
                <w:sz w:val="21"/>
                <w:szCs w:val="21"/>
                <w:lang w:val="en-US"/>
                <w14:ligatures w14:val="none"/>
              </w:rPr>
              <w:t>.</w:t>
            </w:r>
          </w:p>
          <w:p w14:paraId="323D4F9B" w14:textId="765D7105" w:rsidR="00681F5B" w:rsidRPr="00681F5B" w:rsidRDefault="00681F5B" w:rsidP="001D4C3C">
            <w:pPr>
              <w:widowControl w:val="0"/>
              <w:tabs>
                <w:tab w:val="left" w:pos="827"/>
                <w:tab w:val="left" w:pos="828"/>
              </w:tabs>
              <w:autoSpaceDE w:val="0"/>
              <w:autoSpaceDN w:val="0"/>
              <w:spacing w:after="0" w:line="240" w:lineRule="auto"/>
              <w:ind w:left="73" w:right="479"/>
              <w:rPr>
                <w:rFonts w:ascii="Calibri" w:eastAsia="Calibri" w:hAnsi="Calibri" w:cs="Calibri"/>
                <w:kern w:val="0"/>
                <w:sz w:val="21"/>
                <w:szCs w:val="21"/>
                <w:lang w:val="en-US"/>
                <w14:ligatures w14:val="none"/>
              </w:rPr>
            </w:pPr>
            <w:r w:rsidRPr="00681F5B">
              <w:rPr>
                <w:rFonts w:ascii="Calibri" w:eastAsia="Calibri" w:hAnsi="Calibri" w:cs="Calibri"/>
                <w:kern w:val="0"/>
                <w:sz w:val="21"/>
                <w:szCs w:val="21"/>
                <w:lang w:val="en-US"/>
                <w14:ligatures w14:val="none"/>
              </w:rPr>
              <w:t xml:space="preserve">Investigate the possibilities of a range of materials and processes </w:t>
            </w:r>
            <w:proofErr w:type="spellStart"/>
            <w:r w:rsidRPr="00681F5B">
              <w:rPr>
                <w:rFonts w:ascii="Calibri" w:eastAsia="Calibri" w:hAnsi="Calibri" w:cs="Calibri"/>
                <w:kern w:val="0"/>
                <w:sz w:val="21"/>
                <w:szCs w:val="21"/>
                <w:lang w:val="en-US"/>
                <w14:ligatures w14:val="none"/>
              </w:rPr>
              <w:t>e.g</w:t>
            </w:r>
            <w:proofErr w:type="spellEnd"/>
            <w:r w:rsidRPr="00681F5B">
              <w:rPr>
                <w:rFonts w:ascii="Calibri" w:eastAsia="Calibri" w:hAnsi="Calibri" w:cs="Calibri"/>
                <w:kern w:val="0"/>
                <w:sz w:val="21"/>
                <w:szCs w:val="21"/>
                <w:lang w:val="en-US"/>
                <w14:ligatures w14:val="none"/>
              </w:rPr>
              <w:t xml:space="preserve"> in</w:t>
            </w:r>
            <w:r w:rsidRPr="00681F5B">
              <w:rPr>
                <w:rFonts w:ascii="Calibri" w:eastAsia="Calibri" w:hAnsi="Calibri" w:cs="Calibri"/>
                <w:spacing w:val="-47"/>
                <w:kern w:val="0"/>
                <w:sz w:val="21"/>
                <w:szCs w:val="21"/>
                <w:lang w:val="en-US"/>
                <w14:ligatures w14:val="none"/>
              </w:rPr>
              <w:t xml:space="preserve"> </w:t>
            </w:r>
            <w:r w:rsidRPr="00681F5B">
              <w:rPr>
                <w:rFonts w:ascii="Calibri" w:eastAsia="Calibri" w:hAnsi="Calibri" w:cs="Calibri"/>
                <w:kern w:val="0"/>
                <w:sz w:val="21"/>
                <w:szCs w:val="21"/>
                <w:lang w:val="en-US"/>
                <w14:ligatures w14:val="none"/>
              </w:rPr>
              <w:t>printing with a variety of materials, marbling using different surfaces,</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painting</w:t>
            </w:r>
            <w:r w:rsidRPr="00681F5B">
              <w:rPr>
                <w:rFonts w:ascii="Calibri" w:eastAsia="Calibri" w:hAnsi="Calibri" w:cs="Calibri"/>
                <w:spacing w:val="-2"/>
                <w:kern w:val="0"/>
                <w:sz w:val="21"/>
                <w:szCs w:val="21"/>
                <w:lang w:val="en-US"/>
                <w14:ligatures w14:val="none"/>
              </w:rPr>
              <w:t xml:space="preserve"> </w:t>
            </w:r>
            <w:r w:rsidRPr="00681F5B">
              <w:rPr>
                <w:rFonts w:ascii="Calibri" w:eastAsia="Calibri" w:hAnsi="Calibri" w:cs="Calibri"/>
                <w:kern w:val="0"/>
                <w:sz w:val="21"/>
                <w:szCs w:val="21"/>
                <w:lang w:val="en-US"/>
                <w14:ligatures w14:val="none"/>
              </w:rPr>
              <w:t>using</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different</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brushes and</w:t>
            </w:r>
            <w:r w:rsidRPr="00681F5B">
              <w:rPr>
                <w:rFonts w:ascii="Calibri" w:eastAsia="Calibri" w:hAnsi="Calibri" w:cs="Calibri"/>
                <w:spacing w:val="-2"/>
                <w:kern w:val="0"/>
                <w:sz w:val="21"/>
                <w:szCs w:val="21"/>
                <w:lang w:val="en-US"/>
                <w14:ligatures w14:val="none"/>
              </w:rPr>
              <w:t xml:space="preserve"> </w:t>
            </w:r>
            <w:r w:rsidRPr="00681F5B">
              <w:rPr>
                <w:rFonts w:ascii="Calibri" w:eastAsia="Calibri" w:hAnsi="Calibri" w:cs="Calibri"/>
                <w:kern w:val="0"/>
                <w:sz w:val="21"/>
                <w:szCs w:val="21"/>
                <w:lang w:val="en-US"/>
                <w14:ligatures w14:val="none"/>
              </w:rPr>
              <w:t>textures</w:t>
            </w:r>
            <w:r w:rsidRPr="00681F5B">
              <w:rPr>
                <w:rFonts w:ascii="Calibri" w:eastAsia="Calibri" w:hAnsi="Calibri" w:cs="Calibri"/>
                <w:spacing w:val="-4"/>
                <w:kern w:val="0"/>
                <w:sz w:val="21"/>
                <w:szCs w:val="21"/>
                <w:lang w:val="en-US"/>
                <w14:ligatures w14:val="none"/>
              </w:rPr>
              <w:t xml:space="preserve"> </w:t>
            </w:r>
            <w:r w:rsidRPr="00681F5B">
              <w:rPr>
                <w:rFonts w:ascii="Calibri" w:eastAsia="Calibri" w:hAnsi="Calibri" w:cs="Calibri"/>
                <w:kern w:val="0"/>
                <w:sz w:val="21"/>
                <w:szCs w:val="21"/>
                <w:lang w:val="en-US"/>
                <w14:ligatures w14:val="none"/>
              </w:rPr>
              <w:t>of</w:t>
            </w:r>
            <w:r w:rsidRPr="00681F5B">
              <w:rPr>
                <w:rFonts w:ascii="Calibri" w:eastAsia="Calibri" w:hAnsi="Calibri" w:cs="Calibri"/>
                <w:spacing w:val="-3"/>
                <w:kern w:val="0"/>
                <w:sz w:val="21"/>
                <w:szCs w:val="21"/>
                <w:lang w:val="en-US"/>
                <w14:ligatures w14:val="none"/>
              </w:rPr>
              <w:t xml:space="preserve"> </w:t>
            </w:r>
            <w:r w:rsidRPr="00681F5B">
              <w:rPr>
                <w:rFonts w:ascii="Calibri" w:eastAsia="Calibri" w:hAnsi="Calibri" w:cs="Calibri"/>
                <w:kern w:val="0"/>
                <w:sz w:val="21"/>
                <w:szCs w:val="21"/>
                <w:lang w:val="en-US"/>
                <w14:ligatures w14:val="none"/>
              </w:rPr>
              <w:t>paint</w:t>
            </w:r>
            <w:r w:rsidR="001D4C3C" w:rsidRPr="00433108">
              <w:rPr>
                <w:rFonts w:ascii="Calibri" w:eastAsia="Calibri" w:hAnsi="Calibri" w:cs="Calibri"/>
                <w:kern w:val="0"/>
                <w:sz w:val="21"/>
                <w:szCs w:val="21"/>
                <w:lang w:val="en-US"/>
                <w14:ligatures w14:val="none"/>
              </w:rPr>
              <w:t>.</w:t>
            </w:r>
          </w:p>
          <w:p w14:paraId="7523BC94" w14:textId="79C5B9C2" w:rsidR="00681F5B" w:rsidRPr="00681F5B" w:rsidRDefault="00681F5B" w:rsidP="001D4C3C">
            <w:pPr>
              <w:widowControl w:val="0"/>
              <w:tabs>
                <w:tab w:val="left" w:pos="827"/>
                <w:tab w:val="left" w:pos="828"/>
              </w:tabs>
              <w:autoSpaceDE w:val="0"/>
              <w:autoSpaceDN w:val="0"/>
              <w:spacing w:after="0" w:line="240" w:lineRule="auto"/>
              <w:ind w:left="73" w:right="594"/>
              <w:rPr>
                <w:rFonts w:ascii="Calibri" w:eastAsia="Calibri" w:hAnsi="Calibri" w:cs="Calibri"/>
                <w:kern w:val="0"/>
                <w:sz w:val="21"/>
                <w:szCs w:val="21"/>
                <w:lang w:val="en-US"/>
                <w14:ligatures w14:val="none"/>
              </w:rPr>
            </w:pPr>
            <w:r w:rsidRPr="00681F5B">
              <w:rPr>
                <w:rFonts w:ascii="Calibri" w:eastAsia="Calibri" w:hAnsi="Calibri" w:cs="Calibri"/>
                <w:kern w:val="0"/>
                <w:sz w:val="21"/>
                <w:szCs w:val="21"/>
                <w:lang w:val="en-US"/>
                <w14:ligatures w14:val="none"/>
              </w:rPr>
              <w:t>Investigate different kinds of art, craft and design (for example, in the</w:t>
            </w:r>
            <w:r w:rsidRPr="00681F5B">
              <w:rPr>
                <w:rFonts w:ascii="Calibri" w:eastAsia="Calibri" w:hAnsi="Calibri" w:cs="Calibri"/>
                <w:spacing w:val="-47"/>
                <w:kern w:val="0"/>
                <w:sz w:val="21"/>
                <w:szCs w:val="21"/>
                <w:lang w:val="en-US"/>
                <w14:ligatures w14:val="none"/>
              </w:rPr>
              <w:t xml:space="preserve"> </w:t>
            </w:r>
            <w:r w:rsidRPr="00681F5B">
              <w:rPr>
                <w:rFonts w:ascii="Calibri" w:eastAsia="Calibri" w:hAnsi="Calibri" w:cs="Calibri"/>
                <w:kern w:val="0"/>
                <w:sz w:val="21"/>
                <w:szCs w:val="21"/>
                <w:lang w:val="en-US"/>
                <w14:ligatures w14:val="none"/>
              </w:rPr>
              <w:t>locality, in original and reproduction form, during visits to museums,</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galleries and</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sites,</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on</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the</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internet)</w:t>
            </w:r>
            <w:r w:rsidR="001D4C3C" w:rsidRPr="00433108">
              <w:rPr>
                <w:rFonts w:ascii="Calibri" w:eastAsia="Calibri" w:hAnsi="Calibri" w:cs="Calibri"/>
                <w:kern w:val="0"/>
                <w:sz w:val="21"/>
                <w:szCs w:val="21"/>
                <w:lang w:val="en-US"/>
                <w14:ligatures w14:val="none"/>
              </w:rPr>
              <w:t>.</w:t>
            </w:r>
          </w:p>
        </w:tc>
      </w:tr>
      <w:tr w:rsidR="00681F5B" w:rsidRPr="00681F5B" w14:paraId="771CD973" w14:textId="77777777" w:rsidTr="002E4649">
        <w:trPr>
          <w:trHeight w:val="268"/>
        </w:trPr>
        <w:tc>
          <w:tcPr>
            <w:tcW w:w="7584" w:type="dxa"/>
            <w:shd w:val="clear" w:color="auto" w:fill="FFFFCC"/>
          </w:tcPr>
          <w:p w14:paraId="4F84A533" w14:textId="77777777" w:rsidR="00681F5B" w:rsidRPr="002E4649" w:rsidRDefault="00681F5B" w:rsidP="001D4C3C">
            <w:pPr>
              <w:widowControl w:val="0"/>
              <w:autoSpaceDE w:val="0"/>
              <w:autoSpaceDN w:val="0"/>
              <w:spacing w:after="0" w:line="248" w:lineRule="exact"/>
              <w:ind w:left="107"/>
              <w:jc w:val="center"/>
              <w:rPr>
                <w:rFonts w:ascii="Calibri" w:eastAsia="Calibri" w:hAnsi="Calibri" w:cs="Calibri"/>
                <w:b/>
                <w:bCs/>
                <w:kern w:val="0"/>
                <w:sz w:val="24"/>
                <w:szCs w:val="24"/>
                <w:lang w:val="en-US"/>
                <w14:ligatures w14:val="none"/>
              </w:rPr>
            </w:pPr>
            <w:r w:rsidRPr="002E4649">
              <w:rPr>
                <w:rFonts w:ascii="Calibri" w:eastAsia="Calibri" w:hAnsi="Calibri" w:cs="Calibri"/>
                <w:b/>
                <w:bCs/>
                <w:kern w:val="0"/>
                <w:sz w:val="24"/>
                <w:szCs w:val="24"/>
                <w:lang w:val="en-US"/>
                <w14:ligatures w14:val="none"/>
              </w:rPr>
              <w:t>Moral</w:t>
            </w:r>
          </w:p>
        </w:tc>
        <w:tc>
          <w:tcPr>
            <w:tcW w:w="7584" w:type="dxa"/>
            <w:gridSpan w:val="2"/>
            <w:shd w:val="clear" w:color="auto" w:fill="FFFFCC"/>
          </w:tcPr>
          <w:p w14:paraId="2EC282B3" w14:textId="77777777" w:rsidR="00681F5B" w:rsidRPr="002E4649" w:rsidRDefault="00681F5B" w:rsidP="001D4C3C">
            <w:pPr>
              <w:widowControl w:val="0"/>
              <w:autoSpaceDE w:val="0"/>
              <w:autoSpaceDN w:val="0"/>
              <w:spacing w:after="0" w:line="248" w:lineRule="exact"/>
              <w:ind w:left="107"/>
              <w:jc w:val="center"/>
              <w:rPr>
                <w:rFonts w:ascii="Calibri" w:eastAsia="Calibri" w:hAnsi="Calibri" w:cs="Calibri"/>
                <w:b/>
                <w:bCs/>
                <w:kern w:val="0"/>
                <w:sz w:val="24"/>
                <w:szCs w:val="24"/>
                <w:lang w:val="en-US"/>
                <w14:ligatures w14:val="none"/>
              </w:rPr>
            </w:pPr>
            <w:r w:rsidRPr="002E4649">
              <w:rPr>
                <w:rFonts w:ascii="Calibri" w:eastAsia="Calibri" w:hAnsi="Calibri" w:cs="Calibri"/>
                <w:b/>
                <w:bCs/>
                <w:kern w:val="0"/>
                <w:sz w:val="24"/>
                <w:szCs w:val="24"/>
                <w:lang w:val="en-US"/>
                <w14:ligatures w14:val="none"/>
              </w:rPr>
              <w:t>Cultural</w:t>
            </w:r>
          </w:p>
        </w:tc>
      </w:tr>
      <w:tr w:rsidR="00681F5B" w:rsidRPr="00681F5B" w14:paraId="38B892E6" w14:textId="77777777" w:rsidTr="00433108">
        <w:trPr>
          <w:trHeight w:val="2263"/>
        </w:trPr>
        <w:tc>
          <w:tcPr>
            <w:tcW w:w="7584" w:type="dxa"/>
          </w:tcPr>
          <w:p w14:paraId="28CF1B79" w14:textId="77777777" w:rsidR="00681F5B" w:rsidRPr="00681F5B" w:rsidRDefault="00681F5B" w:rsidP="00681F5B">
            <w:pPr>
              <w:widowControl w:val="0"/>
              <w:autoSpaceDE w:val="0"/>
              <w:autoSpaceDN w:val="0"/>
              <w:spacing w:after="0" w:line="263" w:lineRule="exact"/>
              <w:ind w:left="107"/>
              <w:rPr>
                <w:rFonts w:ascii="Calibri" w:eastAsia="Calibri" w:hAnsi="Calibri" w:cs="Calibri"/>
                <w:kern w:val="0"/>
                <w:sz w:val="21"/>
                <w:szCs w:val="21"/>
                <w:lang w:val="en-US"/>
                <w14:ligatures w14:val="none"/>
              </w:rPr>
            </w:pPr>
            <w:r w:rsidRPr="00681F5B">
              <w:rPr>
                <w:rFonts w:ascii="Calibri" w:eastAsia="Calibri" w:hAnsi="Calibri" w:cs="Calibri"/>
                <w:kern w:val="0"/>
                <w:sz w:val="21"/>
                <w:szCs w:val="21"/>
                <w:lang w:val="en-US"/>
                <w14:ligatures w14:val="none"/>
              </w:rPr>
              <w:t>Children</w:t>
            </w:r>
          </w:p>
          <w:p w14:paraId="2C5DACD4" w14:textId="1B45A217" w:rsidR="00681F5B" w:rsidRPr="00681F5B" w:rsidRDefault="00681F5B" w:rsidP="001D4C3C">
            <w:pPr>
              <w:widowControl w:val="0"/>
              <w:tabs>
                <w:tab w:val="left" w:pos="827"/>
                <w:tab w:val="left" w:pos="828"/>
              </w:tabs>
              <w:autoSpaceDE w:val="0"/>
              <w:autoSpaceDN w:val="0"/>
              <w:spacing w:after="0" w:line="240" w:lineRule="auto"/>
              <w:ind w:left="140" w:right="120"/>
              <w:rPr>
                <w:rFonts w:ascii="Calibri" w:eastAsia="Calibri" w:hAnsi="Calibri" w:cs="Calibri"/>
                <w:kern w:val="0"/>
                <w:sz w:val="21"/>
                <w:szCs w:val="21"/>
                <w:lang w:val="en-US"/>
                <w14:ligatures w14:val="none"/>
              </w:rPr>
            </w:pPr>
            <w:r w:rsidRPr="00681F5B">
              <w:rPr>
                <w:rFonts w:ascii="Calibri" w:eastAsia="Calibri" w:hAnsi="Calibri" w:cs="Calibri"/>
                <w:kern w:val="0"/>
                <w:sz w:val="21"/>
                <w:szCs w:val="21"/>
                <w:lang w:val="en-US"/>
                <w14:ligatures w14:val="none"/>
              </w:rPr>
              <w:t>Model positive relationships and interactions</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 xml:space="preserve">e.g. fairness, integrity, </w:t>
            </w:r>
            <w:proofErr w:type="gramStart"/>
            <w:r w:rsidRPr="00681F5B">
              <w:rPr>
                <w:rFonts w:ascii="Calibri" w:eastAsia="Calibri" w:hAnsi="Calibri" w:cs="Calibri"/>
                <w:kern w:val="0"/>
                <w:sz w:val="21"/>
                <w:szCs w:val="21"/>
                <w:lang w:val="en-US"/>
                <w14:ligatures w14:val="none"/>
              </w:rPr>
              <w:t>respect</w:t>
            </w:r>
            <w:r w:rsidRPr="00681F5B">
              <w:rPr>
                <w:rFonts w:ascii="Calibri" w:eastAsia="Calibri" w:hAnsi="Calibri" w:cs="Calibri"/>
                <w:spacing w:val="-47"/>
                <w:kern w:val="0"/>
                <w:sz w:val="21"/>
                <w:szCs w:val="21"/>
                <w:lang w:val="en-US"/>
                <w14:ligatures w14:val="none"/>
              </w:rPr>
              <w:t xml:space="preserve"> </w:t>
            </w:r>
            <w:r w:rsidR="00EB5819">
              <w:rPr>
                <w:rFonts w:ascii="Calibri" w:eastAsia="Calibri" w:hAnsi="Calibri" w:cs="Calibri"/>
                <w:spacing w:val="-47"/>
                <w:kern w:val="0"/>
                <w:sz w:val="21"/>
                <w:szCs w:val="21"/>
                <w:lang w:val="en-US"/>
                <w14:ligatures w14:val="none"/>
              </w:rPr>
              <w:t xml:space="preserve"> </w:t>
            </w:r>
            <w:r w:rsidRPr="00681F5B">
              <w:rPr>
                <w:rFonts w:ascii="Calibri" w:eastAsia="Calibri" w:hAnsi="Calibri" w:cs="Calibri"/>
                <w:kern w:val="0"/>
                <w:sz w:val="21"/>
                <w:szCs w:val="21"/>
                <w:lang w:val="en-US"/>
                <w14:ligatures w14:val="none"/>
              </w:rPr>
              <w:t>for</w:t>
            </w:r>
            <w:proofErr w:type="gramEnd"/>
            <w:r w:rsidRPr="00681F5B">
              <w:rPr>
                <w:rFonts w:ascii="Calibri" w:eastAsia="Calibri" w:hAnsi="Calibri" w:cs="Calibri"/>
                <w:kern w:val="0"/>
                <w:sz w:val="21"/>
                <w:szCs w:val="21"/>
                <w:lang w:val="en-US"/>
                <w14:ligatures w14:val="none"/>
              </w:rPr>
              <w:t xml:space="preserve"> people, resolution of differences of opinion/ideas– e.g. sharing</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equipment</w:t>
            </w:r>
            <w:r w:rsidRPr="00681F5B">
              <w:rPr>
                <w:rFonts w:ascii="Calibri" w:eastAsia="Calibri" w:hAnsi="Calibri" w:cs="Calibri"/>
                <w:spacing w:val="-2"/>
                <w:kern w:val="0"/>
                <w:sz w:val="21"/>
                <w:szCs w:val="21"/>
                <w:lang w:val="en-US"/>
                <w14:ligatures w14:val="none"/>
              </w:rPr>
              <w:t xml:space="preserve"> </w:t>
            </w:r>
            <w:r w:rsidRPr="00681F5B">
              <w:rPr>
                <w:rFonts w:ascii="Calibri" w:eastAsia="Calibri" w:hAnsi="Calibri" w:cs="Calibri"/>
                <w:kern w:val="0"/>
                <w:sz w:val="21"/>
                <w:szCs w:val="21"/>
                <w:lang w:val="en-US"/>
                <w14:ligatures w14:val="none"/>
              </w:rPr>
              <w:t>and</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ideas.</w:t>
            </w:r>
          </w:p>
          <w:p w14:paraId="665FEEC7" w14:textId="5CE0F988" w:rsidR="00681F5B" w:rsidRPr="00433108" w:rsidRDefault="00681F5B" w:rsidP="001D4C3C">
            <w:pPr>
              <w:widowControl w:val="0"/>
              <w:tabs>
                <w:tab w:val="left" w:pos="827"/>
                <w:tab w:val="left" w:pos="828"/>
              </w:tabs>
              <w:autoSpaceDE w:val="0"/>
              <w:autoSpaceDN w:val="0"/>
              <w:spacing w:after="0" w:line="240" w:lineRule="auto"/>
              <w:ind w:left="140"/>
              <w:rPr>
                <w:rFonts w:ascii="Calibri" w:eastAsia="Calibri" w:hAnsi="Calibri" w:cs="Calibri"/>
                <w:kern w:val="0"/>
                <w:sz w:val="21"/>
                <w:szCs w:val="21"/>
                <w:lang w:val="en-US"/>
                <w14:ligatures w14:val="none"/>
              </w:rPr>
            </w:pPr>
            <w:proofErr w:type="spellStart"/>
            <w:r w:rsidRPr="00681F5B">
              <w:rPr>
                <w:rFonts w:ascii="Calibri" w:eastAsia="Calibri" w:hAnsi="Calibri" w:cs="Calibri"/>
                <w:kern w:val="0"/>
                <w:sz w:val="21"/>
                <w:szCs w:val="21"/>
                <w:lang w:val="en-US"/>
                <w14:ligatures w14:val="none"/>
              </w:rPr>
              <w:t>Recognise</w:t>
            </w:r>
            <w:proofErr w:type="spellEnd"/>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and</w:t>
            </w:r>
            <w:r w:rsidRPr="00681F5B">
              <w:rPr>
                <w:rFonts w:ascii="Calibri" w:eastAsia="Calibri" w:hAnsi="Calibri" w:cs="Calibri"/>
                <w:spacing w:val="-2"/>
                <w:kern w:val="0"/>
                <w:sz w:val="21"/>
                <w:szCs w:val="21"/>
                <w:lang w:val="en-US"/>
                <w14:ligatures w14:val="none"/>
              </w:rPr>
              <w:t xml:space="preserve"> </w:t>
            </w:r>
            <w:r w:rsidRPr="00681F5B">
              <w:rPr>
                <w:rFonts w:ascii="Calibri" w:eastAsia="Calibri" w:hAnsi="Calibri" w:cs="Calibri"/>
                <w:kern w:val="0"/>
                <w:sz w:val="21"/>
                <w:szCs w:val="21"/>
                <w:lang w:val="en-US"/>
                <w14:ligatures w14:val="none"/>
              </w:rPr>
              <w:t>respect</w:t>
            </w:r>
            <w:r w:rsidRPr="00681F5B">
              <w:rPr>
                <w:rFonts w:ascii="Calibri" w:eastAsia="Calibri" w:hAnsi="Calibri" w:cs="Calibri"/>
                <w:spacing w:val="-3"/>
                <w:kern w:val="0"/>
                <w:sz w:val="21"/>
                <w:szCs w:val="21"/>
                <w:lang w:val="en-US"/>
                <w14:ligatures w14:val="none"/>
              </w:rPr>
              <w:t xml:space="preserve"> </w:t>
            </w:r>
            <w:r w:rsidRPr="00681F5B">
              <w:rPr>
                <w:rFonts w:ascii="Calibri" w:eastAsia="Calibri" w:hAnsi="Calibri" w:cs="Calibri"/>
                <w:kern w:val="0"/>
                <w:sz w:val="21"/>
                <w:szCs w:val="21"/>
                <w:lang w:val="en-US"/>
                <w14:ligatures w14:val="none"/>
              </w:rPr>
              <w:t>rules</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and</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codes</w:t>
            </w:r>
            <w:r w:rsidRPr="00681F5B">
              <w:rPr>
                <w:rFonts w:ascii="Calibri" w:eastAsia="Calibri" w:hAnsi="Calibri" w:cs="Calibri"/>
                <w:spacing w:val="-2"/>
                <w:kern w:val="0"/>
                <w:sz w:val="21"/>
                <w:szCs w:val="21"/>
                <w:lang w:val="en-US"/>
                <w14:ligatures w14:val="none"/>
              </w:rPr>
              <w:t xml:space="preserve"> </w:t>
            </w:r>
            <w:r w:rsidRPr="00681F5B">
              <w:rPr>
                <w:rFonts w:ascii="Calibri" w:eastAsia="Calibri" w:hAnsi="Calibri" w:cs="Calibri"/>
                <w:kern w:val="0"/>
                <w:sz w:val="21"/>
                <w:szCs w:val="21"/>
                <w:lang w:val="en-US"/>
                <w14:ligatures w14:val="none"/>
              </w:rPr>
              <w:t>of</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good</w:t>
            </w:r>
            <w:r w:rsidRPr="00681F5B">
              <w:rPr>
                <w:rFonts w:ascii="Calibri" w:eastAsia="Calibri" w:hAnsi="Calibri" w:cs="Calibri"/>
                <w:spacing w:val="-2"/>
                <w:kern w:val="0"/>
                <w:sz w:val="21"/>
                <w:szCs w:val="21"/>
                <w:lang w:val="en-US"/>
                <w14:ligatures w14:val="none"/>
              </w:rPr>
              <w:t xml:space="preserve"> </w:t>
            </w:r>
            <w:r w:rsidRPr="00681F5B">
              <w:rPr>
                <w:rFonts w:ascii="Calibri" w:eastAsia="Calibri" w:hAnsi="Calibri" w:cs="Calibri"/>
                <w:kern w:val="0"/>
                <w:sz w:val="21"/>
                <w:szCs w:val="21"/>
                <w:lang w:val="en-US"/>
                <w14:ligatures w14:val="none"/>
              </w:rPr>
              <w:t>practice</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when</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using</w:t>
            </w:r>
            <w:r w:rsidR="001D4C3C" w:rsidRPr="00433108">
              <w:rPr>
                <w:rFonts w:ascii="Calibri" w:eastAsia="Calibri" w:hAnsi="Calibri" w:cs="Calibri"/>
                <w:kern w:val="0"/>
                <w:sz w:val="21"/>
                <w:szCs w:val="21"/>
                <w:lang w:val="en-US"/>
                <w14:ligatures w14:val="none"/>
              </w:rPr>
              <w:t xml:space="preserve"> </w:t>
            </w:r>
            <w:r w:rsidRPr="00433108">
              <w:rPr>
                <w:sz w:val="21"/>
                <w:szCs w:val="21"/>
              </w:rPr>
              <w:t>equipment.</w:t>
            </w:r>
            <w:r w:rsidRPr="00433108">
              <w:rPr>
                <w:spacing w:val="1"/>
                <w:sz w:val="21"/>
                <w:szCs w:val="21"/>
              </w:rPr>
              <w:t xml:space="preserve"> </w:t>
            </w:r>
            <w:r w:rsidRPr="00433108">
              <w:rPr>
                <w:sz w:val="21"/>
                <w:szCs w:val="21"/>
              </w:rPr>
              <w:t xml:space="preserve">(for </w:t>
            </w:r>
            <w:proofErr w:type="gramStart"/>
            <w:r w:rsidRPr="00433108">
              <w:rPr>
                <w:sz w:val="21"/>
                <w:szCs w:val="21"/>
              </w:rPr>
              <w:t>example</w:t>
            </w:r>
            <w:proofErr w:type="gramEnd"/>
            <w:r w:rsidRPr="00433108">
              <w:rPr>
                <w:sz w:val="21"/>
                <w:szCs w:val="21"/>
              </w:rPr>
              <w:t xml:space="preserve"> observing each other’s work, together with</w:t>
            </w:r>
            <w:r w:rsidRPr="00433108">
              <w:rPr>
                <w:spacing w:val="1"/>
                <w:sz w:val="21"/>
                <w:szCs w:val="21"/>
              </w:rPr>
              <w:t xml:space="preserve"> </w:t>
            </w:r>
            <w:r w:rsidRPr="00433108">
              <w:rPr>
                <w:sz w:val="21"/>
                <w:szCs w:val="21"/>
              </w:rPr>
              <w:t>how</w:t>
            </w:r>
            <w:r w:rsidRPr="00433108">
              <w:rPr>
                <w:spacing w:val="-47"/>
                <w:sz w:val="21"/>
                <w:szCs w:val="21"/>
              </w:rPr>
              <w:t xml:space="preserve"> </w:t>
            </w:r>
            <w:r w:rsidRPr="00433108">
              <w:rPr>
                <w:sz w:val="21"/>
                <w:szCs w:val="21"/>
              </w:rPr>
              <w:t>to use sharp objects such as scissors appropriately, how to clean and store</w:t>
            </w:r>
            <w:r w:rsidR="001D4C3C" w:rsidRPr="00433108">
              <w:rPr>
                <w:sz w:val="21"/>
                <w:szCs w:val="21"/>
              </w:rPr>
              <w:t xml:space="preserve"> </w:t>
            </w:r>
            <w:r w:rsidRPr="00433108">
              <w:rPr>
                <w:sz w:val="21"/>
                <w:szCs w:val="21"/>
              </w:rPr>
              <w:t>paintbrushes)</w:t>
            </w:r>
            <w:r w:rsidR="001D4C3C" w:rsidRPr="00433108">
              <w:rPr>
                <w:sz w:val="21"/>
                <w:szCs w:val="21"/>
              </w:rPr>
              <w:t>.</w:t>
            </w:r>
          </w:p>
        </w:tc>
        <w:tc>
          <w:tcPr>
            <w:tcW w:w="7584" w:type="dxa"/>
            <w:gridSpan w:val="2"/>
          </w:tcPr>
          <w:p w14:paraId="0958407B" w14:textId="77777777" w:rsidR="00681F5B" w:rsidRPr="00681F5B" w:rsidRDefault="00681F5B" w:rsidP="00681F5B">
            <w:pPr>
              <w:widowControl w:val="0"/>
              <w:autoSpaceDE w:val="0"/>
              <w:autoSpaceDN w:val="0"/>
              <w:spacing w:after="0" w:line="263" w:lineRule="exact"/>
              <w:ind w:left="107"/>
              <w:rPr>
                <w:rFonts w:ascii="Calibri" w:eastAsia="Calibri" w:hAnsi="Calibri" w:cs="Calibri"/>
                <w:kern w:val="0"/>
                <w:sz w:val="21"/>
                <w:szCs w:val="21"/>
                <w:lang w:val="en-US"/>
                <w14:ligatures w14:val="none"/>
              </w:rPr>
            </w:pPr>
            <w:r w:rsidRPr="00681F5B">
              <w:rPr>
                <w:rFonts w:ascii="Calibri" w:eastAsia="Calibri" w:hAnsi="Calibri" w:cs="Calibri"/>
                <w:kern w:val="0"/>
                <w:sz w:val="21"/>
                <w:szCs w:val="21"/>
                <w:lang w:val="en-US"/>
                <w14:ligatures w14:val="none"/>
              </w:rPr>
              <w:t>Children:</w:t>
            </w:r>
          </w:p>
          <w:p w14:paraId="19AE6FA6" w14:textId="7A01E62C" w:rsidR="00681F5B" w:rsidRPr="00681F5B" w:rsidRDefault="00681F5B" w:rsidP="001D4C3C">
            <w:pPr>
              <w:widowControl w:val="0"/>
              <w:tabs>
                <w:tab w:val="left" w:pos="827"/>
                <w:tab w:val="left" w:pos="828"/>
              </w:tabs>
              <w:autoSpaceDE w:val="0"/>
              <w:autoSpaceDN w:val="0"/>
              <w:spacing w:after="0" w:line="240" w:lineRule="auto"/>
              <w:ind w:left="73" w:right="303"/>
              <w:rPr>
                <w:rFonts w:ascii="Calibri" w:eastAsia="Calibri" w:hAnsi="Calibri" w:cs="Calibri"/>
                <w:kern w:val="0"/>
                <w:sz w:val="21"/>
                <w:szCs w:val="21"/>
                <w:lang w:val="en-US"/>
                <w14:ligatures w14:val="none"/>
              </w:rPr>
            </w:pPr>
            <w:r w:rsidRPr="00681F5B">
              <w:rPr>
                <w:rFonts w:ascii="Calibri" w:eastAsia="Calibri" w:hAnsi="Calibri" w:cs="Calibri"/>
                <w:kern w:val="0"/>
                <w:sz w:val="21"/>
                <w:szCs w:val="21"/>
                <w:lang w:val="en-US"/>
                <w14:ligatures w14:val="none"/>
              </w:rPr>
              <w:t>Engage with a range of images and artefacts from different contexts, e.g.</w:t>
            </w:r>
            <w:r w:rsidRPr="00681F5B">
              <w:rPr>
                <w:rFonts w:ascii="Calibri" w:eastAsia="Calibri" w:hAnsi="Calibri" w:cs="Calibri"/>
                <w:spacing w:val="-47"/>
                <w:kern w:val="0"/>
                <w:sz w:val="21"/>
                <w:szCs w:val="21"/>
                <w:lang w:val="en-US"/>
                <w14:ligatures w14:val="none"/>
              </w:rPr>
              <w:t xml:space="preserve"> </w:t>
            </w:r>
            <w:r w:rsidRPr="00681F5B">
              <w:rPr>
                <w:rFonts w:ascii="Calibri" w:eastAsia="Calibri" w:hAnsi="Calibri" w:cs="Calibri"/>
                <w:kern w:val="0"/>
                <w:sz w:val="21"/>
                <w:szCs w:val="21"/>
                <w:lang w:val="en-US"/>
                <w14:ligatures w14:val="none"/>
              </w:rPr>
              <w:t>religious artefacts – Hindu murti, statues and images of Ganesh,</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Jewish</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artefacts</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w:t>
            </w:r>
            <w:r w:rsidRPr="00681F5B">
              <w:rPr>
                <w:rFonts w:ascii="Calibri" w:eastAsia="Calibri" w:hAnsi="Calibri" w:cs="Calibri"/>
                <w:spacing w:val="-2"/>
                <w:kern w:val="0"/>
                <w:sz w:val="21"/>
                <w:szCs w:val="21"/>
                <w:lang w:val="en-US"/>
                <w14:ligatures w14:val="none"/>
              </w:rPr>
              <w:t xml:space="preserve"> </w:t>
            </w:r>
            <w:r w:rsidRPr="00681F5B">
              <w:rPr>
                <w:rFonts w:ascii="Calibri" w:eastAsia="Calibri" w:hAnsi="Calibri" w:cs="Calibri"/>
                <w:kern w:val="0"/>
                <w:sz w:val="21"/>
                <w:szCs w:val="21"/>
                <w:lang w:val="en-US"/>
                <w14:ligatures w14:val="none"/>
              </w:rPr>
              <w:t>Torah, Star</w:t>
            </w:r>
            <w:r w:rsidRPr="00681F5B">
              <w:rPr>
                <w:rFonts w:ascii="Calibri" w:eastAsia="Calibri" w:hAnsi="Calibri" w:cs="Calibri"/>
                <w:spacing w:val="-3"/>
                <w:kern w:val="0"/>
                <w:sz w:val="21"/>
                <w:szCs w:val="21"/>
                <w:lang w:val="en-US"/>
                <w14:ligatures w14:val="none"/>
              </w:rPr>
              <w:t xml:space="preserve"> </w:t>
            </w:r>
            <w:r w:rsidRPr="00681F5B">
              <w:rPr>
                <w:rFonts w:ascii="Calibri" w:eastAsia="Calibri" w:hAnsi="Calibri" w:cs="Calibri"/>
                <w:kern w:val="0"/>
                <w:sz w:val="21"/>
                <w:szCs w:val="21"/>
                <w:lang w:val="en-US"/>
                <w14:ligatures w14:val="none"/>
              </w:rPr>
              <w:t>of</w:t>
            </w:r>
            <w:r w:rsidRPr="00681F5B">
              <w:rPr>
                <w:rFonts w:ascii="Calibri" w:eastAsia="Calibri" w:hAnsi="Calibri" w:cs="Calibri"/>
                <w:spacing w:val="-2"/>
                <w:kern w:val="0"/>
                <w:sz w:val="21"/>
                <w:szCs w:val="21"/>
                <w:lang w:val="en-US"/>
                <w14:ligatures w14:val="none"/>
              </w:rPr>
              <w:t xml:space="preserve"> </w:t>
            </w:r>
            <w:r w:rsidRPr="00681F5B">
              <w:rPr>
                <w:rFonts w:ascii="Calibri" w:eastAsia="Calibri" w:hAnsi="Calibri" w:cs="Calibri"/>
                <w:kern w:val="0"/>
                <w:sz w:val="21"/>
                <w:szCs w:val="21"/>
                <w:lang w:val="en-US"/>
                <w14:ligatures w14:val="none"/>
              </w:rPr>
              <w:t>David</w:t>
            </w:r>
            <w:r w:rsidR="006871C6" w:rsidRPr="00433108">
              <w:rPr>
                <w:rFonts w:ascii="Calibri" w:eastAsia="Calibri" w:hAnsi="Calibri" w:cs="Calibri"/>
                <w:kern w:val="0"/>
                <w:sz w:val="21"/>
                <w:szCs w:val="21"/>
                <w:lang w:val="en-US"/>
                <w14:ligatures w14:val="none"/>
              </w:rPr>
              <w:t>.</w:t>
            </w:r>
          </w:p>
          <w:p w14:paraId="53FDF949" w14:textId="71F9E7FC" w:rsidR="00681F5B" w:rsidRPr="00681F5B" w:rsidRDefault="00681F5B" w:rsidP="001D4C3C">
            <w:pPr>
              <w:widowControl w:val="0"/>
              <w:tabs>
                <w:tab w:val="left" w:pos="827"/>
                <w:tab w:val="left" w:pos="828"/>
              </w:tabs>
              <w:autoSpaceDE w:val="0"/>
              <w:autoSpaceDN w:val="0"/>
              <w:spacing w:after="0" w:line="240" w:lineRule="auto"/>
              <w:ind w:left="73" w:right="266"/>
              <w:rPr>
                <w:rFonts w:ascii="Calibri" w:eastAsia="Calibri" w:hAnsi="Calibri" w:cs="Calibri"/>
                <w:kern w:val="0"/>
                <w:sz w:val="21"/>
                <w:szCs w:val="21"/>
                <w:lang w:val="en-US"/>
                <w14:ligatures w14:val="none"/>
              </w:rPr>
            </w:pPr>
            <w:proofErr w:type="spellStart"/>
            <w:r w:rsidRPr="00681F5B">
              <w:rPr>
                <w:rFonts w:ascii="Calibri" w:eastAsia="Calibri" w:hAnsi="Calibri" w:cs="Calibri"/>
                <w:kern w:val="0"/>
                <w:sz w:val="21"/>
                <w:szCs w:val="21"/>
                <w:lang w:val="en-US"/>
                <w14:ligatures w14:val="none"/>
              </w:rPr>
              <w:t>Recognise</w:t>
            </w:r>
            <w:proofErr w:type="spellEnd"/>
            <w:r w:rsidRPr="00681F5B">
              <w:rPr>
                <w:rFonts w:ascii="Calibri" w:eastAsia="Calibri" w:hAnsi="Calibri" w:cs="Calibri"/>
                <w:kern w:val="0"/>
                <w:sz w:val="21"/>
                <w:szCs w:val="21"/>
                <w:lang w:val="en-US"/>
                <w14:ligatures w14:val="none"/>
              </w:rPr>
              <w:t xml:space="preserve"> the varied characteristics of different cultures and use them </w:t>
            </w:r>
            <w:proofErr w:type="gramStart"/>
            <w:r w:rsidRPr="00681F5B">
              <w:rPr>
                <w:rFonts w:ascii="Calibri" w:eastAsia="Calibri" w:hAnsi="Calibri" w:cs="Calibri"/>
                <w:kern w:val="0"/>
                <w:sz w:val="21"/>
                <w:szCs w:val="21"/>
                <w:lang w:val="en-US"/>
                <w14:ligatures w14:val="none"/>
              </w:rPr>
              <w:t>to</w:t>
            </w:r>
            <w:r w:rsidR="00EB5819">
              <w:rPr>
                <w:rFonts w:ascii="Calibri" w:eastAsia="Calibri" w:hAnsi="Calibri" w:cs="Calibri"/>
                <w:kern w:val="0"/>
                <w:sz w:val="21"/>
                <w:szCs w:val="21"/>
                <w:lang w:val="en-US"/>
                <w14:ligatures w14:val="none"/>
              </w:rPr>
              <w:t xml:space="preserve"> </w:t>
            </w:r>
            <w:r w:rsidRPr="00681F5B">
              <w:rPr>
                <w:rFonts w:ascii="Calibri" w:eastAsia="Calibri" w:hAnsi="Calibri" w:cs="Calibri"/>
                <w:spacing w:val="-47"/>
                <w:kern w:val="0"/>
                <w:sz w:val="21"/>
                <w:szCs w:val="21"/>
                <w:lang w:val="en-US"/>
                <w14:ligatures w14:val="none"/>
              </w:rPr>
              <w:t xml:space="preserve"> </w:t>
            </w:r>
            <w:r w:rsidRPr="00681F5B">
              <w:rPr>
                <w:rFonts w:ascii="Calibri" w:eastAsia="Calibri" w:hAnsi="Calibri" w:cs="Calibri"/>
                <w:kern w:val="0"/>
                <w:sz w:val="21"/>
                <w:szCs w:val="21"/>
                <w:lang w:val="en-US"/>
                <w14:ligatures w14:val="none"/>
              </w:rPr>
              <w:t>inform</w:t>
            </w:r>
            <w:proofErr w:type="gramEnd"/>
            <w:r w:rsidRPr="00681F5B">
              <w:rPr>
                <w:rFonts w:ascii="Calibri" w:eastAsia="Calibri" w:hAnsi="Calibri" w:cs="Calibri"/>
                <w:kern w:val="0"/>
                <w:sz w:val="21"/>
                <w:szCs w:val="21"/>
                <w:lang w:val="en-US"/>
                <w14:ligatures w14:val="none"/>
              </w:rPr>
              <w:t xml:space="preserve"> their creating and making –such as </w:t>
            </w:r>
            <w:r w:rsidR="005B3CE1">
              <w:rPr>
                <w:rFonts w:ascii="Calibri" w:eastAsia="Calibri" w:hAnsi="Calibri" w:cs="Calibri"/>
                <w:kern w:val="0"/>
                <w:sz w:val="21"/>
                <w:szCs w:val="21"/>
                <w:lang w:val="en-US"/>
                <w14:ligatures w14:val="none"/>
              </w:rPr>
              <w:t xml:space="preserve">Stone Age, </w:t>
            </w:r>
            <w:r w:rsidR="00EB5819">
              <w:rPr>
                <w:rFonts w:ascii="Calibri" w:eastAsia="Calibri" w:hAnsi="Calibri" w:cs="Calibri"/>
                <w:kern w:val="0"/>
                <w:sz w:val="21"/>
                <w:szCs w:val="21"/>
                <w:lang w:val="en-US"/>
                <w14:ligatures w14:val="none"/>
              </w:rPr>
              <w:t>tribal</w:t>
            </w:r>
          </w:p>
          <w:p w14:paraId="51515862" w14:textId="77777777" w:rsidR="00681F5B" w:rsidRPr="00681F5B" w:rsidRDefault="00681F5B" w:rsidP="001D4C3C">
            <w:pPr>
              <w:widowControl w:val="0"/>
              <w:tabs>
                <w:tab w:val="left" w:pos="827"/>
                <w:tab w:val="left" w:pos="828"/>
              </w:tabs>
              <w:autoSpaceDE w:val="0"/>
              <w:autoSpaceDN w:val="0"/>
              <w:spacing w:before="2" w:after="0" w:line="268" w:lineRule="exact"/>
              <w:ind w:left="73" w:right="318"/>
              <w:rPr>
                <w:rFonts w:ascii="Calibri" w:eastAsia="Calibri" w:hAnsi="Calibri" w:cs="Calibri"/>
                <w:kern w:val="0"/>
                <w:sz w:val="21"/>
                <w:szCs w:val="21"/>
                <w:lang w:val="en-US"/>
                <w14:ligatures w14:val="none"/>
              </w:rPr>
            </w:pPr>
            <w:r w:rsidRPr="00681F5B">
              <w:rPr>
                <w:rFonts w:ascii="Calibri" w:eastAsia="Calibri" w:hAnsi="Calibri" w:cs="Calibri"/>
                <w:kern w:val="0"/>
                <w:sz w:val="21"/>
                <w:szCs w:val="21"/>
                <w:lang w:val="en-US"/>
                <w14:ligatures w14:val="none"/>
              </w:rPr>
              <w:t>Understand the role of the artist, craftsperson and designer in a range of</w:t>
            </w:r>
            <w:r w:rsidRPr="00681F5B">
              <w:rPr>
                <w:rFonts w:ascii="Calibri" w:eastAsia="Calibri" w:hAnsi="Calibri" w:cs="Calibri"/>
                <w:spacing w:val="-47"/>
                <w:kern w:val="0"/>
                <w:sz w:val="21"/>
                <w:szCs w:val="21"/>
                <w:lang w:val="en-US"/>
                <w14:ligatures w14:val="none"/>
              </w:rPr>
              <w:t xml:space="preserve"> </w:t>
            </w:r>
            <w:r w:rsidRPr="00681F5B">
              <w:rPr>
                <w:rFonts w:ascii="Calibri" w:eastAsia="Calibri" w:hAnsi="Calibri" w:cs="Calibri"/>
                <w:kern w:val="0"/>
                <w:sz w:val="21"/>
                <w:szCs w:val="21"/>
                <w:lang w:val="en-US"/>
                <w14:ligatures w14:val="none"/>
              </w:rPr>
              <w:t>cultures,</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times</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and</w:t>
            </w:r>
            <w:r w:rsidRPr="00681F5B">
              <w:rPr>
                <w:rFonts w:ascii="Calibri" w:eastAsia="Calibri" w:hAnsi="Calibri" w:cs="Calibri"/>
                <w:spacing w:val="-1"/>
                <w:kern w:val="0"/>
                <w:sz w:val="21"/>
                <w:szCs w:val="21"/>
                <w:lang w:val="en-US"/>
                <w14:ligatures w14:val="none"/>
              </w:rPr>
              <w:t xml:space="preserve"> </w:t>
            </w:r>
            <w:r w:rsidRPr="00681F5B">
              <w:rPr>
                <w:rFonts w:ascii="Calibri" w:eastAsia="Calibri" w:hAnsi="Calibri" w:cs="Calibri"/>
                <w:kern w:val="0"/>
                <w:sz w:val="21"/>
                <w:szCs w:val="21"/>
                <w:lang w:val="en-US"/>
                <w14:ligatures w14:val="none"/>
              </w:rPr>
              <w:t>contexts.</w:t>
            </w:r>
          </w:p>
        </w:tc>
      </w:tr>
      <w:tr w:rsidR="00F20346" w14:paraId="62903F7C" w14:textId="77777777" w:rsidTr="002E4649">
        <w:trPr>
          <w:trHeight w:val="268"/>
        </w:trPr>
        <w:tc>
          <w:tcPr>
            <w:tcW w:w="15168" w:type="dxa"/>
            <w:gridSpan w:val="3"/>
            <w:shd w:val="clear" w:color="auto" w:fill="FFFFCC"/>
          </w:tcPr>
          <w:p w14:paraId="1C78D501" w14:textId="77777777" w:rsidR="00F20346" w:rsidRPr="002E4649" w:rsidRDefault="00F20346" w:rsidP="00433108">
            <w:pPr>
              <w:pStyle w:val="TableParagraph"/>
              <w:spacing w:line="248" w:lineRule="exact"/>
              <w:ind w:left="107"/>
              <w:jc w:val="center"/>
              <w:rPr>
                <w:b/>
                <w:bCs/>
                <w:sz w:val="24"/>
                <w:szCs w:val="24"/>
              </w:rPr>
            </w:pPr>
            <w:r w:rsidRPr="002E4649">
              <w:rPr>
                <w:b/>
                <w:bCs/>
                <w:sz w:val="24"/>
                <w:szCs w:val="24"/>
              </w:rPr>
              <w:t>British Values</w:t>
            </w:r>
          </w:p>
        </w:tc>
      </w:tr>
      <w:tr w:rsidR="00F20346" w14:paraId="7528035A" w14:textId="77777777" w:rsidTr="00F20346">
        <w:trPr>
          <w:trHeight w:val="3026"/>
        </w:trPr>
        <w:tc>
          <w:tcPr>
            <w:tcW w:w="15168" w:type="dxa"/>
            <w:gridSpan w:val="3"/>
          </w:tcPr>
          <w:p w14:paraId="52E053C2" w14:textId="6D137E9C" w:rsidR="00F20346" w:rsidRPr="00433108" w:rsidRDefault="00F20346" w:rsidP="00B40962">
            <w:pPr>
              <w:pStyle w:val="TableParagraph"/>
              <w:ind w:left="107" w:right="132"/>
              <w:rPr>
                <w:b/>
                <w:sz w:val="21"/>
                <w:szCs w:val="21"/>
              </w:rPr>
            </w:pPr>
            <w:r w:rsidRPr="00433108">
              <w:rPr>
                <w:b/>
                <w:sz w:val="21"/>
                <w:szCs w:val="21"/>
              </w:rPr>
              <w:lastRenderedPageBreak/>
              <w:t xml:space="preserve">The Art and Design Curriculum at The </w:t>
            </w:r>
            <w:proofErr w:type="spellStart"/>
            <w:r w:rsidRPr="00433108">
              <w:rPr>
                <w:b/>
                <w:sz w:val="21"/>
                <w:szCs w:val="21"/>
              </w:rPr>
              <w:t>Vaynor</w:t>
            </w:r>
            <w:proofErr w:type="spellEnd"/>
            <w:r w:rsidRPr="00433108">
              <w:rPr>
                <w:b/>
                <w:sz w:val="21"/>
                <w:szCs w:val="21"/>
              </w:rPr>
              <w:t xml:space="preserve"> First</w:t>
            </w:r>
            <w:r w:rsidR="00433108" w:rsidRPr="00433108">
              <w:rPr>
                <w:b/>
                <w:sz w:val="21"/>
                <w:szCs w:val="21"/>
              </w:rPr>
              <w:t xml:space="preserve"> S</w:t>
            </w:r>
            <w:r w:rsidRPr="00433108">
              <w:rPr>
                <w:b/>
                <w:sz w:val="21"/>
                <w:szCs w:val="21"/>
              </w:rPr>
              <w:t>chool delivers British values through having a sense of enjoyment and fascination in learning about the world around</w:t>
            </w:r>
            <w:r w:rsidRPr="00433108">
              <w:rPr>
                <w:b/>
                <w:spacing w:val="-47"/>
                <w:sz w:val="21"/>
                <w:szCs w:val="21"/>
              </w:rPr>
              <w:t xml:space="preserve"> </w:t>
            </w:r>
            <w:r w:rsidRPr="00433108">
              <w:rPr>
                <w:b/>
                <w:sz w:val="21"/>
                <w:szCs w:val="21"/>
              </w:rPr>
              <w:t>us</w:t>
            </w:r>
            <w:r w:rsidRPr="00433108">
              <w:rPr>
                <w:b/>
                <w:spacing w:val="-1"/>
                <w:sz w:val="21"/>
                <w:szCs w:val="21"/>
              </w:rPr>
              <w:t xml:space="preserve"> </w:t>
            </w:r>
            <w:r w:rsidRPr="00433108">
              <w:rPr>
                <w:b/>
                <w:sz w:val="21"/>
                <w:szCs w:val="21"/>
              </w:rPr>
              <w:t>and</w:t>
            </w:r>
            <w:r w:rsidRPr="00433108">
              <w:rPr>
                <w:b/>
                <w:spacing w:val="-1"/>
                <w:sz w:val="21"/>
                <w:szCs w:val="21"/>
              </w:rPr>
              <w:t xml:space="preserve"> </w:t>
            </w:r>
            <w:r w:rsidRPr="00433108">
              <w:rPr>
                <w:b/>
                <w:sz w:val="21"/>
                <w:szCs w:val="21"/>
              </w:rPr>
              <w:t>participating actively</w:t>
            </w:r>
            <w:r w:rsidRPr="00433108">
              <w:rPr>
                <w:b/>
                <w:spacing w:val="-2"/>
                <w:sz w:val="21"/>
                <w:szCs w:val="21"/>
              </w:rPr>
              <w:t xml:space="preserve"> </w:t>
            </w:r>
            <w:r w:rsidRPr="00433108">
              <w:rPr>
                <w:b/>
                <w:sz w:val="21"/>
                <w:szCs w:val="21"/>
              </w:rPr>
              <w:t>in</w:t>
            </w:r>
            <w:r w:rsidRPr="00433108">
              <w:rPr>
                <w:b/>
                <w:spacing w:val="-1"/>
                <w:sz w:val="21"/>
                <w:szCs w:val="21"/>
              </w:rPr>
              <w:t xml:space="preserve"> </w:t>
            </w:r>
            <w:r w:rsidRPr="00433108">
              <w:rPr>
                <w:b/>
                <w:sz w:val="21"/>
                <w:szCs w:val="21"/>
              </w:rPr>
              <w:t>artistic</w:t>
            </w:r>
            <w:r w:rsidRPr="00433108">
              <w:rPr>
                <w:b/>
                <w:spacing w:val="1"/>
                <w:sz w:val="21"/>
                <w:szCs w:val="21"/>
              </w:rPr>
              <w:t xml:space="preserve"> </w:t>
            </w:r>
            <w:r w:rsidRPr="00433108">
              <w:rPr>
                <w:b/>
                <w:sz w:val="21"/>
                <w:szCs w:val="21"/>
              </w:rPr>
              <w:t>and</w:t>
            </w:r>
            <w:r w:rsidRPr="00433108">
              <w:rPr>
                <w:b/>
                <w:spacing w:val="-1"/>
                <w:sz w:val="21"/>
                <w:szCs w:val="21"/>
              </w:rPr>
              <w:t xml:space="preserve"> </w:t>
            </w:r>
            <w:r w:rsidRPr="00433108">
              <w:rPr>
                <w:b/>
                <w:sz w:val="21"/>
                <w:szCs w:val="21"/>
              </w:rPr>
              <w:t>creative</w:t>
            </w:r>
            <w:r w:rsidRPr="00433108">
              <w:rPr>
                <w:b/>
                <w:spacing w:val="-4"/>
                <w:sz w:val="21"/>
                <w:szCs w:val="21"/>
              </w:rPr>
              <w:t xml:space="preserve"> </w:t>
            </w:r>
            <w:r w:rsidRPr="00433108">
              <w:rPr>
                <w:b/>
                <w:sz w:val="21"/>
                <w:szCs w:val="21"/>
              </w:rPr>
              <w:t>activities.</w:t>
            </w:r>
          </w:p>
          <w:p w14:paraId="02FA1FE8" w14:textId="77777777" w:rsidR="00F20346" w:rsidRPr="00433108" w:rsidRDefault="00F20346" w:rsidP="00F20346">
            <w:pPr>
              <w:pStyle w:val="TableParagraph"/>
              <w:numPr>
                <w:ilvl w:val="0"/>
                <w:numId w:val="12"/>
              </w:numPr>
              <w:tabs>
                <w:tab w:val="left" w:pos="827"/>
                <w:tab w:val="left" w:pos="828"/>
              </w:tabs>
              <w:ind w:hanging="361"/>
              <w:rPr>
                <w:sz w:val="21"/>
                <w:szCs w:val="21"/>
              </w:rPr>
            </w:pPr>
            <w:r w:rsidRPr="00433108">
              <w:rPr>
                <w:sz w:val="21"/>
                <w:szCs w:val="21"/>
              </w:rPr>
              <w:t>Tolerance</w:t>
            </w:r>
            <w:r w:rsidRPr="00433108">
              <w:rPr>
                <w:spacing w:val="49"/>
                <w:sz w:val="21"/>
                <w:szCs w:val="21"/>
              </w:rPr>
              <w:t xml:space="preserve"> </w:t>
            </w:r>
            <w:r w:rsidRPr="00433108">
              <w:rPr>
                <w:sz w:val="21"/>
                <w:szCs w:val="21"/>
              </w:rPr>
              <w:t>is</w:t>
            </w:r>
            <w:r w:rsidRPr="00433108">
              <w:rPr>
                <w:spacing w:val="-1"/>
                <w:sz w:val="21"/>
                <w:szCs w:val="21"/>
              </w:rPr>
              <w:t xml:space="preserve"> </w:t>
            </w:r>
            <w:r w:rsidRPr="00433108">
              <w:rPr>
                <w:sz w:val="21"/>
                <w:szCs w:val="21"/>
              </w:rPr>
              <w:t>promoted</w:t>
            </w:r>
            <w:r w:rsidRPr="00433108">
              <w:rPr>
                <w:spacing w:val="-5"/>
                <w:sz w:val="21"/>
                <w:szCs w:val="21"/>
              </w:rPr>
              <w:t xml:space="preserve"> </w:t>
            </w:r>
            <w:r w:rsidRPr="00433108">
              <w:rPr>
                <w:sz w:val="21"/>
                <w:szCs w:val="21"/>
              </w:rPr>
              <w:t>through</w:t>
            </w:r>
            <w:r w:rsidRPr="00433108">
              <w:rPr>
                <w:spacing w:val="-2"/>
                <w:sz w:val="21"/>
                <w:szCs w:val="21"/>
              </w:rPr>
              <w:t xml:space="preserve"> </w:t>
            </w:r>
            <w:r w:rsidRPr="00433108">
              <w:rPr>
                <w:sz w:val="21"/>
                <w:szCs w:val="21"/>
              </w:rPr>
              <w:t>listening</w:t>
            </w:r>
            <w:r w:rsidRPr="00433108">
              <w:rPr>
                <w:spacing w:val="-1"/>
                <w:sz w:val="21"/>
                <w:szCs w:val="21"/>
              </w:rPr>
              <w:t xml:space="preserve"> </w:t>
            </w:r>
            <w:r w:rsidRPr="00433108">
              <w:rPr>
                <w:sz w:val="21"/>
                <w:szCs w:val="21"/>
              </w:rPr>
              <w:t>to</w:t>
            </w:r>
            <w:r w:rsidRPr="00433108">
              <w:rPr>
                <w:spacing w:val="-2"/>
                <w:sz w:val="21"/>
                <w:szCs w:val="21"/>
              </w:rPr>
              <w:t xml:space="preserve"> </w:t>
            </w:r>
            <w:r w:rsidRPr="00433108">
              <w:rPr>
                <w:sz w:val="21"/>
                <w:szCs w:val="21"/>
              </w:rPr>
              <w:t>each</w:t>
            </w:r>
            <w:r w:rsidRPr="00433108">
              <w:rPr>
                <w:spacing w:val="-3"/>
                <w:sz w:val="21"/>
                <w:szCs w:val="21"/>
              </w:rPr>
              <w:t xml:space="preserve"> </w:t>
            </w:r>
            <w:r w:rsidRPr="00433108">
              <w:rPr>
                <w:sz w:val="21"/>
                <w:szCs w:val="21"/>
              </w:rPr>
              <w:t>other’s</w:t>
            </w:r>
            <w:r w:rsidRPr="00433108">
              <w:rPr>
                <w:spacing w:val="-1"/>
                <w:sz w:val="21"/>
                <w:szCs w:val="21"/>
              </w:rPr>
              <w:t xml:space="preserve"> </w:t>
            </w:r>
            <w:r w:rsidRPr="00433108">
              <w:rPr>
                <w:sz w:val="21"/>
                <w:szCs w:val="21"/>
              </w:rPr>
              <w:t>ideas,</w:t>
            </w:r>
            <w:r w:rsidRPr="00433108">
              <w:rPr>
                <w:spacing w:val="-3"/>
                <w:sz w:val="21"/>
                <w:szCs w:val="21"/>
              </w:rPr>
              <w:t xml:space="preserve"> </w:t>
            </w:r>
            <w:r w:rsidRPr="00433108">
              <w:rPr>
                <w:sz w:val="21"/>
                <w:szCs w:val="21"/>
              </w:rPr>
              <w:t>creative</w:t>
            </w:r>
            <w:r w:rsidRPr="00433108">
              <w:rPr>
                <w:spacing w:val="-2"/>
                <w:sz w:val="21"/>
                <w:szCs w:val="21"/>
              </w:rPr>
              <w:t xml:space="preserve"> </w:t>
            </w:r>
            <w:r w:rsidRPr="00433108">
              <w:rPr>
                <w:sz w:val="21"/>
                <w:szCs w:val="21"/>
              </w:rPr>
              <w:t>responses</w:t>
            </w:r>
            <w:r w:rsidRPr="00433108">
              <w:rPr>
                <w:spacing w:val="-1"/>
                <w:sz w:val="21"/>
                <w:szCs w:val="21"/>
              </w:rPr>
              <w:t xml:space="preserve"> </w:t>
            </w:r>
            <w:r w:rsidRPr="00433108">
              <w:rPr>
                <w:sz w:val="21"/>
                <w:szCs w:val="21"/>
              </w:rPr>
              <w:t>and</w:t>
            </w:r>
            <w:r w:rsidRPr="00433108">
              <w:rPr>
                <w:spacing w:val="-2"/>
                <w:sz w:val="21"/>
                <w:szCs w:val="21"/>
              </w:rPr>
              <w:t xml:space="preserve"> </w:t>
            </w:r>
            <w:r w:rsidRPr="00433108">
              <w:rPr>
                <w:sz w:val="21"/>
                <w:szCs w:val="21"/>
              </w:rPr>
              <w:t>understanding</w:t>
            </w:r>
            <w:r w:rsidRPr="00433108">
              <w:rPr>
                <w:spacing w:val="-2"/>
                <w:sz w:val="21"/>
                <w:szCs w:val="21"/>
              </w:rPr>
              <w:t xml:space="preserve"> </w:t>
            </w:r>
            <w:r w:rsidRPr="00433108">
              <w:rPr>
                <w:sz w:val="21"/>
                <w:szCs w:val="21"/>
              </w:rPr>
              <w:t>of</w:t>
            </w:r>
            <w:r w:rsidRPr="00433108">
              <w:rPr>
                <w:spacing w:val="-1"/>
                <w:sz w:val="21"/>
                <w:szCs w:val="21"/>
              </w:rPr>
              <w:t xml:space="preserve"> </w:t>
            </w:r>
            <w:r w:rsidRPr="00433108">
              <w:rPr>
                <w:sz w:val="21"/>
                <w:szCs w:val="21"/>
              </w:rPr>
              <w:t>different</w:t>
            </w:r>
            <w:r w:rsidRPr="00433108">
              <w:rPr>
                <w:spacing w:val="1"/>
                <w:sz w:val="21"/>
                <w:szCs w:val="21"/>
              </w:rPr>
              <w:t xml:space="preserve"> </w:t>
            </w:r>
            <w:r w:rsidRPr="00433108">
              <w:rPr>
                <w:sz w:val="21"/>
                <w:szCs w:val="21"/>
              </w:rPr>
              <w:t>cultures</w:t>
            </w:r>
            <w:r w:rsidRPr="00433108">
              <w:rPr>
                <w:spacing w:val="-1"/>
                <w:sz w:val="21"/>
                <w:szCs w:val="21"/>
              </w:rPr>
              <w:t xml:space="preserve"> </w:t>
            </w:r>
            <w:r w:rsidRPr="00433108">
              <w:rPr>
                <w:sz w:val="21"/>
                <w:szCs w:val="21"/>
              </w:rPr>
              <w:t>and</w:t>
            </w:r>
            <w:r w:rsidRPr="00433108">
              <w:rPr>
                <w:spacing w:val="-2"/>
                <w:sz w:val="21"/>
                <w:szCs w:val="21"/>
              </w:rPr>
              <w:t xml:space="preserve"> </w:t>
            </w:r>
            <w:r w:rsidRPr="00433108">
              <w:rPr>
                <w:sz w:val="21"/>
                <w:szCs w:val="21"/>
              </w:rPr>
              <w:t>styles within</w:t>
            </w:r>
            <w:r w:rsidRPr="00433108">
              <w:rPr>
                <w:spacing w:val="-2"/>
                <w:sz w:val="21"/>
                <w:szCs w:val="21"/>
              </w:rPr>
              <w:t xml:space="preserve"> </w:t>
            </w:r>
            <w:r w:rsidRPr="00433108">
              <w:rPr>
                <w:sz w:val="21"/>
                <w:szCs w:val="21"/>
              </w:rPr>
              <w:t>art.</w:t>
            </w:r>
          </w:p>
          <w:p w14:paraId="50A6C65F" w14:textId="77777777" w:rsidR="00F20346" w:rsidRPr="00433108" w:rsidRDefault="00F20346" w:rsidP="00F20346">
            <w:pPr>
              <w:pStyle w:val="TableParagraph"/>
              <w:numPr>
                <w:ilvl w:val="0"/>
                <w:numId w:val="12"/>
              </w:numPr>
              <w:tabs>
                <w:tab w:val="left" w:pos="827"/>
                <w:tab w:val="left" w:pos="828"/>
              </w:tabs>
              <w:spacing w:line="279" w:lineRule="exact"/>
              <w:ind w:hanging="361"/>
              <w:rPr>
                <w:sz w:val="21"/>
                <w:szCs w:val="21"/>
              </w:rPr>
            </w:pPr>
            <w:r w:rsidRPr="00433108">
              <w:rPr>
                <w:sz w:val="21"/>
                <w:szCs w:val="21"/>
              </w:rPr>
              <w:t>Children</w:t>
            </w:r>
            <w:r w:rsidRPr="00433108">
              <w:rPr>
                <w:spacing w:val="-1"/>
                <w:sz w:val="21"/>
                <w:szCs w:val="21"/>
              </w:rPr>
              <w:t xml:space="preserve"> </w:t>
            </w:r>
            <w:r w:rsidRPr="00433108">
              <w:rPr>
                <w:sz w:val="21"/>
                <w:szCs w:val="21"/>
              </w:rPr>
              <w:t>are encouraged</w:t>
            </w:r>
            <w:r w:rsidRPr="00433108">
              <w:rPr>
                <w:spacing w:val="-3"/>
                <w:sz w:val="21"/>
                <w:szCs w:val="21"/>
              </w:rPr>
              <w:t xml:space="preserve"> </w:t>
            </w:r>
            <w:r w:rsidRPr="00433108">
              <w:rPr>
                <w:sz w:val="21"/>
                <w:szCs w:val="21"/>
              </w:rPr>
              <w:t>to</w:t>
            </w:r>
            <w:r w:rsidRPr="00433108">
              <w:rPr>
                <w:spacing w:val="-1"/>
                <w:sz w:val="21"/>
                <w:szCs w:val="21"/>
              </w:rPr>
              <w:t xml:space="preserve"> </w:t>
            </w:r>
            <w:r w:rsidRPr="00433108">
              <w:rPr>
                <w:sz w:val="21"/>
                <w:szCs w:val="21"/>
              </w:rPr>
              <w:t>question</w:t>
            </w:r>
            <w:r w:rsidRPr="00433108">
              <w:rPr>
                <w:spacing w:val="-3"/>
                <w:sz w:val="21"/>
                <w:szCs w:val="21"/>
              </w:rPr>
              <w:t xml:space="preserve"> </w:t>
            </w:r>
            <w:r w:rsidRPr="00433108">
              <w:rPr>
                <w:sz w:val="21"/>
                <w:szCs w:val="21"/>
              </w:rPr>
              <w:t>and</w:t>
            </w:r>
            <w:r w:rsidRPr="00433108">
              <w:rPr>
                <w:spacing w:val="-2"/>
                <w:sz w:val="21"/>
                <w:szCs w:val="21"/>
              </w:rPr>
              <w:t xml:space="preserve"> </w:t>
            </w:r>
            <w:r w:rsidRPr="00433108">
              <w:rPr>
                <w:sz w:val="21"/>
                <w:szCs w:val="21"/>
              </w:rPr>
              <w:t>explore</w:t>
            </w:r>
            <w:r w:rsidRPr="00433108">
              <w:rPr>
                <w:spacing w:val="-1"/>
                <w:sz w:val="21"/>
                <w:szCs w:val="21"/>
              </w:rPr>
              <w:t xml:space="preserve"> </w:t>
            </w:r>
            <w:r w:rsidRPr="00433108">
              <w:rPr>
                <w:sz w:val="21"/>
                <w:szCs w:val="21"/>
              </w:rPr>
              <w:t>whilst</w:t>
            </w:r>
            <w:r w:rsidRPr="00433108">
              <w:rPr>
                <w:spacing w:val="-1"/>
                <w:sz w:val="21"/>
                <w:szCs w:val="21"/>
              </w:rPr>
              <w:t xml:space="preserve"> </w:t>
            </w:r>
            <w:r w:rsidRPr="00433108">
              <w:rPr>
                <w:sz w:val="21"/>
                <w:szCs w:val="21"/>
              </w:rPr>
              <w:t>maintaining</w:t>
            </w:r>
            <w:r w:rsidRPr="00433108">
              <w:rPr>
                <w:spacing w:val="-1"/>
                <w:sz w:val="21"/>
                <w:szCs w:val="21"/>
              </w:rPr>
              <w:t xml:space="preserve"> </w:t>
            </w:r>
            <w:r w:rsidRPr="00433108">
              <w:rPr>
                <w:sz w:val="21"/>
                <w:szCs w:val="21"/>
              </w:rPr>
              <w:t>tolerance</w:t>
            </w:r>
            <w:r w:rsidRPr="00433108">
              <w:rPr>
                <w:spacing w:val="-2"/>
                <w:sz w:val="21"/>
                <w:szCs w:val="21"/>
              </w:rPr>
              <w:t xml:space="preserve"> </w:t>
            </w:r>
            <w:r w:rsidRPr="00433108">
              <w:rPr>
                <w:sz w:val="21"/>
                <w:szCs w:val="21"/>
              </w:rPr>
              <w:t>and</w:t>
            </w:r>
            <w:r w:rsidRPr="00433108">
              <w:rPr>
                <w:spacing w:val="-2"/>
                <w:sz w:val="21"/>
                <w:szCs w:val="21"/>
              </w:rPr>
              <w:t xml:space="preserve"> </w:t>
            </w:r>
            <w:r w:rsidRPr="00433108">
              <w:rPr>
                <w:sz w:val="21"/>
                <w:szCs w:val="21"/>
              </w:rPr>
              <w:t>respect</w:t>
            </w:r>
            <w:r w:rsidRPr="00433108">
              <w:rPr>
                <w:spacing w:val="-2"/>
                <w:sz w:val="21"/>
                <w:szCs w:val="21"/>
              </w:rPr>
              <w:t xml:space="preserve"> </w:t>
            </w:r>
            <w:r w:rsidRPr="00433108">
              <w:rPr>
                <w:sz w:val="21"/>
                <w:szCs w:val="21"/>
              </w:rPr>
              <w:t>for</w:t>
            </w:r>
            <w:r w:rsidRPr="00433108">
              <w:rPr>
                <w:spacing w:val="-4"/>
                <w:sz w:val="21"/>
                <w:szCs w:val="21"/>
              </w:rPr>
              <w:t xml:space="preserve"> </w:t>
            </w:r>
            <w:r w:rsidRPr="00433108">
              <w:rPr>
                <w:sz w:val="21"/>
                <w:szCs w:val="21"/>
              </w:rPr>
              <w:t>the</w:t>
            </w:r>
            <w:r w:rsidRPr="00433108">
              <w:rPr>
                <w:spacing w:val="-2"/>
                <w:sz w:val="21"/>
                <w:szCs w:val="21"/>
              </w:rPr>
              <w:t xml:space="preserve"> </w:t>
            </w:r>
            <w:r w:rsidRPr="00433108">
              <w:rPr>
                <w:sz w:val="21"/>
                <w:szCs w:val="21"/>
              </w:rPr>
              <w:t>views</w:t>
            </w:r>
            <w:r w:rsidRPr="00433108">
              <w:rPr>
                <w:spacing w:val="-2"/>
                <w:sz w:val="21"/>
                <w:szCs w:val="21"/>
              </w:rPr>
              <w:t xml:space="preserve"> </w:t>
            </w:r>
            <w:r w:rsidRPr="00433108">
              <w:rPr>
                <w:sz w:val="21"/>
                <w:szCs w:val="21"/>
              </w:rPr>
              <w:t>of</w:t>
            </w:r>
            <w:r w:rsidRPr="00433108">
              <w:rPr>
                <w:spacing w:val="-3"/>
                <w:sz w:val="21"/>
                <w:szCs w:val="21"/>
              </w:rPr>
              <w:t xml:space="preserve"> </w:t>
            </w:r>
            <w:r w:rsidRPr="00433108">
              <w:rPr>
                <w:sz w:val="21"/>
                <w:szCs w:val="21"/>
              </w:rPr>
              <w:t>others.</w:t>
            </w:r>
          </w:p>
          <w:p w14:paraId="2915021B" w14:textId="77777777" w:rsidR="00F20346" w:rsidRPr="00433108" w:rsidRDefault="00F20346" w:rsidP="00F20346">
            <w:pPr>
              <w:pStyle w:val="TableParagraph"/>
              <w:numPr>
                <w:ilvl w:val="0"/>
                <w:numId w:val="12"/>
              </w:numPr>
              <w:tabs>
                <w:tab w:val="left" w:pos="827"/>
                <w:tab w:val="left" w:pos="828"/>
              </w:tabs>
              <w:spacing w:line="279" w:lineRule="exact"/>
              <w:ind w:hanging="361"/>
              <w:rPr>
                <w:sz w:val="21"/>
                <w:szCs w:val="21"/>
              </w:rPr>
            </w:pPr>
            <w:r w:rsidRPr="00433108">
              <w:rPr>
                <w:sz w:val="21"/>
                <w:szCs w:val="21"/>
              </w:rPr>
              <w:t>Children</w:t>
            </w:r>
            <w:r w:rsidRPr="00433108">
              <w:rPr>
                <w:spacing w:val="-1"/>
                <w:sz w:val="21"/>
                <w:szCs w:val="21"/>
              </w:rPr>
              <w:t xml:space="preserve"> </w:t>
            </w:r>
            <w:r w:rsidRPr="00433108">
              <w:rPr>
                <w:sz w:val="21"/>
                <w:szCs w:val="21"/>
              </w:rPr>
              <w:t>discuss</w:t>
            </w:r>
            <w:r w:rsidRPr="00433108">
              <w:rPr>
                <w:spacing w:val="-1"/>
                <w:sz w:val="21"/>
                <w:szCs w:val="21"/>
              </w:rPr>
              <w:t xml:space="preserve"> </w:t>
            </w:r>
            <w:r w:rsidRPr="00433108">
              <w:rPr>
                <w:sz w:val="21"/>
                <w:szCs w:val="21"/>
              </w:rPr>
              <w:t>and</w:t>
            </w:r>
            <w:r w:rsidRPr="00433108">
              <w:rPr>
                <w:spacing w:val="-2"/>
                <w:sz w:val="21"/>
                <w:szCs w:val="21"/>
              </w:rPr>
              <w:t xml:space="preserve"> </w:t>
            </w:r>
            <w:r w:rsidRPr="00433108">
              <w:rPr>
                <w:sz w:val="21"/>
                <w:szCs w:val="21"/>
              </w:rPr>
              <w:t>work</w:t>
            </w:r>
            <w:r w:rsidRPr="00433108">
              <w:rPr>
                <w:spacing w:val="-4"/>
                <w:sz w:val="21"/>
                <w:szCs w:val="21"/>
              </w:rPr>
              <w:t xml:space="preserve"> </w:t>
            </w:r>
            <w:r w:rsidRPr="00433108">
              <w:rPr>
                <w:sz w:val="21"/>
                <w:szCs w:val="21"/>
              </w:rPr>
              <w:t>in</w:t>
            </w:r>
            <w:r w:rsidRPr="00433108">
              <w:rPr>
                <w:spacing w:val="-1"/>
                <w:sz w:val="21"/>
                <w:szCs w:val="21"/>
              </w:rPr>
              <w:t xml:space="preserve"> </w:t>
            </w:r>
            <w:r w:rsidRPr="00433108">
              <w:rPr>
                <w:sz w:val="21"/>
                <w:szCs w:val="21"/>
              </w:rPr>
              <w:t>the style</w:t>
            </w:r>
            <w:r w:rsidRPr="00433108">
              <w:rPr>
                <w:spacing w:val="-3"/>
                <w:sz w:val="21"/>
                <w:szCs w:val="21"/>
              </w:rPr>
              <w:t xml:space="preserve"> </w:t>
            </w:r>
            <w:r w:rsidRPr="00433108">
              <w:rPr>
                <w:sz w:val="21"/>
                <w:szCs w:val="21"/>
              </w:rPr>
              <w:t>of</w:t>
            </w:r>
            <w:r w:rsidRPr="00433108">
              <w:rPr>
                <w:spacing w:val="-3"/>
                <w:sz w:val="21"/>
                <w:szCs w:val="21"/>
              </w:rPr>
              <w:t xml:space="preserve"> </w:t>
            </w:r>
            <w:r w:rsidRPr="00433108">
              <w:rPr>
                <w:sz w:val="21"/>
                <w:szCs w:val="21"/>
              </w:rPr>
              <w:t>a wide</w:t>
            </w:r>
            <w:r w:rsidRPr="00433108">
              <w:rPr>
                <w:spacing w:val="-3"/>
                <w:sz w:val="21"/>
                <w:szCs w:val="21"/>
              </w:rPr>
              <w:t xml:space="preserve"> </w:t>
            </w:r>
            <w:r w:rsidRPr="00433108">
              <w:rPr>
                <w:sz w:val="21"/>
                <w:szCs w:val="21"/>
              </w:rPr>
              <w:t>variety</w:t>
            </w:r>
            <w:r w:rsidRPr="00433108">
              <w:rPr>
                <w:spacing w:val="-1"/>
                <w:sz w:val="21"/>
                <w:szCs w:val="21"/>
              </w:rPr>
              <w:t xml:space="preserve"> </w:t>
            </w:r>
            <w:r w:rsidRPr="00433108">
              <w:rPr>
                <w:sz w:val="21"/>
                <w:szCs w:val="21"/>
              </w:rPr>
              <w:t>of</w:t>
            </w:r>
            <w:r w:rsidRPr="00433108">
              <w:rPr>
                <w:spacing w:val="-4"/>
                <w:sz w:val="21"/>
                <w:szCs w:val="21"/>
              </w:rPr>
              <w:t xml:space="preserve"> </w:t>
            </w:r>
            <w:r w:rsidRPr="00433108">
              <w:rPr>
                <w:sz w:val="21"/>
                <w:szCs w:val="21"/>
              </w:rPr>
              <w:t>artists</w:t>
            </w:r>
            <w:r w:rsidRPr="00433108">
              <w:rPr>
                <w:spacing w:val="1"/>
                <w:sz w:val="21"/>
                <w:szCs w:val="21"/>
              </w:rPr>
              <w:t xml:space="preserve"> </w:t>
            </w:r>
            <w:r w:rsidRPr="00433108">
              <w:rPr>
                <w:sz w:val="21"/>
                <w:szCs w:val="21"/>
              </w:rPr>
              <w:t>and</w:t>
            </w:r>
            <w:r w:rsidRPr="00433108">
              <w:rPr>
                <w:spacing w:val="-2"/>
                <w:sz w:val="21"/>
                <w:szCs w:val="21"/>
              </w:rPr>
              <w:t xml:space="preserve"> </w:t>
            </w:r>
            <w:r w:rsidRPr="00433108">
              <w:rPr>
                <w:sz w:val="21"/>
                <w:szCs w:val="21"/>
              </w:rPr>
              <w:t>designers.</w:t>
            </w:r>
          </w:p>
          <w:p w14:paraId="25FE9D40" w14:textId="0D2B201C" w:rsidR="00F20346" w:rsidRPr="00B259C9" w:rsidRDefault="00F20346" w:rsidP="00F20346">
            <w:pPr>
              <w:pStyle w:val="TableParagraph"/>
              <w:numPr>
                <w:ilvl w:val="0"/>
                <w:numId w:val="12"/>
              </w:numPr>
              <w:tabs>
                <w:tab w:val="left" w:pos="827"/>
                <w:tab w:val="left" w:pos="828"/>
              </w:tabs>
              <w:ind w:right="2570"/>
              <w:rPr>
                <w:sz w:val="21"/>
                <w:szCs w:val="21"/>
              </w:rPr>
            </w:pPr>
            <w:r w:rsidRPr="00B259C9">
              <w:rPr>
                <w:sz w:val="21"/>
                <w:szCs w:val="21"/>
              </w:rPr>
              <w:t xml:space="preserve">British art is promoted throughout the school– for example </w:t>
            </w:r>
            <w:r w:rsidR="007B53AB" w:rsidRPr="00B259C9">
              <w:rPr>
                <w:sz w:val="21"/>
                <w:szCs w:val="21"/>
              </w:rPr>
              <w:t>David Hockney</w:t>
            </w:r>
            <w:r w:rsidRPr="00B259C9">
              <w:rPr>
                <w:sz w:val="21"/>
                <w:szCs w:val="21"/>
              </w:rPr>
              <w:t>.</w:t>
            </w:r>
            <w:r w:rsidR="00B0524E" w:rsidRPr="00B259C9">
              <w:rPr>
                <w:sz w:val="21"/>
                <w:szCs w:val="21"/>
              </w:rPr>
              <w:t xml:space="preserve"> </w:t>
            </w:r>
            <w:r w:rsidRPr="00B259C9">
              <w:rPr>
                <w:spacing w:val="-47"/>
                <w:sz w:val="21"/>
                <w:szCs w:val="21"/>
              </w:rPr>
              <w:t xml:space="preserve"> </w:t>
            </w:r>
          </w:p>
          <w:p w14:paraId="33E3791E" w14:textId="77777777" w:rsidR="00F20346" w:rsidRPr="00433108" w:rsidRDefault="00F20346" w:rsidP="00F20346">
            <w:pPr>
              <w:pStyle w:val="TableParagraph"/>
              <w:numPr>
                <w:ilvl w:val="0"/>
                <w:numId w:val="12"/>
              </w:numPr>
              <w:tabs>
                <w:tab w:val="left" w:pos="827"/>
                <w:tab w:val="left" w:pos="828"/>
              </w:tabs>
              <w:ind w:right="140"/>
              <w:rPr>
                <w:sz w:val="21"/>
                <w:szCs w:val="21"/>
              </w:rPr>
            </w:pPr>
            <w:r w:rsidRPr="00433108">
              <w:rPr>
                <w:sz w:val="21"/>
                <w:szCs w:val="21"/>
              </w:rPr>
              <w:t xml:space="preserve">Children </w:t>
            </w:r>
            <w:proofErr w:type="gramStart"/>
            <w:r w:rsidRPr="00433108">
              <w:rPr>
                <w:sz w:val="21"/>
                <w:szCs w:val="21"/>
              </w:rPr>
              <w:t>have the opportunity to</w:t>
            </w:r>
            <w:proofErr w:type="gramEnd"/>
            <w:r w:rsidRPr="00433108">
              <w:rPr>
                <w:sz w:val="21"/>
                <w:szCs w:val="21"/>
              </w:rPr>
              <w:t xml:space="preserve"> work independently and as a team to build resilience and self-esteem through tasks, sharing ideas and </w:t>
            </w:r>
            <w:proofErr w:type="gramStart"/>
            <w:r w:rsidRPr="00433108">
              <w:rPr>
                <w:sz w:val="21"/>
                <w:szCs w:val="21"/>
              </w:rPr>
              <w:t>resources, (</w:t>
            </w:r>
            <w:proofErr w:type="gramEnd"/>
            <w:r w:rsidRPr="00433108">
              <w:rPr>
                <w:sz w:val="21"/>
                <w:szCs w:val="21"/>
              </w:rPr>
              <w:t>paint, pastels,</w:t>
            </w:r>
            <w:r w:rsidRPr="00433108">
              <w:rPr>
                <w:spacing w:val="-47"/>
                <w:sz w:val="21"/>
                <w:szCs w:val="21"/>
              </w:rPr>
              <w:t xml:space="preserve"> </w:t>
            </w:r>
            <w:r w:rsidRPr="00433108">
              <w:rPr>
                <w:sz w:val="21"/>
                <w:szCs w:val="21"/>
              </w:rPr>
              <w:t>clay, textiles)</w:t>
            </w:r>
          </w:p>
          <w:p w14:paraId="38AA37B6" w14:textId="77777777" w:rsidR="00F20346" w:rsidRDefault="00F20346" w:rsidP="00F20346">
            <w:pPr>
              <w:pStyle w:val="TableParagraph"/>
              <w:numPr>
                <w:ilvl w:val="0"/>
                <w:numId w:val="12"/>
              </w:numPr>
              <w:tabs>
                <w:tab w:val="left" w:pos="827"/>
                <w:tab w:val="left" w:pos="828"/>
              </w:tabs>
              <w:spacing w:line="268" w:lineRule="exact"/>
              <w:ind w:hanging="361"/>
            </w:pPr>
            <w:r w:rsidRPr="00433108">
              <w:rPr>
                <w:sz w:val="21"/>
                <w:szCs w:val="21"/>
              </w:rPr>
              <w:t>Peer-assessment</w:t>
            </w:r>
            <w:r w:rsidRPr="00433108">
              <w:rPr>
                <w:spacing w:val="-1"/>
                <w:sz w:val="21"/>
                <w:szCs w:val="21"/>
              </w:rPr>
              <w:t xml:space="preserve"> </w:t>
            </w:r>
            <w:r w:rsidRPr="00433108">
              <w:rPr>
                <w:sz w:val="21"/>
                <w:szCs w:val="21"/>
              </w:rPr>
              <w:t>is</w:t>
            </w:r>
            <w:r w:rsidRPr="00433108">
              <w:rPr>
                <w:spacing w:val="-3"/>
                <w:sz w:val="21"/>
                <w:szCs w:val="21"/>
              </w:rPr>
              <w:t xml:space="preserve"> </w:t>
            </w:r>
            <w:r w:rsidRPr="00433108">
              <w:rPr>
                <w:sz w:val="21"/>
                <w:szCs w:val="21"/>
              </w:rPr>
              <w:t>embedded</w:t>
            </w:r>
            <w:r w:rsidRPr="00433108">
              <w:rPr>
                <w:spacing w:val="-1"/>
                <w:sz w:val="21"/>
                <w:szCs w:val="21"/>
              </w:rPr>
              <w:t xml:space="preserve"> </w:t>
            </w:r>
            <w:r w:rsidRPr="00433108">
              <w:rPr>
                <w:sz w:val="21"/>
                <w:szCs w:val="21"/>
              </w:rPr>
              <w:t>in</w:t>
            </w:r>
            <w:r w:rsidRPr="00433108">
              <w:rPr>
                <w:spacing w:val="-2"/>
                <w:sz w:val="21"/>
                <w:szCs w:val="21"/>
              </w:rPr>
              <w:t xml:space="preserve"> </w:t>
            </w:r>
            <w:r w:rsidRPr="00433108">
              <w:rPr>
                <w:sz w:val="21"/>
                <w:szCs w:val="21"/>
              </w:rPr>
              <w:t>the Art</w:t>
            </w:r>
            <w:r w:rsidRPr="00433108">
              <w:rPr>
                <w:spacing w:val="-3"/>
                <w:sz w:val="21"/>
                <w:szCs w:val="21"/>
              </w:rPr>
              <w:t xml:space="preserve"> </w:t>
            </w:r>
            <w:r w:rsidRPr="00433108">
              <w:rPr>
                <w:sz w:val="21"/>
                <w:szCs w:val="21"/>
              </w:rPr>
              <w:t>and</w:t>
            </w:r>
            <w:r w:rsidRPr="00433108">
              <w:rPr>
                <w:spacing w:val="-2"/>
                <w:sz w:val="21"/>
                <w:szCs w:val="21"/>
              </w:rPr>
              <w:t xml:space="preserve"> </w:t>
            </w:r>
            <w:r w:rsidRPr="00433108">
              <w:rPr>
                <w:sz w:val="21"/>
                <w:szCs w:val="21"/>
              </w:rPr>
              <w:t>Design</w:t>
            </w:r>
            <w:r w:rsidRPr="00433108">
              <w:rPr>
                <w:spacing w:val="-2"/>
                <w:sz w:val="21"/>
                <w:szCs w:val="21"/>
              </w:rPr>
              <w:t xml:space="preserve"> </w:t>
            </w:r>
            <w:r w:rsidRPr="00433108">
              <w:rPr>
                <w:sz w:val="21"/>
                <w:szCs w:val="21"/>
              </w:rPr>
              <w:t>curriculum</w:t>
            </w:r>
            <w:r w:rsidRPr="00433108">
              <w:rPr>
                <w:spacing w:val="1"/>
                <w:sz w:val="21"/>
                <w:szCs w:val="21"/>
              </w:rPr>
              <w:t xml:space="preserve"> </w:t>
            </w:r>
            <w:r w:rsidRPr="00433108">
              <w:rPr>
                <w:sz w:val="21"/>
                <w:szCs w:val="21"/>
              </w:rPr>
              <w:t>which</w:t>
            </w:r>
            <w:r w:rsidRPr="00433108">
              <w:rPr>
                <w:spacing w:val="-4"/>
                <w:sz w:val="21"/>
                <w:szCs w:val="21"/>
              </w:rPr>
              <w:t xml:space="preserve"> </w:t>
            </w:r>
            <w:r w:rsidRPr="00433108">
              <w:rPr>
                <w:sz w:val="21"/>
                <w:szCs w:val="21"/>
              </w:rPr>
              <w:t>encourages</w:t>
            </w:r>
            <w:r w:rsidRPr="00433108">
              <w:rPr>
                <w:spacing w:val="-1"/>
                <w:sz w:val="21"/>
                <w:szCs w:val="21"/>
              </w:rPr>
              <w:t xml:space="preserve"> </w:t>
            </w:r>
            <w:r w:rsidRPr="00433108">
              <w:rPr>
                <w:sz w:val="21"/>
                <w:szCs w:val="21"/>
              </w:rPr>
              <w:t>pupils</w:t>
            </w:r>
            <w:r w:rsidRPr="00433108">
              <w:rPr>
                <w:spacing w:val="-1"/>
                <w:sz w:val="21"/>
                <w:szCs w:val="21"/>
              </w:rPr>
              <w:t xml:space="preserve"> </w:t>
            </w:r>
            <w:r w:rsidRPr="00433108">
              <w:rPr>
                <w:sz w:val="21"/>
                <w:szCs w:val="21"/>
              </w:rPr>
              <w:t>to</w:t>
            </w:r>
            <w:r w:rsidRPr="00433108">
              <w:rPr>
                <w:spacing w:val="-2"/>
                <w:sz w:val="21"/>
                <w:szCs w:val="21"/>
              </w:rPr>
              <w:t xml:space="preserve"> </w:t>
            </w:r>
            <w:r w:rsidRPr="00433108">
              <w:rPr>
                <w:sz w:val="21"/>
                <w:szCs w:val="21"/>
              </w:rPr>
              <w:t>support</w:t>
            </w:r>
            <w:r w:rsidRPr="00433108">
              <w:rPr>
                <w:spacing w:val="-3"/>
                <w:sz w:val="21"/>
                <w:szCs w:val="21"/>
              </w:rPr>
              <w:t xml:space="preserve"> </w:t>
            </w:r>
            <w:r w:rsidRPr="00433108">
              <w:rPr>
                <w:sz w:val="21"/>
                <w:szCs w:val="21"/>
              </w:rPr>
              <w:t>each</w:t>
            </w:r>
            <w:r w:rsidRPr="00433108">
              <w:rPr>
                <w:spacing w:val="-3"/>
                <w:sz w:val="21"/>
                <w:szCs w:val="21"/>
              </w:rPr>
              <w:t xml:space="preserve"> </w:t>
            </w:r>
            <w:r w:rsidRPr="00433108">
              <w:rPr>
                <w:sz w:val="21"/>
                <w:szCs w:val="21"/>
              </w:rPr>
              <w:t>other.</w:t>
            </w:r>
          </w:p>
        </w:tc>
      </w:tr>
    </w:tbl>
    <w:p w14:paraId="7BC9BA07" w14:textId="77777777" w:rsidR="004E63F5" w:rsidRPr="00985BE4" w:rsidRDefault="004E63F5" w:rsidP="00985BE4">
      <w:pPr>
        <w:rPr>
          <w:sz w:val="28"/>
          <w:szCs w:val="28"/>
        </w:rPr>
      </w:pPr>
    </w:p>
    <w:sectPr w:rsidR="004E63F5" w:rsidRPr="00985BE4" w:rsidSect="00C04780">
      <w:pgSz w:w="16838" w:h="11906" w:orient="landscape"/>
      <w:pgMar w:top="851" w:right="1440" w:bottom="709" w:left="993" w:header="708" w:footer="708" w:gutter="0"/>
      <w:pgBorders w:offsetFrom="page">
        <w:top w:val="single" w:sz="18" w:space="24" w:color="008000"/>
        <w:left w:val="single" w:sz="18" w:space="24" w:color="008000"/>
        <w:bottom w:val="single" w:sz="18" w:space="24" w:color="008000"/>
        <w:right w:val="single" w:sz="18" w:space="24" w:color="008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675"/>
    <w:multiLevelType w:val="hybridMultilevel"/>
    <w:tmpl w:val="5B16C822"/>
    <w:lvl w:ilvl="0" w:tplc="39665834">
      <w:numFmt w:val="bullet"/>
      <w:lvlText w:val="•"/>
      <w:lvlJc w:val="left"/>
      <w:pPr>
        <w:ind w:left="150" w:hanging="144"/>
      </w:pPr>
      <w:rPr>
        <w:rFonts w:ascii="Calibri" w:eastAsia="Calibri" w:hAnsi="Calibri" w:cs="Calibri" w:hint="default"/>
        <w:w w:val="99"/>
        <w:sz w:val="20"/>
        <w:szCs w:val="20"/>
        <w:lang w:val="en-US" w:eastAsia="en-US" w:bidi="ar-SA"/>
      </w:rPr>
    </w:lvl>
    <w:lvl w:ilvl="1" w:tplc="159C82B2">
      <w:numFmt w:val="bullet"/>
      <w:lvlText w:val="•"/>
      <w:lvlJc w:val="left"/>
      <w:pPr>
        <w:ind w:left="363" w:hanging="144"/>
      </w:pPr>
      <w:rPr>
        <w:rFonts w:hint="default"/>
        <w:lang w:val="en-US" w:eastAsia="en-US" w:bidi="ar-SA"/>
      </w:rPr>
    </w:lvl>
    <w:lvl w:ilvl="2" w:tplc="6810BA20">
      <w:numFmt w:val="bullet"/>
      <w:lvlText w:val="•"/>
      <w:lvlJc w:val="left"/>
      <w:pPr>
        <w:ind w:left="567" w:hanging="144"/>
      </w:pPr>
      <w:rPr>
        <w:rFonts w:hint="default"/>
        <w:lang w:val="en-US" w:eastAsia="en-US" w:bidi="ar-SA"/>
      </w:rPr>
    </w:lvl>
    <w:lvl w:ilvl="3" w:tplc="12BC1E10">
      <w:numFmt w:val="bullet"/>
      <w:lvlText w:val="•"/>
      <w:lvlJc w:val="left"/>
      <w:pPr>
        <w:ind w:left="771" w:hanging="144"/>
      </w:pPr>
      <w:rPr>
        <w:rFonts w:hint="default"/>
        <w:lang w:val="en-US" w:eastAsia="en-US" w:bidi="ar-SA"/>
      </w:rPr>
    </w:lvl>
    <w:lvl w:ilvl="4" w:tplc="C4404BA2">
      <w:numFmt w:val="bullet"/>
      <w:lvlText w:val="•"/>
      <w:lvlJc w:val="left"/>
      <w:pPr>
        <w:ind w:left="975" w:hanging="144"/>
      </w:pPr>
      <w:rPr>
        <w:rFonts w:hint="default"/>
        <w:lang w:val="en-US" w:eastAsia="en-US" w:bidi="ar-SA"/>
      </w:rPr>
    </w:lvl>
    <w:lvl w:ilvl="5" w:tplc="1374AFA6">
      <w:numFmt w:val="bullet"/>
      <w:lvlText w:val="•"/>
      <w:lvlJc w:val="left"/>
      <w:pPr>
        <w:ind w:left="1179" w:hanging="144"/>
      </w:pPr>
      <w:rPr>
        <w:rFonts w:hint="default"/>
        <w:lang w:val="en-US" w:eastAsia="en-US" w:bidi="ar-SA"/>
      </w:rPr>
    </w:lvl>
    <w:lvl w:ilvl="6" w:tplc="E30AA396">
      <w:numFmt w:val="bullet"/>
      <w:lvlText w:val="•"/>
      <w:lvlJc w:val="left"/>
      <w:pPr>
        <w:ind w:left="1382" w:hanging="144"/>
      </w:pPr>
      <w:rPr>
        <w:rFonts w:hint="default"/>
        <w:lang w:val="en-US" w:eastAsia="en-US" w:bidi="ar-SA"/>
      </w:rPr>
    </w:lvl>
    <w:lvl w:ilvl="7" w:tplc="52BEBD18">
      <w:numFmt w:val="bullet"/>
      <w:lvlText w:val="•"/>
      <w:lvlJc w:val="left"/>
      <w:pPr>
        <w:ind w:left="1586" w:hanging="144"/>
      </w:pPr>
      <w:rPr>
        <w:rFonts w:hint="default"/>
        <w:lang w:val="en-US" w:eastAsia="en-US" w:bidi="ar-SA"/>
      </w:rPr>
    </w:lvl>
    <w:lvl w:ilvl="8" w:tplc="B5CE43F6">
      <w:numFmt w:val="bullet"/>
      <w:lvlText w:val="•"/>
      <w:lvlJc w:val="left"/>
      <w:pPr>
        <w:ind w:left="1790" w:hanging="144"/>
      </w:pPr>
      <w:rPr>
        <w:rFonts w:hint="default"/>
        <w:lang w:val="en-US" w:eastAsia="en-US" w:bidi="ar-SA"/>
      </w:rPr>
    </w:lvl>
  </w:abstractNum>
  <w:abstractNum w:abstractNumId="1" w15:restartNumberingAfterBreak="0">
    <w:nsid w:val="02AF278E"/>
    <w:multiLevelType w:val="hybridMultilevel"/>
    <w:tmpl w:val="1D3CDDCC"/>
    <w:lvl w:ilvl="0" w:tplc="B55C3B2A">
      <w:numFmt w:val="bullet"/>
      <w:lvlText w:val=""/>
      <w:lvlJc w:val="left"/>
      <w:pPr>
        <w:ind w:left="507" w:hanging="360"/>
      </w:pPr>
      <w:rPr>
        <w:rFonts w:ascii="Symbol" w:eastAsia="Calibri" w:hAnsi="Symbol" w:cs="Calibri" w:hint="default"/>
      </w:rPr>
    </w:lvl>
    <w:lvl w:ilvl="1" w:tplc="08090003" w:tentative="1">
      <w:start w:val="1"/>
      <w:numFmt w:val="bullet"/>
      <w:lvlText w:val="o"/>
      <w:lvlJc w:val="left"/>
      <w:pPr>
        <w:ind w:left="1227" w:hanging="360"/>
      </w:pPr>
      <w:rPr>
        <w:rFonts w:ascii="Courier New" w:hAnsi="Courier New" w:cs="Courier New" w:hint="default"/>
      </w:rPr>
    </w:lvl>
    <w:lvl w:ilvl="2" w:tplc="08090005" w:tentative="1">
      <w:start w:val="1"/>
      <w:numFmt w:val="bullet"/>
      <w:lvlText w:val=""/>
      <w:lvlJc w:val="left"/>
      <w:pPr>
        <w:ind w:left="1947" w:hanging="360"/>
      </w:pPr>
      <w:rPr>
        <w:rFonts w:ascii="Wingdings" w:hAnsi="Wingdings" w:hint="default"/>
      </w:rPr>
    </w:lvl>
    <w:lvl w:ilvl="3" w:tplc="08090001" w:tentative="1">
      <w:start w:val="1"/>
      <w:numFmt w:val="bullet"/>
      <w:lvlText w:val=""/>
      <w:lvlJc w:val="left"/>
      <w:pPr>
        <w:ind w:left="2667" w:hanging="360"/>
      </w:pPr>
      <w:rPr>
        <w:rFonts w:ascii="Symbol" w:hAnsi="Symbol" w:hint="default"/>
      </w:rPr>
    </w:lvl>
    <w:lvl w:ilvl="4" w:tplc="08090003" w:tentative="1">
      <w:start w:val="1"/>
      <w:numFmt w:val="bullet"/>
      <w:lvlText w:val="o"/>
      <w:lvlJc w:val="left"/>
      <w:pPr>
        <w:ind w:left="3387" w:hanging="360"/>
      </w:pPr>
      <w:rPr>
        <w:rFonts w:ascii="Courier New" w:hAnsi="Courier New" w:cs="Courier New" w:hint="default"/>
      </w:rPr>
    </w:lvl>
    <w:lvl w:ilvl="5" w:tplc="08090005" w:tentative="1">
      <w:start w:val="1"/>
      <w:numFmt w:val="bullet"/>
      <w:lvlText w:val=""/>
      <w:lvlJc w:val="left"/>
      <w:pPr>
        <w:ind w:left="4107" w:hanging="360"/>
      </w:pPr>
      <w:rPr>
        <w:rFonts w:ascii="Wingdings" w:hAnsi="Wingdings" w:hint="default"/>
      </w:rPr>
    </w:lvl>
    <w:lvl w:ilvl="6" w:tplc="08090001" w:tentative="1">
      <w:start w:val="1"/>
      <w:numFmt w:val="bullet"/>
      <w:lvlText w:val=""/>
      <w:lvlJc w:val="left"/>
      <w:pPr>
        <w:ind w:left="4827" w:hanging="360"/>
      </w:pPr>
      <w:rPr>
        <w:rFonts w:ascii="Symbol" w:hAnsi="Symbol" w:hint="default"/>
      </w:rPr>
    </w:lvl>
    <w:lvl w:ilvl="7" w:tplc="08090003" w:tentative="1">
      <w:start w:val="1"/>
      <w:numFmt w:val="bullet"/>
      <w:lvlText w:val="o"/>
      <w:lvlJc w:val="left"/>
      <w:pPr>
        <w:ind w:left="5547" w:hanging="360"/>
      </w:pPr>
      <w:rPr>
        <w:rFonts w:ascii="Courier New" w:hAnsi="Courier New" w:cs="Courier New" w:hint="default"/>
      </w:rPr>
    </w:lvl>
    <w:lvl w:ilvl="8" w:tplc="08090005" w:tentative="1">
      <w:start w:val="1"/>
      <w:numFmt w:val="bullet"/>
      <w:lvlText w:val=""/>
      <w:lvlJc w:val="left"/>
      <w:pPr>
        <w:ind w:left="6267" w:hanging="360"/>
      </w:pPr>
      <w:rPr>
        <w:rFonts w:ascii="Wingdings" w:hAnsi="Wingdings" w:hint="default"/>
      </w:rPr>
    </w:lvl>
  </w:abstractNum>
  <w:abstractNum w:abstractNumId="2" w15:restartNumberingAfterBreak="0">
    <w:nsid w:val="086A0DD2"/>
    <w:multiLevelType w:val="hybridMultilevel"/>
    <w:tmpl w:val="DD0004C0"/>
    <w:lvl w:ilvl="0" w:tplc="B510DFA6">
      <w:numFmt w:val="bullet"/>
      <w:lvlText w:val=""/>
      <w:lvlJc w:val="left"/>
      <w:pPr>
        <w:ind w:left="827" w:hanging="360"/>
      </w:pPr>
      <w:rPr>
        <w:rFonts w:ascii="Symbol" w:eastAsia="Symbol" w:hAnsi="Symbol" w:cs="Symbol" w:hint="default"/>
        <w:w w:val="100"/>
        <w:sz w:val="22"/>
        <w:szCs w:val="22"/>
        <w:lang w:val="en-US" w:eastAsia="en-US" w:bidi="ar-SA"/>
      </w:rPr>
    </w:lvl>
    <w:lvl w:ilvl="1" w:tplc="A5BEF5AA">
      <w:numFmt w:val="bullet"/>
      <w:lvlText w:val="•"/>
      <w:lvlJc w:val="left"/>
      <w:pPr>
        <w:ind w:left="1516" w:hanging="360"/>
      </w:pPr>
      <w:rPr>
        <w:rFonts w:hint="default"/>
        <w:lang w:val="en-US" w:eastAsia="en-US" w:bidi="ar-SA"/>
      </w:rPr>
    </w:lvl>
    <w:lvl w:ilvl="2" w:tplc="37E6DAB2">
      <w:numFmt w:val="bullet"/>
      <w:lvlText w:val="•"/>
      <w:lvlJc w:val="left"/>
      <w:pPr>
        <w:ind w:left="2212" w:hanging="360"/>
      </w:pPr>
      <w:rPr>
        <w:rFonts w:hint="default"/>
        <w:lang w:val="en-US" w:eastAsia="en-US" w:bidi="ar-SA"/>
      </w:rPr>
    </w:lvl>
    <w:lvl w:ilvl="3" w:tplc="773E007C">
      <w:numFmt w:val="bullet"/>
      <w:lvlText w:val="•"/>
      <w:lvlJc w:val="left"/>
      <w:pPr>
        <w:ind w:left="2909" w:hanging="360"/>
      </w:pPr>
      <w:rPr>
        <w:rFonts w:hint="default"/>
        <w:lang w:val="en-US" w:eastAsia="en-US" w:bidi="ar-SA"/>
      </w:rPr>
    </w:lvl>
    <w:lvl w:ilvl="4" w:tplc="CC8E18EA">
      <w:numFmt w:val="bullet"/>
      <w:lvlText w:val="•"/>
      <w:lvlJc w:val="left"/>
      <w:pPr>
        <w:ind w:left="3605" w:hanging="360"/>
      </w:pPr>
      <w:rPr>
        <w:rFonts w:hint="default"/>
        <w:lang w:val="en-US" w:eastAsia="en-US" w:bidi="ar-SA"/>
      </w:rPr>
    </w:lvl>
    <w:lvl w:ilvl="5" w:tplc="348E7F12">
      <w:numFmt w:val="bullet"/>
      <w:lvlText w:val="•"/>
      <w:lvlJc w:val="left"/>
      <w:pPr>
        <w:ind w:left="4302" w:hanging="360"/>
      </w:pPr>
      <w:rPr>
        <w:rFonts w:hint="default"/>
        <w:lang w:val="en-US" w:eastAsia="en-US" w:bidi="ar-SA"/>
      </w:rPr>
    </w:lvl>
    <w:lvl w:ilvl="6" w:tplc="48766EE0">
      <w:numFmt w:val="bullet"/>
      <w:lvlText w:val="•"/>
      <w:lvlJc w:val="left"/>
      <w:pPr>
        <w:ind w:left="4998" w:hanging="360"/>
      </w:pPr>
      <w:rPr>
        <w:rFonts w:hint="default"/>
        <w:lang w:val="en-US" w:eastAsia="en-US" w:bidi="ar-SA"/>
      </w:rPr>
    </w:lvl>
    <w:lvl w:ilvl="7" w:tplc="F03E2758">
      <w:numFmt w:val="bullet"/>
      <w:lvlText w:val="•"/>
      <w:lvlJc w:val="left"/>
      <w:pPr>
        <w:ind w:left="5694" w:hanging="360"/>
      </w:pPr>
      <w:rPr>
        <w:rFonts w:hint="default"/>
        <w:lang w:val="en-US" w:eastAsia="en-US" w:bidi="ar-SA"/>
      </w:rPr>
    </w:lvl>
    <w:lvl w:ilvl="8" w:tplc="A80E9A06">
      <w:numFmt w:val="bullet"/>
      <w:lvlText w:val="•"/>
      <w:lvlJc w:val="left"/>
      <w:pPr>
        <w:ind w:left="6391" w:hanging="360"/>
      </w:pPr>
      <w:rPr>
        <w:rFonts w:hint="default"/>
        <w:lang w:val="en-US" w:eastAsia="en-US" w:bidi="ar-SA"/>
      </w:rPr>
    </w:lvl>
  </w:abstractNum>
  <w:abstractNum w:abstractNumId="3" w15:restartNumberingAfterBreak="0">
    <w:nsid w:val="243F4D11"/>
    <w:multiLevelType w:val="hybridMultilevel"/>
    <w:tmpl w:val="B56C644C"/>
    <w:lvl w:ilvl="0" w:tplc="1376109C">
      <w:numFmt w:val="bullet"/>
      <w:lvlText w:val="•"/>
      <w:lvlJc w:val="left"/>
      <w:pPr>
        <w:ind w:left="150" w:hanging="144"/>
      </w:pPr>
      <w:rPr>
        <w:rFonts w:ascii="Calibri" w:eastAsia="Calibri" w:hAnsi="Calibri" w:cs="Calibri" w:hint="default"/>
        <w:w w:val="99"/>
        <w:sz w:val="20"/>
        <w:szCs w:val="20"/>
        <w:lang w:val="en-US" w:eastAsia="en-US" w:bidi="ar-SA"/>
      </w:rPr>
    </w:lvl>
    <w:lvl w:ilvl="1" w:tplc="9B442F90">
      <w:numFmt w:val="bullet"/>
      <w:lvlText w:val="•"/>
      <w:lvlJc w:val="left"/>
      <w:pPr>
        <w:ind w:left="351" w:hanging="144"/>
      </w:pPr>
      <w:rPr>
        <w:rFonts w:hint="default"/>
        <w:lang w:val="en-US" w:eastAsia="en-US" w:bidi="ar-SA"/>
      </w:rPr>
    </w:lvl>
    <w:lvl w:ilvl="2" w:tplc="F3602B4C">
      <w:numFmt w:val="bullet"/>
      <w:lvlText w:val="•"/>
      <w:lvlJc w:val="left"/>
      <w:pPr>
        <w:ind w:left="543" w:hanging="144"/>
      </w:pPr>
      <w:rPr>
        <w:rFonts w:hint="default"/>
        <w:lang w:val="en-US" w:eastAsia="en-US" w:bidi="ar-SA"/>
      </w:rPr>
    </w:lvl>
    <w:lvl w:ilvl="3" w:tplc="4D787D30">
      <w:numFmt w:val="bullet"/>
      <w:lvlText w:val="•"/>
      <w:lvlJc w:val="left"/>
      <w:pPr>
        <w:ind w:left="734" w:hanging="144"/>
      </w:pPr>
      <w:rPr>
        <w:rFonts w:hint="default"/>
        <w:lang w:val="en-US" w:eastAsia="en-US" w:bidi="ar-SA"/>
      </w:rPr>
    </w:lvl>
    <w:lvl w:ilvl="4" w:tplc="F9C6B8E4">
      <w:numFmt w:val="bullet"/>
      <w:lvlText w:val="•"/>
      <w:lvlJc w:val="left"/>
      <w:pPr>
        <w:ind w:left="926" w:hanging="144"/>
      </w:pPr>
      <w:rPr>
        <w:rFonts w:hint="default"/>
        <w:lang w:val="en-US" w:eastAsia="en-US" w:bidi="ar-SA"/>
      </w:rPr>
    </w:lvl>
    <w:lvl w:ilvl="5" w:tplc="8DF0B3AC">
      <w:numFmt w:val="bullet"/>
      <w:lvlText w:val="•"/>
      <w:lvlJc w:val="left"/>
      <w:pPr>
        <w:ind w:left="1117" w:hanging="144"/>
      </w:pPr>
      <w:rPr>
        <w:rFonts w:hint="default"/>
        <w:lang w:val="en-US" w:eastAsia="en-US" w:bidi="ar-SA"/>
      </w:rPr>
    </w:lvl>
    <w:lvl w:ilvl="6" w:tplc="689EF6CA">
      <w:numFmt w:val="bullet"/>
      <w:lvlText w:val="•"/>
      <w:lvlJc w:val="left"/>
      <w:pPr>
        <w:ind w:left="1309" w:hanging="144"/>
      </w:pPr>
      <w:rPr>
        <w:rFonts w:hint="default"/>
        <w:lang w:val="en-US" w:eastAsia="en-US" w:bidi="ar-SA"/>
      </w:rPr>
    </w:lvl>
    <w:lvl w:ilvl="7" w:tplc="2DB26FAC">
      <w:numFmt w:val="bullet"/>
      <w:lvlText w:val="•"/>
      <w:lvlJc w:val="left"/>
      <w:pPr>
        <w:ind w:left="1500" w:hanging="144"/>
      </w:pPr>
      <w:rPr>
        <w:rFonts w:hint="default"/>
        <w:lang w:val="en-US" w:eastAsia="en-US" w:bidi="ar-SA"/>
      </w:rPr>
    </w:lvl>
    <w:lvl w:ilvl="8" w:tplc="717C3EBE">
      <w:numFmt w:val="bullet"/>
      <w:lvlText w:val="•"/>
      <w:lvlJc w:val="left"/>
      <w:pPr>
        <w:ind w:left="1692" w:hanging="144"/>
      </w:pPr>
      <w:rPr>
        <w:rFonts w:hint="default"/>
        <w:lang w:val="en-US" w:eastAsia="en-US" w:bidi="ar-SA"/>
      </w:rPr>
    </w:lvl>
  </w:abstractNum>
  <w:abstractNum w:abstractNumId="4" w15:restartNumberingAfterBreak="0">
    <w:nsid w:val="31165D5D"/>
    <w:multiLevelType w:val="hybridMultilevel"/>
    <w:tmpl w:val="F59C2A00"/>
    <w:lvl w:ilvl="0" w:tplc="A1D63F2C">
      <w:numFmt w:val="bullet"/>
      <w:lvlText w:val=""/>
      <w:lvlJc w:val="left"/>
      <w:pPr>
        <w:ind w:left="828" w:hanging="361"/>
      </w:pPr>
      <w:rPr>
        <w:rFonts w:ascii="Symbol" w:eastAsia="Symbol" w:hAnsi="Symbol" w:cs="Symbol" w:hint="default"/>
        <w:w w:val="100"/>
        <w:sz w:val="22"/>
        <w:szCs w:val="22"/>
        <w:lang w:val="en-US" w:eastAsia="en-US" w:bidi="ar-SA"/>
      </w:rPr>
    </w:lvl>
    <w:lvl w:ilvl="1" w:tplc="0504B10E">
      <w:numFmt w:val="bullet"/>
      <w:lvlText w:val="•"/>
      <w:lvlJc w:val="left"/>
      <w:pPr>
        <w:ind w:left="1502" w:hanging="361"/>
      </w:pPr>
      <w:rPr>
        <w:rFonts w:hint="default"/>
        <w:lang w:val="en-US" w:eastAsia="en-US" w:bidi="ar-SA"/>
      </w:rPr>
    </w:lvl>
    <w:lvl w:ilvl="2" w:tplc="F268157C">
      <w:numFmt w:val="bullet"/>
      <w:lvlText w:val="•"/>
      <w:lvlJc w:val="left"/>
      <w:pPr>
        <w:ind w:left="2185" w:hanging="361"/>
      </w:pPr>
      <w:rPr>
        <w:rFonts w:hint="default"/>
        <w:lang w:val="en-US" w:eastAsia="en-US" w:bidi="ar-SA"/>
      </w:rPr>
    </w:lvl>
    <w:lvl w:ilvl="3" w:tplc="900809A8">
      <w:numFmt w:val="bullet"/>
      <w:lvlText w:val="•"/>
      <w:lvlJc w:val="left"/>
      <w:pPr>
        <w:ind w:left="2867" w:hanging="361"/>
      </w:pPr>
      <w:rPr>
        <w:rFonts w:hint="default"/>
        <w:lang w:val="en-US" w:eastAsia="en-US" w:bidi="ar-SA"/>
      </w:rPr>
    </w:lvl>
    <w:lvl w:ilvl="4" w:tplc="AC20ECD4">
      <w:numFmt w:val="bullet"/>
      <w:lvlText w:val="•"/>
      <w:lvlJc w:val="left"/>
      <w:pPr>
        <w:ind w:left="3550" w:hanging="361"/>
      </w:pPr>
      <w:rPr>
        <w:rFonts w:hint="default"/>
        <w:lang w:val="en-US" w:eastAsia="en-US" w:bidi="ar-SA"/>
      </w:rPr>
    </w:lvl>
    <w:lvl w:ilvl="5" w:tplc="3428427E">
      <w:numFmt w:val="bullet"/>
      <w:lvlText w:val="•"/>
      <w:lvlJc w:val="left"/>
      <w:pPr>
        <w:ind w:left="4232" w:hanging="361"/>
      </w:pPr>
      <w:rPr>
        <w:rFonts w:hint="default"/>
        <w:lang w:val="en-US" w:eastAsia="en-US" w:bidi="ar-SA"/>
      </w:rPr>
    </w:lvl>
    <w:lvl w:ilvl="6" w:tplc="2DFC93AA">
      <w:numFmt w:val="bullet"/>
      <w:lvlText w:val="•"/>
      <w:lvlJc w:val="left"/>
      <w:pPr>
        <w:ind w:left="4915" w:hanging="361"/>
      </w:pPr>
      <w:rPr>
        <w:rFonts w:hint="default"/>
        <w:lang w:val="en-US" w:eastAsia="en-US" w:bidi="ar-SA"/>
      </w:rPr>
    </w:lvl>
    <w:lvl w:ilvl="7" w:tplc="81CE3CA8">
      <w:numFmt w:val="bullet"/>
      <w:lvlText w:val="•"/>
      <w:lvlJc w:val="left"/>
      <w:pPr>
        <w:ind w:left="5597" w:hanging="361"/>
      </w:pPr>
      <w:rPr>
        <w:rFonts w:hint="default"/>
        <w:lang w:val="en-US" w:eastAsia="en-US" w:bidi="ar-SA"/>
      </w:rPr>
    </w:lvl>
    <w:lvl w:ilvl="8" w:tplc="74B83052">
      <w:numFmt w:val="bullet"/>
      <w:lvlText w:val="•"/>
      <w:lvlJc w:val="left"/>
      <w:pPr>
        <w:ind w:left="6280" w:hanging="361"/>
      </w:pPr>
      <w:rPr>
        <w:rFonts w:hint="default"/>
        <w:lang w:val="en-US" w:eastAsia="en-US" w:bidi="ar-SA"/>
      </w:rPr>
    </w:lvl>
  </w:abstractNum>
  <w:abstractNum w:abstractNumId="5" w15:restartNumberingAfterBreak="0">
    <w:nsid w:val="39FC3452"/>
    <w:multiLevelType w:val="hybridMultilevel"/>
    <w:tmpl w:val="C6A43B9E"/>
    <w:lvl w:ilvl="0" w:tplc="16588E14">
      <w:numFmt w:val="bullet"/>
      <w:lvlText w:val=""/>
      <w:lvlJc w:val="left"/>
      <w:pPr>
        <w:ind w:left="827" w:hanging="360"/>
      </w:pPr>
      <w:rPr>
        <w:rFonts w:hint="default"/>
        <w:w w:val="100"/>
        <w:lang w:val="en-US" w:eastAsia="en-US" w:bidi="ar-SA"/>
      </w:rPr>
    </w:lvl>
    <w:lvl w:ilvl="1" w:tplc="F7D65DCC">
      <w:numFmt w:val="bullet"/>
      <w:lvlText w:val="•"/>
      <w:lvlJc w:val="left"/>
      <w:pPr>
        <w:ind w:left="1516" w:hanging="360"/>
      </w:pPr>
      <w:rPr>
        <w:rFonts w:hint="default"/>
        <w:lang w:val="en-US" w:eastAsia="en-US" w:bidi="ar-SA"/>
      </w:rPr>
    </w:lvl>
    <w:lvl w:ilvl="2" w:tplc="E3C82990">
      <w:numFmt w:val="bullet"/>
      <w:lvlText w:val="•"/>
      <w:lvlJc w:val="left"/>
      <w:pPr>
        <w:ind w:left="2212" w:hanging="360"/>
      </w:pPr>
      <w:rPr>
        <w:rFonts w:hint="default"/>
        <w:lang w:val="en-US" w:eastAsia="en-US" w:bidi="ar-SA"/>
      </w:rPr>
    </w:lvl>
    <w:lvl w:ilvl="3" w:tplc="040EEEB6">
      <w:numFmt w:val="bullet"/>
      <w:lvlText w:val="•"/>
      <w:lvlJc w:val="left"/>
      <w:pPr>
        <w:ind w:left="2909" w:hanging="360"/>
      </w:pPr>
      <w:rPr>
        <w:rFonts w:hint="default"/>
        <w:lang w:val="en-US" w:eastAsia="en-US" w:bidi="ar-SA"/>
      </w:rPr>
    </w:lvl>
    <w:lvl w:ilvl="4" w:tplc="4E50BABC">
      <w:numFmt w:val="bullet"/>
      <w:lvlText w:val="•"/>
      <w:lvlJc w:val="left"/>
      <w:pPr>
        <w:ind w:left="3605" w:hanging="360"/>
      </w:pPr>
      <w:rPr>
        <w:rFonts w:hint="default"/>
        <w:lang w:val="en-US" w:eastAsia="en-US" w:bidi="ar-SA"/>
      </w:rPr>
    </w:lvl>
    <w:lvl w:ilvl="5" w:tplc="587E5684">
      <w:numFmt w:val="bullet"/>
      <w:lvlText w:val="•"/>
      <w:lvlJc w:val="left"/>
      <w:pPr>
        <w:ind w:left="4302" w:hanging="360"/>
      </w:pPr>
      <w:rPr>
        <w:rFonts w:hint="default"/>
        <w:lang w:val="en-US" w:eastAsia="en-US" w:bidi="ar-SA"/>
      </w:rPr>
    </w:lvl>
    <w:lvl w:ilvl="6" w:tplc="97DC4A14">
      <w:numFmt w:val="bullet"/>
      <w:lvlText w:val="•"/>
      <w:lvlJc w:val="left"/>
      <w:pPr>
        <w:ind w:left="4998" w:hanging="360"/>
      </w:pPr>
      <w:rPr>
        <w:rFonts w:hint="default"/>
        <w:lang w:val="en-US" w:eastAsia="en-US" w:bidi="ar-SA"/>
      </w:rPr>
    </w:lvl>
    <w:lvl w:ilvl="7" w:tplc="327AFFDE">
      <w:numFmt w:val="bullet"/>
      <w:lvlText w:val="•"/>
      <w:lvlJc w:val="left"/>
      <w:pPr>
        <w:ind w:left="5694" w:hanging="360"/>
      </w:pPr>
      <w:rPr>
        <w:rFonts w:hint="default"/>
        <w:lang w:val="en-US" w:eastAsia="en-US" w:bidi="ar-SA"/>
      </w:rPr>
    </w:lvl>
    <w:lvl w:ilvl="8" w:tplc="95F43B9C">
      <w:numFmt w:val="bullet"/>
      <w:lvlText w:val="•"/>
      <w:lvlJc w:val="left"/>
      <w:pPr>
        <w:ind w:left="6391" w:hanging="360"/>
      </w:pPr>
      <w:rPr>
        <w:rFonts w:hint="default"/>
        <w:lang w:val="en-US" w:eastAsia="en-US" w:bidi="ar-SA"/>
      </w:rPr>
    </w:lvl>
  </w:abstractNum>
  <w:abstractNum w:abstractNumId="6" w15:restartNumberingAfterBreak="0">
    <w:nsid w:val="62215D64"/>
    <w:multiLevelType w:val="hybridMultilevel"/>
    <w:tmpl w:val="1EBEE1D0"/>
    <w:lvl w:ilvl="0" w:tplc="A7E8EAD6">
      <w:numFmt w:val="bullet"/>
      <w:lvlText w:val=""/>
      <w:lvlJc w:val="left"/>
      <w:pPr>
        <w:ind w:left="827" w:hanging="360"/>
      </w:pPr>
      <w:rPr>
        <w:rFonts w:ascii="Symbol" w:eastAsia="Symbol" w:hAnsi="Symbol" w:cs="Symbol" w:hint="default"/>
        <w:w w:val="100"/>
        <w:sz w:val="22"/>
        <w:szCs w:val="22"/>
        <w:lang w:val="en-US" w:eastAsia="en-US" w:bidi="ar-SA"/>
      </w:rPr>
    </w:lvl>
    <w:lvl w:ilvl="1" w:tplc="D8F6152C">
      <w:numFmt w:val="bullet"/>
      <w:lvlText w:val="•"/>
      <w:lvlJc w:val="left"/>
      <w:pPr>
        <w:ind w:left="2281" w:hanging="360"/>
      </w:pPr>
      <w:rPr>
        <w:rFonts w:hint="default"/>
        <w:lang w:val="en-US" w:eastAsia="en-US" w:bidi="ar-SA"/>
      </w:rPr>
    </w:lvl>
    <w:lvl w:ilvl="2" w:tplc="79400E60">
      <w:numFmt w:val="bullet"/>
      <w:lvlText w:val="•"/>
      <w:lvlJc w:val="left"/>
      <w:pPr>
        <w:ind w:left="3743" w:hanging="360"/>
      </w:pPr>
      <w:rPr>
        <w:rFonts w:hint="default"/>
        <w:lang w:val="en-US" w:eastAsia="en-US" w:bidi="ar-SA"/>
      </w:rPr>
    </w:lvl>
    <w:lvl w:ilvl="3" w:tplc="F2B0F744">
      <w:numFmt w:val="bullet"/>
      <w:lvlText w:val="•"/>
      <w:lvlJc w:val="left"/>
      <w:pPr>
        <w:ind w:left="5205" w:hanging="360"/>
      </w:pPr>
      <w:rPr>
        <w:rFonts w:hint="default"/>
        <w:lang w:val="en-US" w:eastAsia="en-US" w:bidi="ar-SA"/>
      </w:rPr>
    </w:lvl>
    <w:lvl w:ilvl="4" w:tplc="6CEE86AE">
      <w:numFmt w:val="bullet"/>
      <w:lvlText w:val="•"/>
      <w:lvlJc w:val="left"/>
      <w:pPr>
        <w:ind w:left="6667" w:hanging="360"/>
      </w:pPr>
      <w:rPr>
        <w:rFonts w:hint="default"/>
        <w:lang w:val="en-US" w:eastAsia="en-US" w:bidi="ar-SA"/>
      </w:rPr>
    </w:lvl>
    <w:lvl w:ilvl="5" w:tplc="483EFCD8">
      <w:numFmt w:val="bullet"/>
      <w:lvlText w:val="•"/>
      <w:lvlJc w:val="left"/>
      <w:pPr>
        <w:ind w:left="8129" w:hanging="360"/>
      </w:pPr>
      <w:rPr>
        <w:rFonts w:hint="default"/>
        <w:lang w:val="en-US" w:eastAsia="en-US" w:bidi="ar-SA"/>
      </w:rPr>
    </w:lvl>
    <w:lvl w:ilvl="6" w:tplc="810E9C68">
      <w:numFmt w:val="bullet"/>
      <w:lvlText w:val="•"/>
      <w:lvlJc w:val="left"/>
      <w:pPr>
        <w:ind w:left="9591" w:hanging="360"/>
      </w:pPr>
      <w:rPr>
        <w:rFonts w:hint="default"/>
        <w:lang w:val="en-US" w:eastAsia="en-US" w:bidi="ar-SA"/>
      </w:rPr>
    </w:lvl>
    <w:lvl w:ilvl="7" w:tplc="BE8EC312">
      <w:numFmt w:val="bullet"/>
      <w:lvlText w:val="•"/>
      <w:lvlJc w:val="left"/>
      <w:pPr>
        <w:ind w:left="11053" w:hanging="360"/>
      </w:pPr>
      <w:rPr>
        <w:rFonts w:hint="default"/>
        <w:lang w:val="en-US" w:eastAsia="en-US" w:bidi="ar-SA"/>
      </w:rPr>
    </w:lvl>
    <w:lvl w:ilvl="8" w:tplc="2F8451F6">
      <w:numFmt w:val="bullet"/>
      <w:lvlText w:val="•"/>
      <w:lvlJc w:val="left"/>
      <w:pPr>
        <w:ind w:left="12515" w:hanging="360"/>
      </w:pPr>
      <w:rPr>
        <w:rFonts w:hint="default"/>
        <w:lang w:val="en-US" w:eastAsia="en-US" w:bidi="ar-SA"/>
      </w:rPr>
    </w:lvl>
  </w:abstractNum>
  <w:abstractNum w:abstractNumId="7" w15:restartNumberingAfterBreak="0">
    <w:nsid w:val="666D2704"/>
    <w:multiLevelType w:val="hybridMultilevel"/>
    <w:tmpl w:val="1B0C0002"/>
    <w:lvl w:ilvl="0" w:tplc="BB96F46E">
      <w:numFmt w:val="bullet"/>
      <w:lvlText w:val=""/>
      <w:lvlJc w:val="left"/>
      <w:pPr>
        <w:ind w:left="828" w:hanging="361"/>
      </w:pPr>
      <w:rPr>
        <w:rFonts w:ascii="Symbol" w:eastAsia="Symbol" w:hAnsi="Symbol" w:cs="Symbol" w:hint="default"/>
        <w:w w:val="100"/>
        <w:sz w:val="22"/>
        <w:szCs w:val="22"/>
        <w:lang w:val="en-US" w:eastAsia="en-US" w:bidi="ar-SA"/>
      </w:rPr>
    </w:lvl>
    <w:lvl w:ilvl="1" w:tplc="B3EA98B8">
      <w:numFmt w:val="bullet"/>
      <w:lvlText w:val="•"/>
      <w:lvlJc w:val="left"/>
      <w:pPr>
        <w:ind w:left="1502" w:hanging="361"/>
      </w:pPr>
      <w:rPr>
        <w:rFonts w:hint="default"/>
        <w:lang w:val="en-US" w:eastAsia="en-US" w:bidi="ar-SA"/>
      </w:rPr>
    </w:lvl>
    <w:lvl w:ilvl="2" w:tplc="51BAAC1E">
      <w:numFmt w:val="bullet"/>
      <w:lvlText w:val="•"/>
      <w:lvlJc w:val="left"/>
      <w:pPr>
        <w:ind w:left="2185" w:hanging="361"/>
      </w:pPr>
      <w:rPr>
        <w:rFonts w:hint="default"/>
        <w:lang w:val="en-US" w:eastAsia="en-US" w:bidi="ar-SA"/>
      </w:rPr>
    </w:lvl>
    <w:lvl w:ilvl="3" w:tplc="A522A6A6">
      <w:numFmt w:val="bullet"/>
      <w:lvlText w:val="•"/>
      <w:lvlJc w:val="left"/>
      <w:pPr>
        <w:ind w:left="2867" w:hanging="361"/>
      </w:pPr>
      <w:rPr>
        <w:rFonts w:hint="default"/>
        <w:lang w:val="en-US" w:eastAsia="en-US" w:bidi="ar-SA"/>
      </w:rPr>
    </w:lvl>
    <w:lvl w:ilvl="4" w:tplc="9DA2DE6C">
      <w:numFmt w:val="bullet"/>
      <w:lvlText w:val="•"/>
      <w:lvlJc w:val="left"/>
      <w:pPr>
        <w:ind w:left="3550" w:hanging="361"/>
      </w:pPr>
      <w:rPr>
        <w:rFonts w:hint="default"/>
        <w:lang w:val="en-US" w:eastAsia="en-US" w:bidi="ar-SA"/>
      </w:rPr>
    </w:lvl>
    <w:lvl w:ilvl="5" w:tplc="97DECB28">
      <w:numFmt w:val="bullet"/>
      <w:lvlText w:val="•"/>
      <w:lvlJc w:val="left"/>
      <w:pPr>
        <w:ind w:left="4232" w:hanging="361"/>
      </w:pPr>
      <w:rPr>
        <w:rFonts w:hint="default"/>
        <w:lang w:val="en-US" w:eastAsia="en-US" w:bidi="ar-SA"/>
      </w:rPr>
    </w:lvl>
    <w:lvl w:ilvl="6" w:tplc="71AC3178">
      <w:numFmt w:val="bullet"/>
      <w:lvlText w:val="•"/>
      <w:lvlJc w:val="left"/>
      <w:pPr>
        <w:ind w:left="4915" w:hanging="361"/>
      </w:pPr>
      <w:rPr>
        <w:rFonts w:hint="default"/>
        <w:lang w:val="en-US" w:eastAsia="en-US" w:bidi="ar-SA"/>
      </w:rPr>
    </w:lvl>
    <w:lvl w:ilvl="7" w:tplc="40880B58">
      <w:numFmt w:val="bullet"/>
      <w:lvlText w:val="•"/>
      <w:lvlJc w:val="left"/>
      <w:pPr>
        <w:ind w:left="5597" w:hanging="361"/>
      </w:pPr>
      <w:rPr>
        <w:rFonts w:hint="default"/>
        <w:lang w:val="en-US" w:eastAsia="en-US" w:bidi="ar-SA"/>
      </w:rPr>
    </w:lvl>
    <w:lvl w:ilvl="8" w:tplc="A6FA7998">
      <w:numFmt w:val="bullet"/>
      <w:lvlText w:val="•"/>
      <w:lvlJc w:val="left"/>
      <w:pPr>
        <w:ind w:left="6280" w:hanging="361"/>
      </w:pPr>
      <w:rPr>
        <w:rFonts w:hint="default"/>
        <w:lang w:val="en-US" w:eastAsia="en-US" w:bidi="ar-SA"/>
      </w:rPr>
    </w:lvl>
  </w:abstractNum>
  <w:abstractNum w:abstractNumId="8" w15:restartNumberingAfterBreak="0">
    <w:nsid w:val="686B0B51"/>
    <w:multiLevelType w:val="hybridMultilevel"/>
    <w:tmpl w:val="9570681A"/>
    <w:lvl w:ilvl="0" w:tplc="16588E14">
      <w:numFmt w:val="bullet"/>
      <w:lvlText w:val=""/>
      <w:lvlJc w:val="left"/>
      <w:pPr>
        <w:ind w:left="827" w:hanging="360"/>
      </w:pPr>
      <w:rPr>
        <w:rFonts w:hint="default"/>
        <w:w w:val="100"/>
        <w:lang w:val="en-US"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894DC9"/>
    <w:multiLevelType w:val="hybridMultilevel"/>
    <w:tmpl w:val="DF707494"/>
    <w:lvl w:ilvl="0" w:tplc="16588E14">
      <w:numFmt w:val="bullet"/>
      <w:lvlText w:val=""/>
      <w:lvlJc w:val="left"/>
      <w:pPr>
        <w:ind w:left="827" w:hanging="360"/>
      </w:pPr>
      <w:rPr>
        <w:rFonts w:hint="default"/>
        <w:w w:val="100"/>
        <w:lang w:val="en-US"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3478F9"/>
    <w:multiLevelType w:val="hybridMultilevel"/>
    <w:tmpl w:val="5E8C9AF6"/>
    <w:lvl w:ilvl="0" w:tplc="54A01592">
      <w:numFmt w:val="bullet"/>
      <w:lvlText w:val="•"/>
      <w:lvlJc w:val="left"/>
      <w:pPr>
        <w:ind w:left="150" w:hanging="144"/>
      </w:pPr>
      <w:rPr>
        <w:rFonts w:ascii="Calibri" w:eastAsia="Calibri" w:hAnsi="Calibri" w:cs="Calibri" w:hint="default"/>
        <w:w w:val="99"/>
        <w:sz w:val="20"/>
        <w:szCs w:val="20"/>
        <w:lang w:val="en-US" w:eastAsia="en-US" w:bidi="ar-SA"/>
      </w:rPr>
    </w:lvl>
    <w:lvl w:ilvl="1" w:tplc="F2B49796">
      <w:numFmt w:val="bullet"/>
      <w:lvlText w:val="•"/>
      <w:lvlJc w:val="left"/>
      <w:pPr>
        <w:ind w:left="351" w:hanging="144"/>
      </w:pPr>
      <w:rPr>
        <w:rFonts w:hint="default"/>
        <w:lang w:val="en-US" w:eastAsia="en-US" w:bidi="ar-SA"/>
      </w:rPr>
    </w:lvl>
    <w:lvl w:ilvl="2" w:tplc="059A3260">
      <w:numFmt w:val="bullet"/>
      <w:lvlText w:val="•"/>
      <w:lvlJc w:val="left"/>
      <w:pPr>
        <w:ind w:left="543" w:hanging="144"/>
      </w:pPr>
      <w:rPr>
        <w:rFonts w:hint="default"/>
        <w:lang w:val="en-US" w:eastAsia="en-US" w:bidi="ar-SA"/>
      </w:rPr>
    </w:lvl>
    <w:lvl w:ilvl="3" w:tplc="FA24EDA8">
      <w:numFmt w:val="bullet"/>
      <w:lvlText w:val="•"/>
      <w:lvlJc w:val="left"/>
      <w:pPr>
        <w:ind w:left="734" w:hanging="144"/>
      </w:pPr>
      <w:rPr>
        <w:rFonts w:hint="default"/>
        <w:lang w:val="en-US" w:eastAsia="en-US" w:bidi="ar-SA"/>
      </w:rPr>
    </w:lvl>
    <w:lvl w:ilvl="4" w:tplc="06F44140">
      <w:numFmt w:val="bullet"/>
      <w:lvlText w:val="•"/>
      <w:lvlJc w:val="left"/>
      <w:pPr>
        <w:ind w:left="926" w:hanging="144"/>
      </w:pPr>
      <w:rPr>
        <w:rFonts w:hint="default"/>
        <w:lang w:val="en-US" w:eastAsia="en-US" w:bidi="ar-SA"/>
      </w:rPr>
    </w:lvl>
    <w:lvl w:ilvl="5" w:tplc="9E9C5DD4">
      <w:numFmt w:val="bullet"/>
      <w:lvlText w:val="•"/>
      <w:lvlJc w:val="left"/>
      <w:pPr>
        <w:ind w:left="1117" w:hanging="144"/>
      </w:pPr>
      <w:rPr>
        <w:rFonts w:hint="default"/>
        <w:lang w:val="en-US" w:eastAsia="en-US" w:bidi="ar-SA"/>
      </w:rPr>
    </w:lvl>
    <w:lvl w:ilvl="6" w:tplc="E0A4844E">
      <w:numFmt w:val="bullet"/>
      <w:lvlText w:val="•"/>
      <w:lvlJc w:val="left"/>
      <w:pPr>
        <w:ind w:left="1309" w:hanging="144"/>
      </w:pPr>
      <w:rPr>
        <w:rFonts w:hint="default"/>
        <w:lang w:val="en-US" w:eastAsia="en-US" w:bidi="ar-SA"/>
      </w:rPr>
    </w:lvl>
    <w:lvl w:ilvl="7" w:tplc="1AE64F04">
      <w:numFmt w:val="bullet"/>
      <w:lvlText w:val="•"/>
      <w:lvlJc w:val="left"/>
      <w:pPr>
        <w:ind w:left="1500" w:hanging="144"/>
      </w:pPr>
      <w:rPr>
        <w:rFonts w:hint="default"/>
        <w:lang w:val="en-US" w:eastAsia="en-US" w:bidi="ar-SA"/>
      </w:rPr>
    </w:lvl>
    <w:lvl w:ilvl="8" w:tplc="C4882CF0">
      <w:numFmt w:val="bullet"/>
      <w:lvlText w:val="•"/>
      <w:lvlJc w:val="left"/>
      <w:pPr>
        <w:ind w:left="1692" w:hanging="144"/>
      </w:pPr>
      <w:rPr>
        <w:rFonts w:hint="default"/>
        <w:lang w:val="en-US" w:eastAsia="en-US" w:bidi="ar-SA"/>
      </w:rPr>
    </w:lvl>
  </w:abstractNum>
  <w:abstractNum w:abstractNumId="11" w15:restartNumberingAfterBreak="0">
    <w:nsid w:val="6E7B3E23"/>
    <w:multiLevelType w:val="hybridMultilevel"/>
    <w:tmpl w:val="30D858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C76FE7"/>
    <w:multiLevelType w:val="hybridMultilevel"/>
    <w:tmpl w:val="887C7F2E"/>
    <w:lvl w:ilvl="0" w:tplc="9AF635E0">
      <w:numFmt w:val="bullet"/>
      <w:lvlText w:val="•"/>
      <w:lvlJc w:val="left"/>
      <w:pPr>
        <w:ind w:left="150" w:hanging="144"/>
      </w:pPr>
      <w:rPr>
        <w:rFonts w:ascii="Calibri" w:eastAsia="Calibri" w:hAnsi="Calibri" w:cs="Calibri" w:hint="default"/>
        <w:w w:val="99"/>
        <w:sz w:val="20"/>
        <w:szCs w:val="20"/>
        <w:lang w:val="en-US" w:eastAsia="en-US" w:bidi="ar-SA"/>
      </w:rPr>
    </w:lvl>
    <w:lvl w:ilvl="1" w:tplc="37064160">
      <w:numFmt w:val="bullet"/>
      <w:lvlText w:val="•"/>
      <w:lvlJc w:val="left"/>
      <w:pPr>
        <w:ind w:left="363" w:hanging="144"/>
      </w:pPr>
      <w:rPr>
        <w:rFonts w:hint="default"/>
        <w:lang w:val="en-US" w:eastAsia="en-US" w:bidi="ar-SA"/>
      </w:rPr>
    </w:lvl>
    <w:lvl w:ilvl="2" w:tplc="875A13AE">
      <w:numFmt w:val="bullet"/>
      <w:lvlText w:val="•"/>
      <w:lvlJc w:val="left"/>
      <w:pPr>
        <w:ind w:left="567" w:hanging="144"/>
      </w:pPr>
      <w:rPr>
        <w:rFonts w:hint="default"/>
        <w:lang w:val="en-US" w:eastAsia="en-US" w:bidi="ar-SA"/>
      </w:rPr>
    </w:lvl>
    <w:lvl w:ilvl="3" w:tplc="4A4A74F2">
      <w:numFmt w:val="bullet"/>
      <w:lvlText w:val="•"/>
      <w:lvlJc w:val="left"/>
      <w:pPr>
        <w:ind w:left="771" w:hanging="144"/>
      </w:pPr>
      <w:rPr>
        <w:rFonts w:hint="default"/>
        <w:lang w:val="en-US" w:eastAsia="en-US" w:bidi="ar-SA"/>
      </w:rPr>
    </w:lvl>
    <w:lvl w:ilvl="4" w:tplc="C2CEDB6E">
      <w:numFmt w:val="bullet"/>
      <w:lvlText w:val="•"/>
      <w:lvlJc w:val="left"/>
      <w:pPr>
        <w:ind w:left="975" w:hanging="144"/>
      </w:pPr>
      <w:rPr>
        <w:rFonts w:hint="default"/>
        <w:lang w:val="en-US" w:eastAsia="en-US" w:bidi="ar-SA"/>
      </w:rPr>
    </w:lvl>
    <w:lvl w:ilvl="5" w:tplc="A52E767A">
      <w:numFmt w:val="bullet"/>
      <w:lvlText w:val="•"/>
      <w:lvlJc w:val="left"/>
      <w:pPr>
        <w:ind w:left="1179" w:hanging="144"/>
      </w:pPr>
      <w:rPr>
        <w:rFonts w:hint="default"/>
        <w:lang w:val="en-US" w:eastAsia="en-US" w:bidi="ar-SA"/>
      </w:rPr>
    </w:lvl>
    <w:lvl w:ilvl="6" w:tplc="CC4C08BA">
      <w:numFmt w:val="bullet"/>
      <w:lvlText w:val="•"/>
      <w:lvlJc w:val="left"/>
      <w:pPr>
        <w:ind w:left="1382" w:hanging="144"/>
      </w:pPr>
      <w:rPr>
        <w:rFonts w:hint="default"/>
        <w:lang w:val="en-US" w:eastAsia="en-US" w:bidi="ar-SA"/>
      </w:rPr>
    </w:lvl>
    <w:lvl w:ilvl="7" w:tplc="06AEAF9C">
      <w:numFmt w:val="bullet"/>
      <w:lvlText w:val="•"/>
      <w:lvlJc w:val="left"/>
      <w:pPr>
        <w:ind w:left="1586" w:hanging="144"/>
      </w:pPr>
      <w:rPr>
        <w:rFonts w:hint="default"/>
        <w:lang w:val="en-US" w:eastAsia="en-US" w:bidi="ar-SA"/>
      </w:rPr>
    </w:lvl>
    <w:lvl w:ilvl="8" w:tplc="A8425B40">
      <w:numFmt w:val="bullet"/>
      <w:lvlText w:val="•"/>
      <w:lvlJc w:val="left"/>
      <w:pPr>
        <w:ind w:left="1790" w:hanging="144"/>
      </w:pPr>
      <w:rPr>
        <w:rFonts w:hint="default"/>
        <w:lang w:val="en-US" w:eastAsia="en-US" w:bidi="ar-SA"/>
      </w:rPr>
    </w:lvl>
  </w:abstractNum>
  <w:num w:numId="1" w16cid:durableId="784424995">
    <w:abstractNumId w:val="10"/>
  </w:num>
  <w:num w:numId="2" w16cid:durableId="1883246681">
    <w:abstractNumId w:val="3"/>
  </w:num>
  <w:num w:numId="3" w16cid:durableId="1327594730">
    <w:abstractNumId w:val="0"/>
  </w:num>
  <w:num w:numId="4" w16cid:durableId="1577327144">
    <w:abstractNumId w:val="12"/>
  </w:num>
  <w:num w:numId="5" w16cid:durableId="227692832">
    <w:abstractNumId w:val="4"/>
  </w:num>
  <w:num w:numId="6" w16cid:durableId="41171128">
    <w:abstractNumId w:val="2"/>
  </w:num>
  <w:num w:numId="7" w16cid:durableId="983854029">
    <w:abstractNumId w:val="7"/>
  </w:num>
  <w:num w:numId="8" w16cid:durableId="1504395553">
    <w:abstractNumId w:val="5"/>
  </w:num>
  <w:num w:numId="9" w16cid:durableId="857735203">
    <w:abstractNumId w:val="11"/>
  </w:num>
  <w:num w:numId="10" w16cid:durableId="1264651690">
    <w:abstractNumId w:val="8"/>
  </w:num>
  <w:num w:numId="11" w16cid:durableId="289018342">
    <w:abstractNumId w:val="9"/>
  </w:num>
  <w:num w:numId="12" w16cid:durableId="1929727247">
    <w:abstractNumId w:val="6"/>
  </w:num>
  <w:num w:numId="13" w16cid:durableId="1551492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DDF"/>
    <w:rsid w:val="00003B74"/>
    <w:rsid w:val="00004EBD"/>
    <w:rsid w:val="00005F81"/>
    <w:rsid w:val="00007BFD"/>
    <w:rsid w:val="00012DA3"/>
    <w:rsid w:val="0001360A"/>
    <w:rsid w:val="00017093"/>
    <w:rsid w:val="0002165C"/>
    <w:rsid w:val="00021846"/>
    <w:rsid w:val="000268CF"/>
    <w:rsid w:val="00027157"/>
    <w:rsid w:val="000303DD"/>
    <w:rsid w:val="000354C3"/>
    <w:rsid w:val="00035D07"/>
    <w:rsid w:val="00042F88"/>
    <w:rsid w:val="000445CE"/>
    <w:rsid w:val="00044FED"/>
    <w:rsid w:val="00045060"/>
    <w:rsid w:val="0005288B"/>
    <w:rsid w:val="00055237"/>
    <w:rsid w:val="000644E2"/>
    <w:rsid w:val="000647D4"/>
    <w:rsid w:val="00074E53"/>
    <w:rsid w:val="00076B0B"/>
    <w:rsid w:val="0008693D"/>
    <w:rsid w:val="000944BE"/>
    <w:rsid w:val="00095110"/>
    <w:rsid w:val="00095709"/>
    <w:rsid w:val="000A0E81"/>
    <w:rsid w:val="000B1553"/>
    <w:rsid w:val="000C3CA3"/>
    <w:rsid w:val="000C4AA7"/>
    <w:rsid w:val="000C5102"/>
    <w:rsid w:val="000C5639"/>
    <w:rsid w:val="000D27B5"/>
    <w:rsid w:val="000D445D"/>
    <w:rsid w:val="000D50DF"/>
    <w:rsid w:val="000E5AD0"/>
    <w:rsid w:val="00101BC9"/>
    <w:rsid w:val="00114395"/>
    <w:rsid w:val="001206EA"/>
    <w:rsid w:val="001207CC"/>
    <w:rsid w:val="00121B9D"/>
    <w:rsid w:val="001276D3"/>
    <w:rsid w:val="00130367"/>
    <w:rsid w:val="00134F17"/>
    <w:rsid w:val="001450AF"/>
    <w:rsid w:val="001450B0"/>
    <w:rsid w:val="001455BD"/>
    <w:rsid w:val="00157358"/>
    <w:rsid w:val="0015755E"/>
    <w:rsid w:val="00163535"/>
    <w:rsid w:val="00167F90"/>
    <w:rsid w:val="00176C2A"/>
    <w:rsid w:val="00184018"/>
    <w:rsid w:val="001849A0"/>
    <w:rsid w:val="001949E8"/>
    <w:rsid w:val="00196253"/>
    <w:rsid w:val="001B37D8"/>
    <w:rsid w:val="001D0C4A"/>
    <w:rsid w:val="001D1686"/>
    <w:rsid w:val="001D1CD8"/>
    <w:rsid w:val="001D1E4E"/>
    <w:rsid w:val="001D42AB"/>
    <w:rsid w:val="001D4C3C"/>
    <w:rsid w:val="001E54D3"/>
    <w:rsid w:val="001F098A"/>
    <w:rsid w:val="001F2EF6"/>
    <w:rsid w:val="00200145"/>
    <w:rsid w:val="0021013C"/>
    <w:rsid w:val="00211251"/>
    <w:rsid w:val="00222B9C"/>
    <w:rsid w:val="00224DB9"/>
    <w:rsid w:val="002472C9"/>
    <w:rsid w:val="00255510"/>
    <w:rsid w:val="00260EDC"/>
    <w:rsid w:val="00261CB3"/>
    <w:rsid w:val="00276A96"/>
    <w:rsid w:val="0028106E"/>
    <w:rsid w:val="00283345"/>
    <w:rsid w:val="0028338E"/>
    <w:rsid w:val="002A2A23"/>
    <w:rsid w:val="002B0479"/>
    <w:rsid w:val="002B285B"/>
    <w:rsid w:val="002C0A3A"/>
    <w:rsid w:val="002C4558"/>
    <w:rsid w:val="002D5D4E"/>
    <w:rsid w:val="002E2CA0"/>
    <w:rsid w:val="002E4649"/>
    <w:rsid w:val="002E5672"/>
    <w:rsid w:val="002F0488"/>
    <w:rsid w:val="002F5961"/>
    <w:rsid w:val="002F6A69"/>
    <w:rsid w:val="002F766D"/>
    <w:rsid w:val="002F7FA0"/>
    <w:rsid w:val="00301AF9"/>
    <w:rsid w:val="00305231"/>
    <w:rsid w:val="00305535"/>
    <w:rsid w:val="003061D6"/>
    <w:rsid w:val="003109D8"/>
    <w:rsid w:val="00310D38"/>
    <w:rsid w:val="00327115"/>
    <w:rsid w:val="00333E41"/>
    <w:rsid w:val="003360A7"/>
    <w:rsid w:val="003379E9"/>
    <w:rsid w:val="003463D9"/>
    <w:rsid w:val="00346ED7"/>
    <w:rsid w:val="00353E4B"/>
    <w:rsid w:val="003637DA"/>
    <w:rsid w:val="00365909"/>
    <w:rsid w:val="00365983"/>
    <w:rsid w:val="003826AC"/>
    <w:rsid w:val="0038378B"/>
    <w:rsid w:val="00387345"/>
    <w:rsid w:val="00393EC5"/>
    <w:rsid w:val="003A1BF7"/>
    <w:rsid w:val="003A327E"/>
    <w:rsid w:val="003A57A2"/>
    <w:rsid w:val="003A59A8"/>
    <w:rsid w:val="003B0EA1"/>
    <w:rsid w:val="003B4766"/>
    <w:rsid w:val="003D4DBC"/>
    <w:rsid w:val="003E2395"/>
    <w:rsid w:val="00403278"/>
    <w:rsid w:val="004079A8"/>
    <w:rsid w:val="00407B89"/>
    <w:rsid w:val="00412193"/>
    <w:rsid w:val="00433108"/>
    <w:rsid w:val="004332B5"/>
    <w:rsid w:val="004352EF"/>
    <w:rsid w:val="0043665A"/>
    <w:rsid w:val="0043770D"/>
    <w:rsid w:val="00441F40"/>
    <w:rsid w:val="00454E7D"/>
    <w:rsid w:val="00465947"/>
    <w:rsid w:val="0047066E"/>
    <w:rsid w:val="0048576E"/>
    <w:rsid w:val="00485F48"/>
    <w:rsid w:val="004943CE"/>
    <w:rsid w:val="004A26AF"/>
    <w:rsid w:val="004A40FF"/>
    <w:rsid w:val="004B4D97"/>
    <w:rsid w:val="004C2DB5"/>
    <w:rsid w:val="004C7E07"/>
    <w:rsid w:val="004D25C4"/>
    <w:rsid w:val="004D452A"/>
    <w:rsid w:val="004E2D85"/>
    <w:rsid w:val="004E5171"/>
    <w:rsid w:val="004E530C"/>
    <w:rsid w:val="004E63F5"/>
    <w:rsid w:val="004F0FD2"/>
    <w:rsid w:val="004F19E4"/>
    <w:rsid w:val="004F614F"/>
    <w:rsid w:val="00500CE2"/>
    <w:rsid w:val="00512716"/>
    <w:rsid w:val="005134C2"/>
    <w:rsid w:val="00513B49"/>
    <w:rsid w:val="00515DB4"/>
    <w:rsid w:val="00535E83"/>
    <w:rsid w:val="005459B9"/>
    <w:rsid w:val="0055256B"/>
    <w:rsid w:val="00561974"/>
    <w:rsid w:val="00567B0C"/>
    <w:rsid w:val="00570BC4"/>
    <w:rsid w:val="00573C1E"/>
    <w:rsid w:val="0058561E"/>
    <w:rsid w:val="005862A3"/>
    <w:rsid w:val="005905B7"/>
    <w:rsid w:val="005920DC"/>
    <w:rsid w:val="005A5044"/>
    <w:rsid w:val="005A6C38"/>
    <w:rsid w:val="005B3CE1"/>
    <w:rsid w:val="005B7FAA"/>
    <w:rsid w:val="005C1CCB"/>
    <w:rsid w:val="005C6B5A"/>
    <w:rsid w:val="005D185A"/>
    <w:rsid w:val="005D3515"/>
    <w:rsid w:val="005D7E0A"/>
    <w:rsid w:val="005F3F93"/>
    <w:rsid w:val="00611A75"/>
    <w:rsid w:val="00614351"/>
    <w:rsid w:val="0061541B"/>
    <w:rsid w:val="00627ED0"/>
    <w:rsid w:val="00637039"/>
    <w:rsid w:val="00637695"/>
    <w:rsid w:val="0065360D"/>
    <w:rsid w:val="00657E06"/>
    <w:rsid w:val="00657ECA"/>
    <w:rsid w:val="00660F95"/>
    <w:rsid w:val="00664A7B"/>
    <w:rsid w:val="00667A24"/>
    <w:rsid w:val="0067251A"/>
    <w:rsid w:val="00675DDF"/>
    <w:rsid w:val="00681F5B"/>
    <w:rsid w:val="006871C6"/>
    <w:rsid w:val="00693EB5"/>
    <w:rsid w:val="006A6C1D"/>
    <w:rsid w:val="006B50EA"/>
    <w:rsid w:val="006C08E8"/>
    <w:rsid w:val="006C6880"/>
    <w:rsid w:val="006D24A3"/>
    <w:rsid w:val="006D54D2"/>
    <w:rsid w:val="006D74F0"/>
    <w:rsid w:val="006F5584"/>
    <w:rsid w:val="00702D7E"/>
    <w:rsid w:val="00703065"/>
    <w:rsid w:val="00712EC8"/>
    <w:rsid w:val="00715128"/>
    <w:rsid w:val="007325EE"/>
    <w:rsid w:val="00744C30"/>
    <w:rsid w:val="007505F1"/>
    <w:rsid w:val="007566F2"/>
    <w:rsid w:val="00771746"/>
    <w:rsid w:val="00783728"/>
    <w:rsid w:val="007837C1"/>
    <w:rsid w:val="00786283"/>
    <w:rsid w:val="00786EF5"/>
    <w:rsid w:val="00795B0E"/>
    <w:rsid w:val="007B53AB"/>
    <w:rsid w:val="007B63FF"/>
    <w:rsid w:val="007B70F2"/>
    <w:rsid w:val="007C30CD"/>
    <w:rsid w:val="007D0C26"/>
    <w:rsid w:val="007D244F"/>
    <w:rsid w:val="007D568E"/>
    <w:rsid w:val="007F746B"/>
    <w:rsid w:val="0080402D"/>
    <w:rsid w:val="00804A0D"/>
    <w:rsid w:val="00805EFD"/>
    <w:rsid w:val="00815C5B"/>
    <w:rsid w:val="00821F7C"/>
    <w:rsid w:val="00836374"/>
    <w:rsid w:val="008366D4"/>
    <w:rsid w:val="00842CCA"/>
    <w:rsid w:val="008501D2"/>
    <w:rsid w:val="00851FDF"/>
    <w:rsid w:val="00861E34"/>
    <w:rsid w:val="00863A6B"/>
    <w:rsid w:val="00871F8E"/>
    <w:rsid w:val="0088082E"/>
    <w:rsid w:val="008814E7"/>
    <w:rsid w:val="00883571"/>
    <w:rsid w:val="00886B20"/>
    <w:rsid w:val="00886C8E"/>
    <w:rsid w:val="00890391"/>
    <w:rsid w:val="008932AC"/>
    <w:rsid w:val="008A6F8E"/>
    <w:rsid w:val="008B65AA"/>
    <w:rsid w:val="008C73A0"/>
    <w:rsid w:val="008D3415"/>
    <w:rsid w:val="008D3966"/>
    <w:rsid w:val="008D5833"/>
    <w:rsid w:val="008E1BDE"/>
    <w:rsid w:val="008F15C2"/>
    <w:rsid w:val="009158EC"/>
    <w:rsid w:val="00917530"/>
    <w:rsid w:val="00931714"/>
    <w:rsid w:val="009329E9"/>
    <w:rsid w:val="00937830"/>
    <w:rsid w:val="009473E0"/>
    <w:rsid w:val="009706F0"/>
    <w:rsid w:val="00971295"/>
    <w:rsid w:val="00977C3F"/>
    <w:rsid w:val="00983634"/>
    <w:rsid w:val="00983DFC"/>
    <w:rsid w:val="00985BE4"/>
    <w:rsid w:val="009863DD"/>
    <w:rsid w:val="00987536"/>
    <w:rsid w:val="0099131F"/>
    <w:rsid w:val="0099174A"/>
    <w:rsid w:val="00992CEB"/>
    <w:rsid w:val="009A23AF"/>
    <w:rsid w:val="009C3442"/>
    <w:rsid w:val="009C412A"/>
    <w:rsid w:val="009C6E6C"/>
    <w:rsid w:val="009D010C"/>
    <w:rsid w:val="009D2530"/>
    <w:rsid w:val="009D58F2"/>
    <w:rsid w:val="009D5A83"/>
    <w:rsid w:val="009D7C34"/>
    <w:rsid w:val="009E33B7"/>
    <w:rsid w:val="009E66FB"/>
    <w:rsid w:val="009E71CA"/>
    <w:rsid w:val="009F08D0"/>
    <w:rsid w:val="00A11332"/>
    <w:rsid w:val="00A13053"/>
    <w:rsid w:val="00A30390"/>
    <w:rsid w:val="00A30A6F"/>
    <w:rsid w:val="00A36F31"/>
    <w:rsid w:val="00A3749C"/>
    <w:rsid w:val="00A375B0"/>
    <w:rsid w:val="00A46134"/>
    <w:rsid w:val="00A501F6"/>
    <w:rsid w:val="00A50B2D"/>
    <w:rsid w:val="00A70F0D"/>
    <w:rsid w:val="00A96095"/>
    <w:rsid w:val="00A962B4"/>
    <w:rsid w:val="00A97A7F"/>
    <w:rsid w:val="00AC2076"/>
    <w:rsid w:val="00AC5010"/>
    <w:rsid w:val="00AC5B7C"/>
    <w:rsid w:val="00AE6C7E"/>
    <w:rsid w:val="00AF3B45"/>
    <w:rsid w:val="00B0377E"/>
    <w:rsid w:val="00B0524E"/>
    <w:rsid w:val="00B1048E"/>
    <w:rsid w:val="00B20776"/>
    <w:rsid w:val="00B259C9"/>
    <w:rsid w:val="00B37E91"/>
    <w:rsid w:val="00B45DCC"/>
    <w:rsid w:val="00B46155"/>
    <w:rsid w:val="00B63A60"/>
    <w:rsid w:val="00B66C61"/>
    <w:rsid w:val="00B70C25"/>
    <w:rsid w:val="00B735A0"/>
    <w:rsid w:val="00B87D2C"/>
    <w:rsid w:val="00B9242B"/>
    <w:rsid w:val="00B96AE7"/>
    <w:rsid w:val="00BA6004"/>
    <w:rsid w:val="00BA6C4A"/>
    <w:rsid w:val="00BB627E"/>
    <w:rsid w:val="00BC1E2B"/>
    <w:rsid w:val="00BD1466"/>
    <w:rsid w:val="00BD5A88"/>
    <w:rsid w:val="00BD627F"/>
    <w:rsid w:val="00BF2032"/>
    <w:rsid w:val="00BF7454"/>
    <w:rsid w:val="00C04780"/>
    <w:rsid w:val="00C1430A"/>
    <w:rsid w:val="00C16CA5"/>
    <w:rsid w:val="00C30276"/>
    <w:rsid w:val="00C425B1"/>
    <w:rsid w:val="00C4487E"/>
    <w:rsid w:val="00C475BB"/>
    <w:rsid w:val="00C51A7C"/>
    <w:rsid w:val="00C57AA9"/>
    <w:rsid w:val="00C63A86"/>
    <w:rsid w:val="00C64D54"/>
    <w:rsid w:val="00C6750D"/>
    <w:rsid w:val="00C74406"/>
    <w:rsid w:val="00C763B0"/>
    <w:rsid w:val="00C7718A"/>
    <w:rsid w:val="00C96F3D"/>
    <w:rsid w:val="00CA2B77"/>
    <w:rsid w:val="00CA5965"/>
    <w:rsid w:val="00CB0C7F"/>
    <w:rsid w:val="00CB3B52"/>
    <w:rsid w:val="00CB7285"/>
    <w:rsid w:val="00CD06D8"/>
    <w:rsid w:val="00CD2314"/>
    <w:rsid w:val="00CD3883"/>
    <w:rsid w:val="00CE0D64"/>
    <w:rsid w:val="00CE1B60"/>
    <w:rsid w:val="00D21AEE"/>
    <w:rsid w:val="00D21D9F"/>
    <w:rsid w:val="00D224A9"/>
    <w:rsid w:val="00D240CC"/>
    <w:rsid w:val="00D2615E"/>
    <w:rsid w:val="00D306EB"/>
    <w:rsid w:val="00D310D9"/>
    <w:rsid w:val="00D368F4"/>
    <w:rsid w:val="00D37F63"/>
    <w:rsid w:val="00D41A59"/>
    <w:rsid w:val="00D44090"/>
    <w:rsid w:val="00D458BC"/>
    <w:rsid w:val="00D465FB"/>
    <w:rsid w:val="00D65D55"/>
    <w:rsid w:val="00D759AA"/>
    <w:rsid w:val="00D81B06"/>
    <w:rsid w:val="00D83A34"/>
    <w:rsid w:val="00D83BA4"/>
    <w:rsid w:val="00D91289"/>
    <w:rsid w:val="00D95EF8"/>
    <w:rsid w:val="00D970CB"/>
    <w:rsid w:val="00DA1D6C"/>
    <w:rsid w:val="00DA4050"/>
    <w:rsid w:val="00DB26C4"/>
    <w:rsid w:val="00DB6634"/>
    <w:rsid w:val="00DD0746"/>
    <w:rsid w:val="00DD27B7"/>
    <w:rsid w:val="00DE0B5B"/>
    <w:rsid w:val="00DE0D90"/>
    <w:rsid w:val="00DE5927"/>
    <w:rsid w:val="00DF0F43"/>
    <w:rsid w:val="00DF1E48"/>
    <w:rsid w:val="00E05AF3"/>
    <w:rsid w:val="00E13B9C"/>
    <w:rsid w:val="00E25EDB"/>
    <w:rsid w:val="00E27D1D"/>
    <w:rsid w:val="00E332CE"/>
    <w:rsid w:val="00E36AAD"/>
    <w:rsid w:val="00E378B0"/>
    <w:rsid w:val="00E41119"/>
    <w:rsid w:val="00E53C5D"/>
    <w:rsid w:val="00E62A42"/>
    <w:rsid w:val="00E66E65"/>
    <w:rsid w:val="00E67BBA"/>
    <w:rsid w:val="00E86C3F"/>
    <w:rsid w:val="00E93CEB"/>
    <w:rsid w:val="00E93F21"/>
    <w:rsid w:val="00E95220"/>
    <w:rsid w:val="00EA0036"/>
    <w:rsid w:val="00EB46D2"/>
    <w:rsid w:val="00EB5819"/>
    <w:rsid w:val="00ED1C9C"/>
    <w:rsid w:val="00ED26C3"/>
    <w:rsid w:val="00EE4048"/>
    <w:rsid w:val="00EE4066"/>
    <w:rsid w:val="00EF350E"/>
    <w:rsid w:val="00F11D93"/>
    <w:rsid w:val="00F20346"/>
    <w:rsid w:val="00F26D51"/>
    <w:rsid w:val="00F2703C"/>
    <w:rsid w:val="00F27A82"/>
    <w:rsid w:val="00F3208E"/>
    <w:rsid w:val="00F33E08"/>
    <w:rsid w:val="00F41340"/>
    <w:rsid w:val="00F4227A"/>
    <w:rsid w:val="00F4774A"/>
    <w:rsid w:val="00F56153"/>
    <w:rsid w:val="00F57548"/>
    <w:rsid w:val="00F61A5C"/>
    <w:rsid w:val="00F61F2E"/>
    <w:rsid w:val="00F62077"/>
    <w:rsid w:val="00F65E5D"/>
    <w:rsid w:val="00F7730E"/>
    <w:rsid w:val="00F8788C"/>
    <w:rsid w:val="00F9014F"/>
    <w:rsid w:val="00F9391D"/>
    <w:rsid w:val="00F95563"/>
    <w:rsid w:val="00FA49B2"/>
    <w:rsid w:val="00FB29FB"/>
    <w:rsid w:val="00FF4E14"/>
    <w:rsid w:val="24A74E08"/>
    <w:rsid w:val="5F0E1410"/>
    <w:rsid w:val="7017FACD"/>
    <w:rsid w:val="79A5B4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8978E"/>
  <w15:chartTrackingRefBased/>
  <w15:docId w15:val="{E3A2FDAB-7202-465C-8032-0F1CFA8F5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450B0"/>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5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0402D"/>
    <w:pPr>
      <w:widowControl w:val="0"/>
      <w:autoSpaceDE w:val="0"/>
      <w:autoSpaceDN w:val="0"/>
      <w:spacing w:after="0" w:line="240" w:lineRule="auto"/>
    </w:pPr>
    <w:rPr>
      <w:rFonts w:ascii="Calibri" w:eastAsia="Calibri" w:hAnsi="Calibri" w:cs="Calibri"/>
      <w:kern w:val="0"/>
      <w:lang w:val="en-US"/>
      <w14:ligatures w14:val="none"/>
    </w:rPr>
  </w:style>
  <w:style w:type="paragraph" w:styleId="ListParagraph">
    <w:name w:val="List Paragraph"/>
    <w:basedOn w:val="Normal"/>
    <w:uiPriority w:val="1"/>
    <w:qFormat/>
    <w:rsid w:val="00861E34"/>
    <w:pPr>
      <w:widowControl w:val="0"/>
      <w:autoSpaceDE w:val="0"/>
      <w:autoSpaceDN w:val="0"/>
      <w:spacing w:after="0" w:line="240" w:lineRule="auto"/>
    </w:pPr>
    <w:rPr>
      <w:rFonts w:ascii="Calibri" w:eastAsia="Calibri" w:hAnsi="Calibri" w:cs="Calibri"/>
      <w:kern w:val="0"/>
      <w:lang w:val="en-US"/>
      <w14:ligatures w14:val="none"/>
    </w:rPr>
  </w:style>
  <w:style w:type="character" w:customStyle="1" w:styleId="Heading2Char">
    <w:name w:val="Heading 2 Char"/>
    <w:basedOn w:val="DefaultParagraphFont"/>
    <w:link w:val="Heading2"/>
    <w:uiPriority w:val="9"/>
    <w:semiHidden/>
    <w:rsid w:val="001450B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606F92D0C8114E9BEA8841E422FAA1" ma:contentTypeVersion="19" ma:contentTypeDescription="Create a new document." ma:contentTypeScope="" ma:versionID="9520ee17f19fbcd430ef0ded1cec679d">
  <xsd:schema xmlns:xsd="http://www.w3.org/2001/XMLSchema" xmlns:xs="http://www.w3.org/2001/XMLSchema" xmlns:p="http://schemas.microsoft.com/office/2006/metadata/properties" xmlns:ns2="7118983b-103a-4d67-a69c-ea2d8ae20e9d" xmlns:ns3="ffdfe527-bf5a-4462-82de-debf3ef53dca" targetNamespace="http://schemas.microsoft.com/office/2006/metadata/properties" ma:root="true" ma:fieldsID="f4a2ee8bab4fdbaed099379d9705f5ab" ns2:_="" ns3:_="">
    <xsd:import namespace="7118983b-103a-4d67-a69c-ea2d8ae20e9d"/>
    <xsd:import namespace="ffdfe527-bf5a-4462-82de-debf3ef53d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8983b-103a-4d67-a69c-ea2d8ae20e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12de84-8984-4102-9c43-b34411dd53e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dfe527-bf5a-4462-82de-debf3ef53dc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27860ea-7e1f-46c2-83d4-bd1a11e82da4}" ma:internalName="TaxCatchAll" ma:showField="CatchAllData" ma:web="ffdfe527-bf5a-4462-82de-debf3ef53d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18983b-103a-4d67-a69c-ea2d8ae20e9d">
      <Terms xmlns="http://schemas.microsoft.com/office/infopath/2007/PartnerControls"/>
    </lcf76f155ced4ddcb4097134ff3c332f>
    <TaxCatchAll xmlns="ffdfe527-bf5a-4462-82de-debf3ef53dca" xsi:nil="true"/>
  </documentManagement>
</p:properties>
</file>

<file path=customXml/itemProps1.xml><?xml version="1.0" encoding="utf-8"?>
<ds:datastoreItem xmlns:ds="http://schemas.openxmlformats.org/officeDocument/2006/customXml" ds:itemID="{3EDA372A-1972-4A48-8A2E-E23D691A3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8983b-103a-4d67-a69c-ea2d8ae20e9d"/>
    <ds:schemaRef ds:uri="ffdfe527-bf5a-4462-82de-debf3ef53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E4D437-C096-49D1-A936-F82AB294773E}">
  <ds:schemaRefs>
    <ds:schemaRef ds:uri="http://schemas.microsoft.com/sharepoint/v3/contenttype/forms"/>
  </ds:schemaRefs>
</ds:datastoreItem>
</file>

<file path=customXml/itemProps3.xml><?xml version="1.0" encoding="utf-8"?>
<ds:datastoreItem xmlns:ds="http://schemas.openxmlformats.org/officeDocument/2006/customXml" ds:itemID="{061CFC7A-50FB-47D5-B987-508965DA690E}">
  <ds:schemaRefs>
    <ds:schemaRef ds:uri="http://schemas.microsoft.com/office/2006/metadata/properties"/>
    <ds:schemaRef ds:uri="http://schemas.microsoft.com/office/infopath/2007/PartnerControls"/>
    <ds:schemaRef ds:uri="7118983b-103a-4d67-a69c-ea2d8ae20e9d"/>
    <ds:schemaRef ds:uri="ffdfe527-bf5a-4462-82de-debf3ef53dca"/>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2734</Words>
  <Characters>15590</Characters>
  <Application>Microsoft Office Word</Application>
  <DocSecurity>0</DocSecurity>
  <Lines>129</Lines>
  <Paragraphs>36</Paragraphs>
  <ScaleCrop>false</ScaleCrop>
  <Company/>
  <LinksUpToDate>false</LinksUpToDate>
  <CharactersWithSpaces>18288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Colcombe</dc:creator>
  <cp:keywords/>
  <dc:description/>
  <cp:lastModifiedBy>Amy Parish</cp:lastModifiedBy>
  <cp:revision>71</cp:revision>
  <dcterms:created xsi:type="dcterms:W3CDTF">2023-10-02T14:59:00Z</dcterms:created>
  <dcterms:modified xsi:type="dcterms:W3CDTF">2026-04-29T15:42:00Z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0x010100C2606F92D0C8114E9BEA8841E422FAA1</vt:lpwstr>
  </property>
  <property fmtid="{D5CDD505-2E9C-101B-9397-08002B2CF9AE}" pid="3" name="MediaServiceImageTags">
    <vt:lpwstr/>
  </property>
</Properties>
</file>