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D3B05" w:rsidP="00FD7EA8" w:rsidRDefault="008D3B05" w14:paraId="6958CCF9" w14:textId="0E4A6C69">
      <w:pPr>
        <w:jc w:val="center"/>
      </w:pPr>
    </w:p>
    <w:tbl>
      <w:tblPr>
        <w:tblStyle w:val="TableGrid"/>
        <w:tblW w:w="15593" w:type="dxa"/>
        <w:tblInd w:w="-856" w:type="dxa"/>
        <w:tblLook w:val="04A0" w:firstRow="1" w:lastRow="0" w:firstColumn="1" w:lastColumn="0" w:noHBand="0" w:noVBand="1"/>
      </w:tblPr>
      <w:tblGrid>
        <w:gridCol w:w="5505"/>
        <w:gridCol w:w="4985"/>
        <w:gridCol w:w="5103"/>
      </w:tblGrid>
      <w:tr w:rsidR="00426199" w:rsidTr="6B874901" w14:paraId="7D4F6B71" w14:textId="77777777">
        <w:tc>
          <w:tcPr>
            <w:tcW w:w="5505" w:type="dxa"/>
          </w:tcPr>
          <w:p w:rsidR="00FD7EA8" w:rsidP="00FD7EA8" w:rsidRDefault="00FD7EA8" w14:paraId="46355143" w14:textId="77777777">
            <w:pPr>
              <w:spacing w:after="147"/>
              <w:ind w:right="4"/>
              <w:jc w:val="center"/>
              <w:rPr>
                <w:sz w:val="20"/>
                <w:szCs w:val="20"/>
              </w:rPr>
            </w:pPr>
            <w:r w:rsidRPr="00FD7EA8">
              <w:rPr>
                <w:sz w:val="20"/>
                <w:szCs w:val="20"/>
                <w:u w:val="single" w:color="000000"/>
              </w:rPr>
              <w:t>Skills and Techniques</w:t>
            </w:r>
            <w:r w:rsidRPr="00FD7EA8">
              <w:rPr>
                <w:sz w:val="20"/>
                <w:szCs w:val="20"/>
              </w:rPr>
              <w:t xml:space="preserve">  </w:t>
            </w:r>
          </w:p>
          <w:p w:rsidRPr="00741EDC" w:rsidR="00A41B4A" w:rsidP="00A41B4A" w:rsidRDefault="00A41B4A" w14:paraId="4E6EC9C7" w14:textId="77777777">
            <w:pPr>
              <w:spacing w:after="147"/>
              <w:ind w:right="4"/>
              <w:rPr>
                <w:sz w:val="20"/>
                <w:szCs w:val="20"/>
              </w:rPr>
            </w:pPr>
            <w:r w:rsidRPr="00741EDC">
              <w:rPr>
                <w:rFonts w:cstheme="minorHAnsi"/>
                <w:color w:val="4D5156"/>
                <w:sz w:val="20"/>
                <w:szCs w:val="20"/>
                <w:shd w:val="clear" w:color="auto" w:fill="FFFFFF"/>
              </w:rPr>
              <w:t xml:space="preserve">Orienteering is a sport that require </w:t>
            </w:r>
            <w:r w:rsidRPr="00741EDC">
              <w:rPr>
                <w:rFonts w:cstheme="minorHAnsi"/>
                <w:b/>
                <w:color w:val="4D5156"/>
                <w:sz w:val="20"/>
                <w:szCs w:val="20"/>
                <w:shd w:val="clear" w:color="auto" w:fill="FFFFFF"/>
              </w:rPr>
              <w:t>navigational skills</w:t>
            </w:r>
            <w:r w:rsidRPr="00741EDC">
              <w:rPr>
                <w:rFonts w:cstheme="minorHAnsi"/>
                <w:color w:val="4D5156"/>
                <w:sz w:val="20"/>
                <w:szCs w:val="20"/>
                <w:shd w:val="clear" w:color="auto" w:fill="FFFFFF"/>
              </w:rPr>
              <w:t xml:space="preserve"> using a </w:t>
            </w:r>
            <w:r w:rsidRPr="00741EDC">
              <w:rPr>
                <w:rFonts w:cstheme="minorHAnsi"/>
                <w:b/>
                <w:color w:val="4D5156"/>
                <w:sz w:val="20"/>
                <w:szCs w:val="20"/>
                <w:shd w:val="clear" w:color="auto" w:fill="FFFFFF"/>
              </w:rPr>
              <w:t>map and compass</w:t>
            </w:r>
            <w:r w:rsidRPr="00741EDC">
              <w:rPr>
                <w:rFonts w:cstheme="minorHAnsi"/>
                <w:color w:val="4D5156"/>
                <w:sz w:val="20"/>
                <w:szCs w:val="20"/>
                <w:shd w:val="clear" w:color="auto" w:fill="FFFFFF"/>
              </w:rPr>
              <w:t xml:space="preserve"> to </w:t>
            </w:r>
            <w:r w:rsidRPr="00741EDC">
              <w:rPr>
                <w:rFonts w:cstheme="minorHAnsi"/>
                <w:b/>
                <w:color w:val="4D5156"/>
                <w:sz w:val="20"/>
                <w:szCs w:val="20"/>
                <w:shd w:val="clear" w:color="auto" w:fill="FFFFFF"/>
              </w:rPr>
              <w:t>navigate</w:t>
            </w:r>
            <w:r w:rsidRPr="00741EDC">
              <w:rPr>
                <w:rFonts w:cstheme="minorHAnsi"/>
                <w:color w:val="4D5156"/>
                <w:sz w:val="20"/>
                <w:szCs w:val="20"/>
                <w:shd w:val="clear" w:color="auto" w:fill="FFFFFF"/>
              </w:rPr>
              <w:t xml:space="preserve"> from point to point in </w:t>
            </w:r>
            <w:r w:rsidRPr="00741EDC">
              <w:rPr>
                <w:rFonts w:cstheme="minorHAnsi"/>
                <w:b/>
                <w:color w:val="4D5156"/>
                <w:sz w:val="20"/>
                <w:szCs w:val="20"/>
                <w:shd w:val="clear" w:color="auto" w:fill="FFFFFF"/>
              </w:rPr>
              <w:t>diverse</w:t>
            </w:r>
            <w:r w:rsidRPr="00741EDC">
              <w:rPr>
                <w:rFonts w:cstheme="minorHAnsi"/>
                <w:color w:val="4D5156"/>
                <w:sz w:val="20"/>
                <w:szCs w:val="20"/>
                <w:shd w:val="clear" w:color="auto" w:fill="FFFFFF"/>
              </w:rPr>
              <w:t xml:space="preserve"> and often unfamiliar </w:t>
            </w:r>
            <w:r w:rsidRPr="00741EDC">
              <w:rPr>
                <w:rFonts w:cstheme="minorHAnsi"/>
                <w:b/>
                <w:color w:val="4D5156"/>
                <w:sz w:val="20"/>
                <w:szCs w:val="20"/>
                <w:shd w:val="clear" w:color="auto" w:fill="FFFFFF"/>
              </w:rPr>
              <w:t>terrain</w:t>
            </w:r>
            <w:r w:rsidRPr="00741EDC">
              <w:rPr>
                <w:rFonts w:cstheme="minorHAnsi"/>
                <w:color w:val="4D5156"/>
                <w:sz w:val="20"/>
                <w:szCs w:val="20"/>
                <w:shd w:val="clear" w:color="auto" w:fill="FFFFFF"/>
              </w:rPr>
              <w:t xml:space="preserve"> whilst moving at </w:t>
            </w:r>
            <w:r w:rsidRPr="00741EDC">
              <w:rPr>
                <w:rFonts w:cstheme="minorHAnsi"/>
                <w:b/>
                <w:color w:val="4D5156"/>
                <w:sz w:val="20"/>
                <w:szCs w:val="20"/>
                <w:shd w:val="clear" w:color="auto" w:fill="FFFFFF"/>
              </w:rPr>
              <w:t>speed.</w:t>
            </w:r>
            <w:r w:rsidRPr="00741EDC">
              <w:rPr>
                <w:rFonts w:cstheme="minorHAnsi"/>
                <w:color w:val="4D5156"/>
                <w:sz w:val="20"/>
                <w:szCs w:val="20"/>
                <w:shd w:val="clear" w:color="auto" w:fill="FFFFFF"/>
              </w:rPr>
              <w:t xml:space="preserve"> Participants are given a </w:t>
            </w:r>
            <w:r w:rsidRPr="00741EDC">
              <w:rPr>
                <w:rFonts w:cstheme="minorHAnsi"/>
                <w:b/>
                <w:color w:val="4D5156"/>
                <w:sz w:val="20"/>
                <w:szCs w:val="20"/>
                <w:shd w:val="clear" w:color="auto" w:fill="FFFFFF"/>
              </w:rPr>
              <w:t>topographical map</w:t>
            </w:r>
            <w:r w:rsidRPr="00741EDC">
              <w:rPr>
                <w:rFonts w:cstheme="minorHAnsi"/>
                <w:color w:val="4D5156"/>
                <w:sz w:val="20"/>
                <w:szCs w:val="20"/>
                <w:shd w:val="clear" w:color="auto" w:fill="FFFFFF"/>
              </w:rPr>
              <w:t xml:space="preserve">, usually a specially prepared orienteering map, which they use to find </w:t>
            </w:r>
            <w:r w:rsidRPr="00741EDC">
              <w:rPr>
                <w:rFonts w:cstheme="minorHAnsi"/>
                <w:b/>
                <w:color w:val="4D5156"/>
                <w:sz w:val="20"/>
                <w:szCs w:val="20"/>
                <w:shd w:val="clear" w:color="auto" w:fill="FFFFFF"/>
              </w:rPr>
              <w:t>control points</w:t>
            </w:r>
            <w:r w:rsidRPr="00741EDC">
              <w:rPr>
                <w:rFonts w:ascii="Arial" w:hAnsi="Arial" w:cs="Arial"/>
                <w:color w:val="4D5156"/>
                <w:sz w:val="20"/>
                <w:szCs w:val="20"/>
                <w:shd w:val="clear" w:color="auto" w:fill="FFFFFF"/>
              </w:rPr>
              <w:t>.</w:t>
            </w:r>
          </w:p>
          <w:p w:rsidRPr="00FD7EA8" w:rsidR="00A41B4A" w:rsidP="00A41B4A" w:rsidRDefault="00A41B4A" w14:paraId="50CA6C44" w14:textId="77777777">
            <w:pPr>
              <w:spacing w:after="147"/>
              <w:ind w:right="4"/>
              <w:rPr>
                <w:sz w:val="20"/>
                <w:szCs w:val="20"/>
              </w:rPr>
            </w:pPr>
            <w:r>
              <w:rPr>
                <w:sz w:val="20"/>
                <w:szCs w:val="20"/>
              </w:rPr>
              <w:t xml:space="preserve">   </w:t>
            </w:r>
            <w:r w:rsidRPr="001B3A58">
              <w:rPr>
                <w:sz w:val="20"/>
                <w:szCs w:val="20"/>
                <w:u w:val="single"/>
              </w:rPr>
              <w:t>Running activities</w:t>
            </w:r>
            <w:r w:rsidR="00677C04">
              <w:rPr>
                <w:sz w:val="20"/>
                <w:szCs w:val="20"/>
              </w:rPr>
              <w:t>: All lessons</w:t>
            </w:r>
            <w:r>
              <w:rPr>
                <w:sz w:val="20"/>
                <w:szCs w:val="20"/>
              </w:rPr>
              <w:t xml:space="preserve"> start with running activities to encourage pace and speed.</w:t>
            </w:r>
            <w:r w:rsidR="001B3A58">
              <w:rPr>
                <w:sz w:val="20"/>
                <w:szCs w:val="20"/>
              </w:rPr>
              <w:t xml:space="preserve"> Cardiovascular fitness is required over different types of terrain.</w:t>
            </w:r>
          </w:p>
          <w:p w:rsidR="00A41B4A" w:rsidP="00FD7EA8" w:rsidRDefault="003E4700" w14:paraId="179CA31F" w14:textId="77777777">
            <w:pPr>
              <w:ind w:left="108" w:right="33"/>
              <w:rPr>
                <w:sz w:val="20"/>
                <w:szCs w:val="20"/>
              </w:rPr>
            </w:pPr>
            <w:r w:rsidRPr="003E4700">
              <w:rPr>
                <w:sz w:val="20"/>
                <w:szCs w:val="20"/>
                <w:u w:val="single"/>
              </w:rPr>
              <w:t>Observing surroundings</w:t>
            </w:r>
            <w:r w:rsidRPr="003E4700">
              <w:rPr>
                <w:sz w:val="20"/>
                <w:szCs w:val="20"/>
              </w:rPr>
              <w:t xml:space="preserve">: Look at your surroundings </w:t>
            </w:r>
            <w:r>
              <w:rPr>
                <w:sz w:val="20"/>
                <w:szCs w:val="20"/>
              </w:rPr>
              <w:t>(playground/ cage/ grass areas</w:t>
            </w:r>
            <w:r w:rsidR="00B82C6D">
              <w:rPr>
                <w:sz w:val="20"/>
                <w:szCs w:val="20"/>
              </w:rPr>
              <w:t>/ tre</w:t>
            </w:r>
            <w:r w:rsidR="00741EDC">
              <w:rPr>
                <w:sz w:val="20"/>
                <w:szCs w:val="20"/>
              </w:rPr>
              <w:t>e</w:t>
            </w:r>
            <w:r>
              <w:rPr>
                <w:sz w:val="20"/>
                <w:szCs w:val="20"/>
              </w:rPr>
              <w:t xml:space="preserve">) </w:t>
            </w:r>
            <w:r w:rsidRPr="003E4700">
              <w:rPr>
                <w:sz w:val="20"/>
                <w:szCs w:val="20"/>
              </w:rPr>
              <w:t>and identify</w:t>
            </w:r>
            <w:r w:rsidR="00677C04">
              <w:rPr>
                <w:sz w:val="20"/>
                <w:szCs w:val="20"/>
              </w:rPr>
              <w:t xml:space="preserve"> key features that help</w:t>
            </w:r>
            <w:r>
              <w:rPr>
                <w:sz w:val="20"/>
                <w:szCs w:val="20"/>
              </w:rPr>
              <w:t xml:space="preserve"> you find your</w:t>
            </w:r>
            <w:r w:rsidR="00A41B4A">
              <w:rPr>
                <w:sz w:val="20"/>
                <w:szCs w:val="20"/>
              </w:rPr>
              <w:t xml:space="preserve"> precise location. You need to </w:t>
            </w:r>
            <w:r w:rsidR="001B3A58">
              <w:rPr>
                <w:sz w:val="20"/>
                <w:szCs w:val="20"/>
              </w:rPr>
              <w:t>observe your surroundings before looking for markings on a map.</w:t>
            </w:r>
          </w:p>
          <w:p w:rsidRPr="003E4700" w:rsidR="003E4700" w:rsidP="00FD7EA8" w:rsidRDefault="00A41B4A" w14:paraId="29D6B04F" w14:textId="77777777">
            <w:pPr>
              <w:ind w:left="108" w:right="33"/>
              <w:rPr>
                <w:sz w:val="20"/>
                <w:szCs w:val="20"/>
              </w:rPr>
            </w:pPr>
            <w:r>
              <w:rPr>
                <w:sz w:val="20"/>
                <w:szCs w:val="20"/>
              </w:rPr>
              <w:t xml:space="preserve"> </w:t>
            </w:r>
          </w:p>
          <w:p w:rsidR="00FD7EA8" w:rsidP="00FD7EA8" w:rsidRDefault="003E4700" w14:paraId="65271C83" w14:textId="77777777">
            <w:pPr>
              <w:ind w:left="108" w:right="33"/>
              <w:rPr>
                <w:sz w:val="20"/>
                <w:szCs w:val="20"/>
              </w:rPr>
            </w:pPr>
            <w:r w:rsidRPr="003E4700">
              <w:rPr>
                <w:sz w:val="20"/>
                <w:szCs w:val="20"/>
                <w:u w:val="single"/>
              </w:rPr>
              <w:t>Orientating a Map</w:t>
            </w:r>
            <w:r w:rsidR="001B3A58">
              <w:rPr>
                <w:sz w:val="20"/>
                <w:szCs w:val="20"/>
                <w:u w:val="single"/>
              </w:rPr>
              <w:t xml:space="preserve">. </w:t>
            </w:r>
            <w:r w:rsidRPr="001B3A58" w:rsidR="001B3A58">
              <w:rPr>
                <w:sz w:val="20"/>
                <w:szCs w:val="20"/>
              </w:rPr>
              <w:t>You need to orientate your map (move it</w:t>
            </w:r>
            <w:r w:rsidR="001B3A58">
              <w:rPr>
                <w:sz w:val="20"/>
                <w:szCs w:val="20"/>
              </w:rPr>
              <w:t xml:space="preserve">) </w:t>
            </w:r>
            <w:r w:rsidRPr="001B3A58" w:rsidR="001B3A58">
              <w:rPr>
                <w:sz w:val="20"/>
                <w:szCs w:val="20"/>
              </w:rPr>
              <w:t>to line up with the key features on the ground</w:t>
            </w:r>
            <w:r w:rsidR="001B3A58">
              <w:rPr>
                <w:sz w:val="20"/>
                <w:szCs w:val="20"/>
              </w:rPr>
              <w:t xml:space="preserve"> and check it i</w:t>
            </w:r>
            <w:r w:rsidR="00677C04">
              <w:rPr>
                <w:sz w:val="20"/>
                <w:szCs w:val="20"/>
              </w:rPr>
              <w:t>s the correct way round to the direction</w:t>
            </w:r>
            <w:r w:rsidR="001B3A58">
              <w:rPr>
                <w:sz w:val="20"/>
                <w:szCs w:val="20"/>
              </w:rPr>
              <w:t xml:space="preserve"> you are facing.</w:t>
            </w:r>
          </w:p>
          <w:p w:rsidR="001B3A58" w:rsidP="00FD7EA8" w:rsidRDefault="001B3A58" w14:paraId="672A6659" w14:textId="77777777">
            <w:pPr>
              <w:ind w:left="108" w:right="33"/>
              <w:rPr>
                <w:sz w:val="20"/>
                <w:szCs w:val="20"/>
              </w:rPr>
            </w:pPr>
          </w:p>
          <w:p w:rsidR="001B3A58" w:rsidP="00FD7EA8" w:rsidRDefault="00677C04" w14:paraId="219112A2" w14:textId="77777777">
            <w:pPr>
              <w:ind w:left="108" w:right="33"/>
              <w:rPr>
                <w:sz w:val="20"/>
                <w:szCs w:val="20"/>
              </w:rPr>
            </w:pPr>
            <w:r w:rsidRPr="00677C04">
              <w:rPr>
                <w:sz w:val="20"/>
                <w:szCs w:val="20"/>
                <w:u w:val="single"/>
              </w:rPr>
              <w:t>Directions</w:t>
            </w:r>
            <w:r>
              <w:rPr>
                <w:sz w:val="20"/>
                <w:szCs w:val="20"/>
                <w:u w:val="single"/>
              </w:rPr>
              <w:t>:</w:t>
            </w:r>
            <w:r>
              <w:rPr>
                <w:sz w:val="20"/>
                <w:szCs w:val="20"/>
              </w:rPr>
              <w:t xml:space="preserve"> - understand the </w:t>
            </w:r>
            <w:r w:rsidR="001B3A58">
              <w:rPr>
                <w:sz w:val="20"/>
                <w:szCs w:val="20"/>
              </w:rPr>
              <w:t>Cardinal Markers</w:t>
            </w:r>
            <w:r>
              <w:rPr>
                <w:sz w:val="20"/>
                <w:szCs w:val="20"/>
              </w:rPr>
              <w:t xml:space="preserve"> – North, South, East and West and their relation to features on the ground and to places beyond the school site.</w:t>
            </w:r>
          </w:p>
          <w:p w:rsidR="00677C04" w:rsidP="00FD7EA8" w:rsidRDefault="00677C04" w14:paraId="0A37501D" w14:textId="77777777">
            <w:pPr>
              <w:ind w:left="108" w:right="33"/>
              <w:rPr>
                <w:sz w:val="20"/>
                <w:szCs w:val="20"/>
              </w:rPr>
            </w:pPr>
          </w:p>
          <w:p w:rsidR="00677C04" w:rsidP="00FD7EA8" w:rsidRDefault="00677C04" w14:paraId="3474C12C" w14:textId="77777777">
            <w:pPr>
              <w:ind w:left="108" w:right="33"/>
              <w:rPr>
                <w:sz w:val="20"/>
                <w:szCs w:val="20"/>
              </w:rPr>
            </w:pPr>
            <w:r w:rsidRPr="00741EDC">
              <w:rPr>
                <w:sz w:val="20"/>
                <w:szCs w:val="20"/>
                <w:u w:val="single"/>
              </w:rPr>
              <w:t>Map Reading</w:t>
            </w:r>
            <w:r>
              <w:rPr>
                <w:sz w:val="20"/>
                <w:szCs w:val="20"/>
              </w:rPr>
              <w:t xml:space="preserve"> – Recognise symbols on a map, be able to use a key to recognise symbols and colours on an orienteering map.</w:t>
            </w:r>
          </w:p>
          <w:p w:rsidR="00677C04" w:rsidP="00FD7EA8" w:rsidRDefault="00677C04" w14:paraId="5DAB6C7B" w14:textId="77777777">
            <w:pPr>
              <w:ind w:left="108" w:right="33"/>
              <w:rPr>
                <w:sz w:val="20"/>
                <w:szCs w:val="20"/>
              </w:rPr>
            </w:pPr>
          </w:p>
          <w:p w:rsidR="00677C04" w:rsidP="00FD7EA8" w:rsidRDefault="00677C04" w14:paraId="46D868FC" w14:textId="77777777">
            <w:pPr>
              <w:ind w:left="108" w:right="33"/>
              <w:rPr>
                <w:sz w:val="20"/>
                <w:szCs w:val="20"/>
              </w:rPr>
            </w:pPr>
            <w:r w:rsidRPr="00741EDC">
              <w:rPr>
                <w:sz w:val="20"/>
                <w:szCs w:val="20"/>
                <w:u w:val="single"/>
              </w:rPr>
              <w:t>Human features</w:t>
            </w:r>
            <w:r>
              <w:rPr>
                <w:sz w:val="20"/>
                <w:szCs w:val="20"/>
              </w:rPr>
              <w:t>:  Know that a human feature is influenced by man (buildings, benches, fences, walls)</w:t>
            </w:r>
          </w:p>
          <w:p w:rsidR="0050482E" w:rsidP="00FD7EA8" w:rsidRDefault="0050482E" w14:paraId="02EB378F" w14:textId="77777777">
            <w:pPr>
              <w:ind w:left="108" w:right="33"/>
              <w:rPr>
                <w:sz w:val="20"/>
                <w:szCs w:val="20"/>
              </w:rPr>
            </w:pPr>
          </w:p>
          <w:p w:rsidRPr="003E4700" w:rsidR="003E4700" w:rsidP="6B874901" w:rsidRDefault="00677C04" w14:paraId="6A05A809" w14:textId="080D2B47">
            <w:pPr>
              <w:ind w:left="108" w:right="33"/>
              <w:rPr>
                <w:sz w:val="20"/>
                <w:szCs w:val="20"/>
              </w:rPr>
            </w:pPr>
            <w:r w:rsidRPr="6B874901">
              <w:rPr>
                <w:sz w:val="20"/>
                <w:szCs w:val="20"/>
                <w:u w:val="single"/>
              </w:rPr>
              <w:lastRenderedPageBreak/>
              <w:t>Physical Features</w:t>
            </w:r>
            <w:r w:rsidRPr="6B874901">
              <w:rPr>
                <w:sz w:val="20"/>
                <w:szCs w:val="20"/>
              </w:rPr>
              <w:t>: Know that a physical feature is natural (rivers, beaches, hills, forests)</w:t>
            </w:r>
          </w:p>
        </w:tc>
        <w:tc>
          <w:tcPr>
            <w:tcW w:w="4985" w:type="dxa"/>
          </w:tcPr>
          <w:p w:rsidR="004E2C62" w:rsidP="00B82C6D" w:rsidRDefault="00B82C6D" w14:paraId="62595B34" w14:textId="77777777">
            <w:pPr>
              <w:rPr>
                <w:sz w:val="20"/>
                <w:szCs w:val="20"/>
              </w:rPr>
            </w:pPr>
            <w:proofErr w:type="gramStart"/>
            <w:r w:rsidRPr="004D64E3">
              <w:rPr>
                <w:sz w:val="20"/>
                <w:szCs w:val="20"/>
              </w:rPr>
              <w:lastRenderedPageBreak/>
              <w:t>.</w:t>
            </w:r>
            <w:r w:rsidR="004E2C62">
              <w:rPr>
                <w:sz w:val="20"/>
                <w:szCs w:val="20"/>
              </w:rPr>
              <w:t>Skills</w:t>
            </w:r>
            <w:proofErr w:type="gramEnd"/>
            <w:r w:rsidR="004E2C62">
              <w:rPr>
                <w:sz w:val="20"/>
                <w:szCs w:val="20"/>
              </w:rPr>
              <w:t xml:space="preserve"> and techniques</w:t>
            </w:r>
          </w:p>
          <w:p w:rsidR="0050482E" w:rsidP="00B82C6D" w:rsidRDefault="0050482E" w14:paraId="64DFEBF2" w14:textId="77777777">
            <w:pPr>
              <w:rPr>
                <w:sz w:val="20"/>
                <w:szCs w:val="20"/>
              </w:rPr>
            </w:pPr>
            <w:r>
              <w:rPr>
                <w:sz w:val="20"/>
                <w:szCs w:val="20"/>
              </w:rPr>
              <w:t xml:space="preserve">KEY:  know the symbols used in the key </w:t>
            </w:r>
            <w:r w:rsidR="004E2C62">
              <w:rPr>
                <w:sz w:val="20"/>
                <w:szCs w:val="20"/>
              </w:rPr>
              <w:t>for the school and fields Maps</w:t>
            </w:r>
          </w:p>
          <w:p w:rsidR="004E2C62" w:rsidP="00B82C6D" w:rsidRDefault="004E2C62" w14:paraId="5A39BBE3" w14:textId="77777777">
            <w:pPr>
              <w:rPr>
                <w:sz w:val="20"/>
                <w:szCs w:val="20"/>
              </w:rPr>
            </w:pPr>
          </w:p>
          <w:p w:rsidRPr="00D178CA" w:rsidR="004E2C62" w:rsidP="00B82C6D" w:rsidRDefault="004E2C62" w14:paraId="41C8F396" w14:textId="77777777">
            <w:pPr>
              <w:rPr>
                <w:sz w:val="20"/>
                <w:szCs w:val="20"/>
              </w:rPr>
            </w:pPr>
            <w:r>
              <w:rPr>
                <w:noProof/>
                <w:lang w:eastAsia="en-GB"/>
              </w:rPr>
              <w:drawing>
                <wp:inline distT="0" distB="0" distL="0" distR="0" wp14:anchorId="0228ADA2" wp14:editId="0726EB01">
                  <wp:extent cx="1409700" cy="3076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9700" cy="3076575"/>
                          </a:xfrm>
                          <a:prstGeom prst="rect">
                            <a:avLst/>
                          </a:prstGeom>
                        </pic:spPr>
                      </pic:pic>
                    </a:graphicData>
                  </a:graphic>
                </wp:inline>
              </w:drawing>
            </w:r>
          </w:p>
        </w:tc>
        <w:tc>
          <w:tcPr>
            <w:tcW w:w="5103" w:type="dxa"/>
          </w:tcPr>
          <w:p w:rsidR="00741EDC" w:rsidP="00741EDC" w:rsidRDefault="00FD7EA8" w14:paraId="04C7796E" w14:textId="77777777">
            <w:pPr>
              <w:jc w:val="center"/>
              <w:rPr>
                <w:b/>
              </w:rPr>
            </w:pPr>
            <w:r>
              <w:rPr>
                <w:b/>
              </w:rPr>
              <w:t>Glossary</w:t>
            </w:r>
          </w:p>
          <w:p w:rsidR="00741EDC" w:rsidP="00741EDC" w:rsidRDefault="00741EDC" w14:paraId="72A3D3EC" w14:textId="77777777">
            <w:pPr>
              <w:jc w:val="center"/>
              <w:rPr>
                <w:b/>
              </w:rPr>
            </w:pPr>
          </w:p>
          <w:p w:rsidR="00741EDC" w:rsidP="00741EDC" w:rsidRDefault="00741EDC" w14:paraId="268D1293" w14:textId="77777777">
            <w:pPr>
              <w:rPr>
                <w:b/>
              </w:rPr>
            </w:pPr>
            <w:r>
              <w:rPr>
                <w:b/>
              </w:rPr>
              <w:t xml:space="preserve">         </w:t>
            </w:r>
            <w:r w:rsidR="00A41B4A">
              <w:rPr>
                <w:b/>
              </w:rPr>
              <w:t xml:space="preserve">  </w:t>
            </w:r>
            <w:proofErr w:type="gramStart"/>
            <w:r w:rsidR="00A41B4A">
              <w:rPr>
                <w:b/>
              </w:rPr>
              <w:t xml:space="preserve">Orienteering,   </w:t>
            </w:r>
            <w:proofErr w:type="gramEnd"/>
            <w:r w:rsidR="00A41B4A">
              <w:rPr>
                <w:b/>
              </w:rPr>
              <w:t xml:space="preserve"> </w:t>
            </w:r>
            <w:r>
              <w:rPr>
                <w:b/>
              </w:rPr>
              <w:t xml:space="preserve">      </w:t>
            </w:r>
            <w:r w:rsidR="00A41B4A">
              <w:rPr>
                <w:b/>
              </w:rPr>
              <w:t xml:space="preserve"> Location,</w:t>
            </w:r>
            <w:r w:rsidR="00677C04">
              <w:rPr>
                <w:b/>
              </w:rPr>
              <w:t xml:space="preserve"> </w:t>
            </w:r>
            <w:r w:rsidR="00A41B4A">
              <w:rPr>
                <w:b/>
              </w:rPr>
              <w:t xml:space="preserve"> </w:t>
            </w:r>
            <w:r>
              <w:rPr>
                <w:b/>
              </w:rPr>
              <w:t xml:space="preserve">            Speed,      </w:t>
            </w:r>
          </w:p>
          <w:p w:rsidR="00741EDC" w:rsidP="00677C04" w:rsidRDefault="00741EDC" w14:paraId="0D0B940D" w14:textId="77777777">
            <w:pPr>
              <w:jc w:val="center"/>
              <w:rPr>
                <w:b/>
              </w:rPr>
            </w:pPr>
          </w:p>
          <w:p w:rsidR="00741EDC" w:rsidP="00741EDC" w:rsidRDefault="00741EDC" w14:paraId="702EB39D" w14:textId="77777777">
            <w:pPr>
              <w:rPr>
                <w:b/>
              </w:rPr>
            </w:pPr>
            <w:r>
              <w:rPr>
                <w:b/>
              </w:rPr>
              <w:t xml:space="preserve">       </w:t>
            </w:r>
            <w:r w:rsidR="00B82C6D">
              <w:rPr>
                <w:b/>
              </w:rPr>
              <w:t xml:space="preserve">Cardiovascular </w:t>
            </w:r>
            <w:proofErr w:type="gramStart"/>
            <w:r w:rsidR="00B82C6D">
              <w:rPr>
                <w:b/>
              </w:rPr>
              <w:t>F</w:t>
            </w:r>
            <w:r w:rsidR="00677C04">
              <w:rPr>
                <w:b/>
              </w:rPr>
              <w:t>itness</w:t>
            </w:r>
            <w:r>
              <w:rPr>
                <w:b/>
              </w:rPr>
              <w:t xml:space="preserve">,   </w:t>
            </w:r>
            <w:proofErr w:type="gramEnd"/>
            <w:r>
              <w:rPr>
                <w:b/>
              </w:rPr>
              <w:t xml:space="preserve">   </w:t>
            </w:r>
            <w:r w:rsidR="00A41B4A">
              <w:rPr>
                <w:b/>
              </w:rPr>
              <w:t xml:space="preserve">Setting a </w:t>
            </w:r>
            <w:r>
              <w:rPr>
                <w:b/>
              </w:rPr>
              <w:t>M</w:t>
            </w:r>
            <w:r w:rsidR="00A41B4A">
              <w:rPr>
                <w:b/>
              </w:rPr>
              <w:t xml:space="preserve">ap,   </w:t>
            </w:r>
          </w:p>
          <w:p w:rsidR="00741EDC" w:rsidP="00741EDC" w:rsidRDefault="00741EDC" w14:paraId="0E27B00A" w14:textId="77777777">
            <w:pPr>
              <w:rPr>
                <w:b/>
              </w:rPr>
            </w:pPr>
          </w:p>
          <w:p w:rsidR="00B82C6D" w:rsidP="00677C04" w:rsidRDefault="00A41B4A" w14:paraId="455BD448" w14:textId="77777777">
            <w:pPr>
              <w:rPr>
                <w:b/>
              </w:rPr>
            </w:pPr>
            <w:proofErr w:type="gramStart"/>
            <w:r>
              <w:rPr>
                <w:b/>
              </w:rPr>
              <w:t xml:space="preserve">Navigation, </w:t>
            </w:r>
            <w:r w:rsidR="00677C04">
              <w:rPr>
                <w:b/>
              </w:rPr>
              <w:t xml:space="preserve">  </w:t>
            </w:r>
            <w:proofErr w:type="gramEnd"/>
            <w:r w:rsidR="00677C04">
              <w:rPr>
                <w:b/>
              </w:rPr>
              <w:t xml:space="preserve">      </w:t>
            </w:r>
            <w:r w:rsidR="00741EDC">
              <w:rPr>
                <w:b/>
              </w:rPr>
              <w:t>Diverse,      D</w:t>
            </w:r>
            <w:r>
              <w:rPr>
                <w:b/>
              </w:rPr>
              <w:t>irection,</w:t>
            </w:r>
            <w:r w:rsidR="00677C04">
              <w:rPr>
                <w:b/>
              </w:rPr>
              <w:t xml:space="preserve">  </w:t>
            </w:r>
            <w:r w:rsidR="009D5AEC">
              <w:rPr>
                <w:b/>
              </w:rPr>
              <w:t xml:space="preserve">      Key,</w:t>
            </w:r>
          </w:p>
          <w:p w:rsidR="00B82C6D" w:rsidP="00677C04" w:rsidRDefault="009D5AEC" w14:paraId="54F9AE05" w14:textId="77777777">
            <w:pPr>
              <w:rPr>
                <w:b/>
              </w:rPr>
            </w:pPr>
            <w:r>
              <w:rPr>
                <w:b/>
              </w:rPr>
              <w:t xml:space="preserve">   </w:t>
            </w:r>
          </w:p>
          <w:p w:rsidR="00B82C6D" w:rsidP="00B82C6D" w:rsidRDefault="00B82C6D" w14:paraId="4CCF94D1" w14:textId="77777777">
            <w:pPr>
              <w:rPr>
                <w:b/>
              </w:rPr>
            </w:pPr>
            <w:r>
              <w:rPr>
                <w:b/>
              </w:rPr>
              <w:t xml:space="preserve">       </w:t>
            </w:r>
            <w:r w:rsidR="00677C04">
              <w:rPr>
                <w:b/>
              </w:rPr>
              <w:t xml:space="preserve">Cardinal </w:t>
            </w:r>
            <w:proofErr w:type="gramStart"/>
            <w:r w:rsidR="00677C04">
              <w:rPr>
                <w:b/>
              </w:rPr>
              <w:t>Markers</w:t>
            </w:r>
            <w:r>
              <w:rPr>
                <w:b/>
              </w:rPr>
              <w:t xml:space="preserve">,   </w:t>
            </w:r>
            <w:proofErr w:type="gramEnd"/>
            <w:r>
              <w:rPr>
                <w:b/>
              </w:rPr>
              <w:t xml:space="preserve">    </w:t>
            </w:r>
            <w:r w:rsidR="00A41B4A">
              <w:rPr>
                <w:b/>
              </w:rPr>
              <w:t xml:space="preserve"> Terrain,      Map,     </w:t>
            </w:r>
          </w:p>
          <w:p w:rsidR="00B82C6D" w:rsidP="00B82C6D" w:rsidRDefault="00B82C6D" w14:paraId="60061E4C" w14:textId="77777777">
            <w:pPr>
              <w:rPr>
                <w:b/>
              </w:rPr>
            </w:pPr>
          </w:p>
          <w:p w:rsidR="0026210A" w:rsidP="00B82C6D" w:rsidRDefault="00B82C6D" w14:paraId="1C9C0602" w14:textId="77777777">
            <w:pPr>
              <w:rPr>
                <w:b/>
              </w:rPr>
            </w:pPr>
            <w:r>
              <w:rPr>
                <w:b/>
              </w:rPr>
              <w:t xml:space="preserve">       </w:t>
            </w:r>
            <w:proofErr w:type="gramStart"/>
            <w:r w:rsidR="00A41B4A">
              <w:rPr>
                <w:b/>
              </w:rPr>
              <w:t xml:space="preserve">Compass, </w:t>
            </w:r>
            <w:r w:rsidR="001B3A58">
              <w:rPr>
                <w:b/>
              </w:rPr>
              <w:t xml:space="preserve">  </w:t>
            </w:r>
            <w:proofErr w:type="gramEnd"/>
            <w:r w:rsidR="001B3A58">
              <w:rPr>
                <w:b/>
              </w:rPr>
              <w:t xml:space="preserve">   </w:t>
            </w:r>
            <w:r w:rsidR="00A41B4A">
              <w:rPr>
                <w:b/>
              </w:rPr>
              <w:t>Control point</w:t>
            </w:r>
            <w:r w:rsidR="001B3A58">
              <w:rPr>
                <w:b/>
              </w:rPr>
              <w:t>,</w:t>
            </w:r>
            <w:r>
              <w:rPr>
                <w:b/>
              </w:rPr>
              <w:t xml:space="preserve">    </w:t>
            </w:r>
            <w:r w:rsidR="0026210A">
              <w:rPr>
                <w:b/>
              </w:rPr>
              <w:t xml:space="preserve">      Thumbing</w:t>
            </w:r>
          </w:p>
          <w:p w:rsidR="00464A83" w:rsidP="009D5AEC" w:rsidRDefault="00464A83" w14:paraId="31079E16" w14:textId="77777777">
            <w:pPr>
              <w:rPr>
                <w:u w:val="single"/>
              </w:rPr>
            </w:pPr>
            <w:r w:rsidRPr="00464A83">
              <w:rPr>
                <w:u w:val="single"/>
              </w:rPr>
              <w:t>Pictures</w:t>
            </w:r>
          </w:p>
          <w:p w:rsidR="00464A83" w:rsidP="00464A83" w:rsidRDefault="009D5AEC" w14:paraId="6E0F5FF2" w14:textId="77777777">
            <w:pPr>
              <w:jc w:val="center"/>
              <w:rPr>
                <w:u w:val="single"/>
              </w:rPr>
            </w:pPr>
            <w:r w:rsidRPr="009D5AEC">
              <w:rPr>
                <w:noProof/>
                <w:u w:val="single"/>
                <w:lang w:eastAsia="en-GB"/>
              </w:rPr>
              <mc:AlternateContent>
                <mc:Choice Requires="wps">
                  <w:drawing>
                    <wp:anchor distT="45720" distB="45720" distL="114300" distR="114300" simplePos="0" relativeHeight="251658240" behindDoc="0" locked="0" layoutInCell="1" allowOverlap="1" wp14:anchorId="6E1DD98D" wp14:editId="07777777">
                      <wp:simplePos x="0" y="0"/>
                      <wp:positionH relativeFrom="column">
                        <wp:posOffset>335280</wp:posOffset>
                      </wp:positionH>
                      <wp:positionV relativeFrom="paragraph">
                        <wp:posOffset>171450</wp:posOffset>
                      </wp:positionV>
                      <wp:extent cx="1257300" cy="29527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w="9525">
                                <a:solidFill>
                                  <a:srgbClr val="000000"/>
                                </a:solidFill>
                                <a:miter lim="800000"/>
                                <a:headEnd/>
                                <a:tailEnd/>
                              </a:ln>
                            </wps:spPr>
                            <wps:txbx>
                              <w:txbxContent>
                                <w:p w:rsidR="009D5AEC" w:rsidRDefault="009D5AEC" w14:paraId="4292CAFA" w14:textId="77777777">
                                  <w:r>
                                    <w:t xml:space="preserve">Orienteering flag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E1DD98D">
                      <v:stroke joinstyle="miter"/>
                      <v:path gradientshapeok="t" o:connecttype="rect"/>
                    </v:shapetype>
                    <v:shape id="Text Box 217" style="position:absolute;left:0;text-align:left;margin-left:26.4pt;margin-top:13.5pt;width:99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">
                      <v:textbox>
                        <w:txbxContent>
                          <w:p w:rsidR="009D5AEC" w:rsidRDefault="009D5AEC" w14:paraId="4292CAFA" w14:textId="77777777">
                            <w:r>
                              <w:t xml:space="preserve">Orienteering flag </w:t>
                            </w:r>
                          </w:p>
                        </w:txbxContent>
                      </v:textbox>
                      <w10:wrap type="square"/>
                    </v:shape>
                  </w:pict>
                </mc:Fallback>
              </mc:AlternateContent>
            </w:r>
            <w:r w:rsidR="00514343">
              <w:rPr>
                <w:noProof/>
                <w:lang w:eastAsia="en-GB"/>
              </w:rPr>
              <w:drawing>
                <wp:inline distT="0" distB="0" distL="0" distR="0" wp14:anchorId="4273E316" wp14:editId="634E6F2F">
                  <wp:extent cx="1237615" cy="1070677"/>
                  <wp:effectExtent l="0" t="0" r="635" b="0"/>
                  <wp:docPr id="3" name="Picture 3" descr="Orienteering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enteering Stock Photos, Pictures &amp; Royalty-Free Images - i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505"/>
                          <a:stretch/>
                        </pic:blipFill>
                        <pic:spPr bwMode="auto">
                          <a:xfrm>
                            <a:off x="0" y="0"/>
                            <a:ext cx="1253931" cy="1084792"/>
                          </a:xfrm>
                          <a:prstGeom prst="rect">
                            <a:avLst/>
                          </a:prstGeom>
                          <a:noFill/>
                          <a:ln>
                            <a:noFill/>
                          </a:ln>
                          <a:extLst>
                            <a:ext uri="{53640926-AAD7-44D8-BBD7-CCE9431645EC}">
                              <a14:shadowObscured xmlns:a14="http://schemas.microsoft.com/office/drawing/2010/main"/>
                            </a:ext>
                          </a:extLst>
                        </pic:spPr>
                      </pic:pic>
                    </a:graphicData>
                  </a:graphic>
                </wp:inline>
              </w:drawing>
            </w:r>
          </w:p>
          <w:p w:rsidRPr="00464A83" w:rsidR="00464A83" w:rsidP="00110615" w:rsidRDefault="00514343" w14:paraId="15F274E6" w14:textId="77777777">
            <w:pPr>
              <w:numPr>
                <w:ilvl w:val="0"/>
                <w:numId w:val="6"/>
              </w:numPr>
              <w:shd w:val="clear" w:color="auto" w:fill="FFFFFF"/>
              <w:spacing w:after="60"/>
              <w:ind w:left="0"/>
              <w:rPr>
                <w:u w:val="single"/>
              </w:rPr>
            </w:pPr>
            <w:r>
              <w:rPr>
                <w:noProof/>
                <w:lang w:eastAsia="en-GB"/>
              </w:rPr>
              <w:lastRenderedPageBreak/>
              <w:drawing>
                <wp:inline distT="0" distB="0" distL="0" distR="0" wp14:anchorId="151A0A00" wp14:editId="22FE4E79">
                  <wp:extent cx="1926569" cy="1399773"/>
                  <wp:effectExtent l="0" t="0" r="0" b="0"/>
                  <wp:docPr id="4" name="Picture 4" descr="Wesport: A guide to Orienteering in the West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port: A guide to Orienteering in the West of Engl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081" cy="1418309"/>
                          </a:xfrm>
                          <a:prstGeom prst="rect">
                            <a:avLst/>
                          </a:prstGeom>
                          <a:noFill/>
                          <a:ln>
                            <a:noFill/>
                          </a:ln>
                        </pic:spPr>
                      </pic:pic>
                    </a:graphicData>
                  </a:graphic>
                </wp:inline>
              </w:drawing>
            </w:r>
            <w:r w:rsidRPr="009D5AEC" w:rsidR="009D5AEC">
              <w:rPr>
                <w:noProof/>
                <w:u w:val="single"/>
                <w:lang w:eastAsia="en-GB"/>
              </w:rPr>
              <mc:AlternateContent>
                <mc:Choice Requires="wps">
                  <w:drawing>
                    <wp:anchor distT="45720" distB="45720" distL="114300" distR="114300" simplePos="0" relativeHeight="251658241" behindDoc="0" locked="0" layoutInCell="1" allowOverlap="1" wp14:anchorId="693B7587" wp14:editId="2918AB17">
                      <wp:simplePos x="0" y="0"/>
                      <wp:positionH relativeFrom="column">
                        <wp:posOffset>635</wp:posOffset>
                      </wp:positionH>
                      <wp:positionV relativeFrom="paragraph">
                        <wp:posOffset>1493520</wp:posOffset>
                      </wp:positionV>
                      <wp:extent cx="1257300" cy="29527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w="9525">
                                <a:solidFill>
                                  <a:srgbClr val="000000"/>
                                </a:solidFill>
                                <a:miter lim="800000"/>
                                <a:headEnd/>
                                <a:tailEnd/>
                              </a:ln>
                            </wps:spPr>
                            <wps:txbx>
                              <w:txbxContent>
                                <w:p w:rsidR="009D5AEC" w:rsidP="009D5AEC" w:rsidRDefault="009D5AEC" w14:paraId="1F576549" w14:textId="77777777">
                                  <w:r>
                                    <w:t xml:space="preserve">Working as a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left:0;text-align:left;margin-left:.05pt;margin-top:117.6pt;width:99pt;height:23.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" w14:anchorId="693B7587">
                      <v:textbox>
                        <w:txbxContent>
                          <w:p w:rsidR="009D5AEC" w:rsidP="009D5AEC" w:rsidRDefault="009D5AEC" w14:paraId="1F576549" w14:textId="77777777">
                            <w:r>
                              <w:t xml:space="preserve">Working as a team </w:t>
                            </w:r>
                          </w:p>
                        </w:txbxContent>
                      </v:textbox>
                      <w10:wrap type="square"/>
                    </v:shape>
                  </w:pict>
                </mc:Fallback>
              </mc:AlternateContent>
            </w:r>
          </w:p>
        </w:tc>
      </w:tr>
      <w:tr w:rsidR="00FD7EA8" w:rsidTr="6B874901" w14:paraId="4308F74E" w14:textId="77777777">
        <w:tc>
          <w:tcPr>
            <w:tcW w:w="5505" w:type="dxa"/>
          </w:tcPr>
          <w:p w:rsidR="0026210A" w:rsidP="0026210A" w:rsidRDefault="0026210A" w14:paraId="7A3FBFF2" w14:textId="77777777">
            <w:pPr>
              <w:rPr>
                <w:b/>
                <w:sz w:val="20"/>
                <w:szCs w:val="20"/>
              </w:rPr>
            </w:pPr>
            <w:r>
              <w:rPr>
                <w:b/>
                <w:sz w:val="20"/>
                <w:szCs w:val="20"/>
              </w:rPr>
              <w:lastRenderedPageBreak/>
              <w:t>Rules:</w:t>
            </w:r>
          </w:p>
          <w:p w:rsidR="0026210A" w:rsidP="0026210A" w:rsidRDefault="0026210A" w14:paraId="5E72A441" w14:textId="77777777">
            <w:pPr>
              <w:rPr>
                <w:sz w:val="20"/>
                <w:szCs w:val="20"/>
              </w:rPr>
            </w:pPr>
            <w:r w:rsidRPr="004D64E3">
              <w:rPr>
                <w:sz w:val="20"/>
                <w:szCs w:val="20"/>
              </w:rPr>
              <w:t xml:space="preserve">The main aim of orienteering is to complete the set course by finding control markers in the correct order in the shortest time. </w:t>
            </w:r>
          </w:p>
          <w:p w:rsidR="0026210A" w:rsidP="0026210A" w:rsidRDefault="0026210A" w14:paraId="44EAFD9C" w14:textId="77777777">
            <w:pPr>
              <w:rPr>
                <w:sz w:val="20"/>
                <w:szCs w:val="20"/>
              </w:rPr>
            </w:pPr>
          </w:p>
          <w:p w:rsidR="0026210A" w:rsidP="0026210A" w:rsidRDefault="0026210A" w14:paraId="1E0DADF1" w14:textId="77777777">
            <w:pPr>
              <w:rPr>
                <w:sz w:val="20"/>
                <w:szCs w:val="20"/>
              </w:rPr>
            </w:pPr>
            <w:r w:rsidRPr="004D64E3">
              <w:rPr>
                <w:sz w:val="20"/>
                <w:szCs w:val="20"/>
              </w:rPr>
              <w:t xml:space="preserve">Although it Is based on accurate map reading it is also a test of physical fitness. </w:t>
            </w:r>
          </w:p>
          <w:p w:rsidR="0026210A" w:rsidP="0026210A" w:rsidRDefault="0026210A" w14:paraId="4B94D5A5" w14:textId="77777777">
            <w:pPr>
              <w:rPr>
                <w:sz w:val="20"/>
                <w:szCs w:val="20"/>
              </w:rPr>
            </w:pPr>
          </w:p>
          <w:p w:rsidR="0026210A" w:rsidP="0026210A" w:rsidRDefault="0026210A" w14:paraId="3D682F75" w14:textId="77777777">
            <w:pPr>
              <w:rPr>
                <w:sz w:val="20"/>
                <w:szCs w:val="20"/>
              </w:rPr>
            </w:pPr>
            <w:r w:rsidRPr="004D64E3">
              <w:rPr>
                <w:sz w:val="20"/>
                <w:szCs w:val="20"/>
              </w:rPr>
              <w:t xml:space="preserve">You must find all the controls </w:t>
            </w:r>
            <w:r>
              <w:rPr>
                <w:sz w:val="20"/>
                <w:szCs w:val="20"/>
              </w:rPr>
              <w:t xml:space="preserve">you are told to visit </w:t>
            </w:r>
            <w:r w:rsidRPr="004D64E3">
              <w:rPr>
                <w:sz w:val="20"/>
                <w:szCs w:val="20"/>
              </w:rPr>
              <w:t xml:space="preserve">and record them on your score sheet. </w:t>
            </w:r>
          </w:p>
          <w:p w:rsidR="0026210A" w:rsidP="0026210A" w:rsidRDefault="0026210A" w14:paraId="3DEEC669" w14:textId="77777777">
            <w:pPr>
              <w:rPr>
                <w:sz w:val="20"/>
                <w:szCs w:val="20"/>
              </w:rPr>
            </w:pPr>
          </w:p>
          <w:p w:rsidRPr="004D64E3" w:rsidR="0026210A" w:rsidP="0026210A" w:rsidRDefault="0026210A" w14:paraId="4F0566F3" w14:textId="77777777">
            <w:pPr>
              <w:rPr>
                <w:sz w:val="20"/>
                <w:szCs w:val="20"/>
              </w:rPr>
            </w:pPr>
            <w:r w:rsidRPr="004D64E3">
              <w:rPr>
                <w:sz w:val="20"/>
                <w:szCs w:val="20"/>
              </w:rPr>
              <w:t xml:space="preserve">You </w:t>
            </w:r>
            <w:proofErr w:type="gramStart"/>
            <w:r w:rsidRPr="004D64E3">
              <w:rPr>
                <w:sz w:val="20"/>
                <w:szCs w:val="20"/>
              </w:rPr>
              <w:t>have to</w:t>
            </w:r>
            <w:proofErr w:type="gramEnd"/>
            <w:r w:rsidRPr="004D64E3">
              <w:rPr>
                <w:sz w:val="20"/>
                <w:szCs w:val="20"/>
              </w:rPr>
              <w:t xml:space="preserve"> consider the terrain you are moving over ensuring your safety and the safety o</w:t>
            </w:r>
            <w:r>
              <w:rPr>
                <w:sz w:val="20"/>
                <w:szCs w:val="20"/>
              </w:rPr>
              <w:t>f any team members at all times, taking into account the varying fitness level of all your team members.</w:t>
            </w:r>
          </w:p>
          <w:p w:rsidRPr="004D64E3" w:rsidR="0026210A" w:rsidP="0026210A" w:rsidRDefault="0026210A" w14:paraId="3656B9AB" w14:textId="77777777">
            <w:pPr>
              <w:rPr>
                <w:sz w:val="20"/>
                <w:szCs w:val="20"/>
              </w:rPr>
            </w:pPr>
          </w:p>
          <w:p w:rsidRPr="004D64E3" w:rsidR="0026210A" w:rsidP="0026210A" w:rsidRDefault="0026210A" w14:paraId="681332C7" w14:textId="77777777">
            <w:pPr>
              <w:rPr>
                <w:sz w:val="20"/>
                <w:szCs w:val="20"/>
              </w:rPr>
            </w:pPr>
            <w:r w:rsidRPr="004D64E3">
              <w:rPr>
                <w:sz w:val="20"/>
                <w:szCs w:val="20"/>
              </w:rPr>
              <w:t xml:space="preserve">If you are working in a team, you must share the responsibility of finding the controls and make sure that all members of your team have an opportunity to problem solve to find each of the controls. </w:t>
            </w:r>
          </w:p>
          <w:p w:rsidRPr="004D64E3" w:rsidR="0026210A" w:rsidP="0026210A" w:rsidRDefault="0026210A" w14:paraId="45FB0818" w14:textId="77777777">
            <w:pPr>
              <w:rPr>
                <w:sz w:val="20"/>
                <w:szCs w:val="20"/>
              </w:rPr>
            </w:pPr>
          </w:p>
          <w:p w:rsidRPr="004D64E3" w:rsidR="0026210A" w:rsidP="0026210A" w:rsidRDefault="0026210A" w14:paraId="1B833EBF" w14:textId="77777777">
            <w:pPr>
              <w:rPr>
                <w:sz w:val="20"/>
                <w:szCs w:val="20"/>
              </w:rPr>
            </w:pPr>
            <w:proofErr w:type="gramStart"/>
            <w:r w:rsidRPr="004D64E3">
              <w:rPr>
                <w:sz w:val="20"/>
                <w:szCs w:val="20"/>
              </w:rPr>
              <w:lastRenderedPageBreak/>
              <w:t>Team work</w:t>
            </w:r>
            <w:proofErr w:type="gramEnd"/>
            <w:r w:rsidRPr="004D64E3">
              <w:rPr>
                <w:sz w:val="20"/>
                <w:szCs w:val="20"/>
              </w:rPr>
              <w:t xml:space="preserve"> is necessary when you are completing </w:t>
            </w:r>
            <w:r>
              <w:rPr>
                <w:sz w:val="20"/>
                <w:szCs w:val="20"/>
              </w:rPr>
              <w:t>an orienteering course with others</w:t>
            </w:r>
            <w:r w:rsidRPr="004D64E3">
              <w:rPr>
                <w:sz w:val="20"/>
                <w:szCs w:val="20"/>
              </w:rPr>
              <w:t xml:space="preserve">. You must communicate and discuss each decision before navigating to the next control point. Mistakes can easily be made through poor communication. </w:t>
            </w:r>
          </w:p>
          <w:p w:rsidR="0026210A" w:rsidP="0026210A" w:rsidRDefault="0026210A" w14:paraId="049F31CB" w14:textId="77777777">
            <w:pPr>
              <w:rPr>
                <w:sz w:val="20"/>
                <w:szCs w:val="20"/>
              </w:rPr>
            </w:pPr>
          </w:p>
          <w:p w:rsidR="0026210A" w:rsidP="0026210A" w:rsidRDefault="0026210A" w14:paraId="5398FE02" w14:textId="77777777">
            <w:pPr>
              <w:rPr>
                <w:sz w:val="20"/>
                <w:szCs w:val="20"/>
              </w:rPr>
            </w:pPr>
            <w:r>
              <w:rPr>
                <w:sz w:val="20"/>
                <w:szCs w:val="20"/>
              </w:rPr>
              <w:t xml:space="preserve">All control </w:t>
            </w:r>
            <w:proofErr w:type="gramStart"/>
            <w:r>
              <w:rPr>
                <w:sz w:val="20"/>
                <w:szCs w:val="20"/>
              </w:rPr>
              <w:t>marker</w:t>
            </w:r>
            <w:proofErr w:type="gramEnd"/>
            <w:r>
              <w:rPr>
                <w:sz w:val="20"/>
                <w:szCs w:val="20"/>
              </w:rPr>
              <w:t xml:space="preserve"> are outside, you must not go inside the school building to cut through to find controls. </w:t>
            </w:r>
          </w:p>
          <w:p w:rsidR="0026210A" w:rsidP="0026210A" w:rsidRDefault="0026210A" w14:paraId="53128261" w14:textId="77777777">
            <w:pPr>
              <w:rPr>
                <w:sz w:val="20"/>
                <w:szCs w:val="20"/>
              </w:rPr>
            </w:pPr>
          </w:p>
          <w:p w:rsidR="0026210A" w:rsidP="0026210A" w:rsidRDefault="0026210A" w14:paraId="53676B9B" w14:textId="77777777">
            <w:pPr>
              <w:rPr>
                <w:sz w:val="20"/>
                <w:szCs w:val="20"/>
              </w:rPr>
            </w:pPr>
            <w:r>
              <w:rPr>
                <w:sz w:val="20"/>
                <w:szCs w:val="20"/>
              </w:rPr>
              <w:t xml:space="preserve">You and your team must find the controls yourself and not shout out control symbols to </w:t>
            </w:r>
            <w:proofErr w:type="gramStart"/>
            <w:r>
              <w:rPr>
                <w:sz w:val="20"/>
                <w:szCs w:val="20"/>
              </w:rPr>
              <w:t>others</w:t>
            </w:r>
            <w:proofErr w:type="gramEnd"/>
          </w:p>
          <w:p w:rsidRPr="004D64E3" w:rsidR="0026210A" w:rsidP="0026210A" w:rsidRDefault="0026210A" w14:paraId="62486C05" w14:textId="77777777">
            <w:pPr>
              <w:rPr>
                <w:sz w:val="20"/>
                <w:szCs w:val="20"/>
              </w:rPr>
            </w:pPr>
          </w:p>
          <w:p w:rsidRPr="004D64E3" w:rsidR="004D64E3" w:rsidP="0026210A" w:rsidRDefault="0026210A" w14:paraId="6A871887" w14:textId="77777777">
            <w:pPr>
              <w:spacing w:after="147"/>
              <w:ind w:right="4"/>
              <w:rPr>
                <w:sz w:val="20"/>
                <w:szCs w:val="20"/>
              </w:rPr>
            </w:pPr>
            <w:r w:rsidRPr="004D64E3">
              <w:rPr>
                <w:sz w:val="20"/>
                <w:szCs w:val="20"/>
              </w:rPr>
              <w:t xml:space="preserve">In order to be given a finish time for finding controls the whole team </w:t>
            </w:r>
            <w:proofErr w:type="gramStart"/>
            <w:r w:rsidRPr="004D64E3">
              <w:rPr>
                <w:sz w:val="20"/>
                <w:szCs w:val="20"/>
              </w:rPr>
              <w:t>has to</w:t>
            </w:r>
            <w:proofErr w:type="gramEnd"/>
            <w:r w:rsidRPr="004D64E3">
              <w:rPr>
                <w:sz w:val="20"/>
                <w:szCs w:val="20"/>
              </w:rPr>
              <w:t xml:space="preserve"> finish together</w:t>
            </w:r>
          </w:p>
          <w:p w:rsidRPr="007A62BF" w:rsidR="00464A83" w:rsidP="00FD7EA8" w:rsidRDefault="00464A83" w14:paraId="4101652C" w14:textId="77777777">
            <w:pPr>
              <w:spacing w:after="147"/>
              <w:ind w:right="4"/>
              <w:jc w:val="center"/>
              <w:rPr>
                <w:sz w:val="20"/>
                <w:szCs w:val="20"/>
                <w:u w:val="single" w:color="000000"/>
              </w:rPr>
            </w:pPr>
          </w:p>
          <w:p w:rsidRPr="007A62BF" w:rsidR="00464A83" w:rsidP="00C36C64" w:rsidRDefault="00464A83" w14:paraId="4B99056E" w14:textId="77777777">
            <w:pPr>
              <w:spacing w:after="147"/>
              <w:ind w:right="4"/>
              <w:rPr>
                <w:sz w:val="20"/>
                <w:szCs w:val="20"/>
                <w:u w:val="single" w:color="000000"/>
              </w:rPr>
            </w:pPr>
          </w:p>
        </w:tc>
        <w:tc>
          <w:tcPr>
            <w:tcW w:w="4985" w:type="dxa"/>
          </w:tcPr>
          <w:p w:rsidR="0026210A" w:rsidP="0026210A" w:rsidRDefault="0026210A" w14:paraId="46C2DA6F" w14:textId="77777777">
            <w:pPr>
              <w:spacing w:after="147"/>
              <w:ind w:right="4"/>
              <w:jc w:val="center"/>
              <w:rPr>
                <w:sz w:val="20"/>
                <w:szCs w:val="20"/>
                <w:u w:val="single" w:color="000000"/>
              </w:rPr>
            </w:pPr>
            <w:r>
              <w:rPr>
                <w:sz w:val="20"/>
                <w:szCs w:val="20"/>
                <w:u w:val="single" w:color="000000"/>
              </w:rPr>
              <w:lastRenderedPageBreak/>
              <w:t>Tactics</w:t>
            </w:r>
          </w:p>
          <w:p w:rsidR="0026210A" w:rsidP="0026210A" w:rsidRDefault="0026210A" w14:paraId="37DB3B2F" w14:textId="77777777">
            <w:pPr>
              <w:spacing w:after="147"/>
              <w:ind w:right="4"/>
              <w:rPr>
                <w:sz w:val="20"/>
                <w:szCs w:val="20"/>
              </w:rPr>
            </w:pPr>
            <w:r w:rsidRPr="004D64E3">
              <w:rPr>
                <w:sz w:val="20"/>
                <w:szCs w:val="20"/>
              </w:rPr>
              <w:t>A key tactic to use is pace</w:t>
            </w:r>
            <w:r>
              <w:rPr>
                <w:sz w:val="20"/>
                <w:szCs w:val="20"/>
              </w:rPr>
              <w:t xml:space="preserve">. You must make sure that you don’t sprint off too quickly without orientating yourself and your map. You need to be able to keep a steady pace up all the way round the course. </w:t>
            </w:r>
          </w:p>
          <w:p w:rsidR="0026210A" w:rsidP="0026210A" w:rsidRDefault="0026210A" w14:paraId="4658C337" w14:textId="77777777">
            <w:pPr>
              <w:spacing w:after="147"/>
              <w:ind w:right="4"/>
              <w:rPr>
                <w:sz w:val="20"/>
                <w:szCs w:val="20"/>
              </w:rPr>
            </w:pPr>
            <w:r>
              <w:rPr>
                <w:sz w:val="20"/>
                <w:szCs w:val="20"/>
              </w:rPr>
              <w:t xml:space="preserve">You need to be able to orientate your map quickly by finding key features on the ground and then lining yourself and your map up to face the same </w:t>
            </w:r>
            <w:proofErr w:type="gramStart"/>
            <w:r>
              <w:rPr>
                <w:sz w:val="20"/>
                <w:szCs w:val="20"/>
              </w:rPr>
              <w:t>direction</w:t>
            </w:r>
            <w:proofErr w:type="gramEnd"/>
          </w:p>
          <w:p w:rsidR="0026210A" w:rsidP="0026210A" w:rsidRDefault="0026210A" w14:paraId="0B9EC7FD" w14:textId="77777777">
            <w:pPr>
              <w:spacing w:after="147"/>
              <w:ind w:right="4"/>
              <w:rPr>
                <w:sz w:val="20"/>
                <w:szCs w:val="20"/>
              </w:rPr>
            </w:pPr>
            <w:r>
              <w:rPr>
                <w:sz w:val="20"/>
                <w:szCs w:val="20"/>
              </w:rPr>
              <w:t xml:space="preserve">Each time you change direction whilst you are running you should change your grip on the map so that the map is re-orientated and remains facing the same direction as the features on the ground. </w:t>
            </w:r>
          </w:p>
          <w:p w:rsidR="004E2C62" w:rsidP="0026210A" w:rsidRDefault="004E2C62" w14:paraId="22D07265" w14:textId="77777777">
            <w:pPr>
              <w:spacing w:after="147"/>
              <w:ind w:right="4"/>
              <w:rPr>
                <w:sz w:val="20"/>
                <w:szCs w:val="20"/>
              </w:rPr>
            </w:pPr>
            <w:r>
              <w:rPr>
                <w:sz w:val="20"/>
                <w:szCs w:val="20"/>
              </w:rPr>
              <w:t>Star exercises: In a start exercise you have to run out from a central start point to a control and remember the answer o</w:t>
            </w:r>
            <w:r w:rsidR="00110615">
              <w:rPr>
                <w:sz w:val="20"/>
                <w:szCs w:val="20"/>
              </w:rPr>
              <w:t>n th</w:t>
            </w:r>
            <w:r>
              <w:rPr>
                <w:sz w:val="20"/>
                <w:szCs w:val="20"/>
              </w:rPr>
              <w:t xml:space="preserve">e control marker, if you are in a </w:t>
            </w:r>
            <w:proofErr w:type="gramStart"/>
            <w:r>
              <w:rPr>
                <w:sz w:val="20"/>
                <w:szCs w:val="20"/>
              </w:rPr>
              <w:t>team</w:t>
            </w:r>
            <w:proofErr w:type="gramEnd"/>
            <w:r>
              <w:rPr>
                <w:sz w:val="20"/>
                <w:szCs w:val="20"/>
              </w:rPr>
              <w:t xml:space="preserve"> you should each remember a different answer if you have to run to more than on control marker. </w:t>
            </w:r>
          </w:p>
          <w:p w:rsidR="00110615" w:rsidP="0026210A" w:rsidRDefault="00110615" w14:paraId="072C7D18" w14:textId="77777777">
            <w:pPr>
              <w:spacing w:after="147"/>
              <w:ind w:right="4"/>
              <w:rPr>
                <w:sz w:val="20"/>
                <w:szCs w:val="20"/>
              </w:rPr>
            </w:pPr>
            <w:r>
              <w:rPr>
                <w:sz w:val="20"/>
                <w:szCs w:val="20"/>
              </w:rPr>
              <w:lastRenderedPageBreak/>
              <w:t>Courses, sometimes you will be given more than one control to find at a time which makes up a course. You may do a different course to another team and as it’s a race you should not shout out your answers.</w:t>
            </w:r>
          </w:p>
          <w:p w:rsidR="0026210A" w:rsidP="0026210A" w:rsidRDefault="0026210A" w14:paraId="4C096D3B" w14:textId="77777777">
            <w:pPr>
              <w:spacing w:after="147"/>
              <w:ind w:right="4"/>
              <w:rPr>
                <w:sz w:val="20"/>
                <w:szCs w:val="20"/>
              </w:rPr>
            </w:pPr>
            <w:r>
              <w:rPr>
                <w:sz w:val="20"/>
                <w:szCs w:val="20"/>
              </w:rPr>
              <w:t xml:space="preserve">Thumbing- to help you know where you are on the map, you mark your position with your thumb. As you move along the ground, you should move your thumb to your new position on the map.  </w:t>
            </w:r>
          </w:p>
          <w:p w:rsidR="0050482E" w:rsidP="0026210A" w:rsidRDefault="0050482E" w14:paraId="06683A9E" w14:textId="77777777">
            <w:pPr>
              <w:spacing w:after="147"/>
              <w:ind w:right="4"/>
              <w:rPr>
                <w:sz w:val="20"/>
                <w:szCs w:val="20"/>
              </w:rPr>
            </w:pPr>
            <w:r>
              <w:rPr>
                <w:sz w:val="20"/>
                <w:szCs w:val="20"/>
              </w:rPr>
              <w:t>Line features – you can use features on the ground to help you run towards the control marker</w:t>
            </w:r>
            <w:r w:rsidR="004E2C62">
              <w:rPr>
                <w:sz w:val="20"/>
                <w:szCs w:val="20"/>
              </w:rPr>
              <w:t>, (</w:t>
            </w:r>
            <w:proofErr w:type="gramStart"/>
            <w:r>
              <w:rPr>
                <w:sz w:val="20"/>
                <w:szCs w:val="20"/>
              </w:rPr>
              <w:t>e.g.</w:t>
            </w:r>
            <w:proofErr w:type="gramEnd"/>
            <w:r>
              <w:rPr>
                <w:sz w:val="20"/>
                <w:szCs w:val="20"/>
              </w:rPr>
              <w:t xml:space="preserve"> edge of the cage/ line of trees / fence) so that you can run in the general direction towards a control and then be more precise in your navigation as you get closer to the control. </w:t>
            </w:r>
          </w:p>
          <w:p w:rsidRPr="0026210A" w:rsidR="00426199" w:rsidP="0026210A" w:rsidRDefault="00426199" w14:paraId="1299C43A" w14:textId="77777777">
            <w:pPr>
              <w:jc w:val="center"/>
              <w:rPr>
                <w:u w:val="single"/>
              </w:rPr>
            </w:pPr>
          </w:p>
        </w:tc>
        <w:tc>
          <w:tcPr>
            <w:tcW w:w="5103" w:type="dxa"/>
          </w:tcPr>
          <w:p w:rsidRPr="0073699F" w:rsidR="00110615" w:rsidP="00110615" w:rsidRDefault="00110615" w14:paraId="02614873" w14:textId="77777777">
            <w:pPr>
              <w:numPr>
                <w:ilvl w:val="0"/>
                <w:numId w:val="6"/>
              </w:numPr>
              <w:shd w:val="clear" w:color="auto" w:fill="FFFFFF"/>
              <w:spacing w:after="60"/>
              <w:ind w:left="0"/>
              <w:rPr>
                <w:rFonts w:ascii="Arial" w:hAnsi="Arial" w:eastAsia="Times New Roman" w:cs="Arial"/>
                <w:color w:val="222222"/>
                <w:sz w:val="24"/>
                <w:szCs w:val="24"/>
                <w:lang w:eastAsia="en-GB"/>
              </w:rPr>
            </w:pPr>
            <w:r w:rsidRPr="0073699F">
              <w:rPr>
                <w:rFonts w:ascii="Arial" w:hAnsi="Arial" w:eastAsia="Times New Roman" w:cs="Arial"/>
                <w:color w:val="222222"/>
                <w:sz w:val="24"/>
                <w:szCs w:val="24"/>
                <w:lang w:eastAsia="en-GB"/>
              </w:rPr>
              <w:lastRenderedPageBreak/>
              <w:t>.</w:t>
            </w:r>
          </w:p>
          <w:p w:rsidR="00426199" w:rsidP="0026210A" w:rsidRDefault="00426199" w14:paraId="4DDBEF00" w14:textId="77777777">
            <w:pPr>
              <w:tabs>
                <w:tab w:val="left" w:pos="3772"/>
              </w:tabs>
            </w:pPr>
          </w:p>
          <w:p w:rsidR="00110615" w:rsidP="0026210A" w:rsidRDefault="009D5AEC" w14:paraId="33509560" w14:textId="77777777">
            <w:pPr>
              <w:tabs>
                <w:tab w:val="left" w:pos="3772"/>
              </w:tabs>
            </w:pPr>
            <w:r w:rsidRPr="009D5AEC">
              <w:rPr>
                <w:noProof/>
                <w:u w:val="single"/>
                <w:lang w:eastAsia="en-GB"/>
              </w:rPr>
              <mc:AlternateContent>
                <mc:Choice Requires="wps">
                  <w:drawing>
                    <wp:anchor distT="45720" distB="45720" distL="114300" distR="114300" simplePos="0" relativeHeight="251658243" behindDoc="0" locked="0" layoutInCell="1" allowOverlap="1" wp14:anchorId="13DA356E" wp14:editId="2918AB17">
                      <wp:simplePos x="0" y="0"/>
                      <wp:positionH relativeFrom="column">
                        <wp:posOffset>1765300</wp:posOffset>
                      </wp:positionH>
                      <wp:positionV relativeFrom="paragraph">
                        <wp:posOffset>1920875</wp:posOffset>
                      </wp:positionV>
                      <wp:extent cx="1257300" cy="29527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w="9525">
                                <a:solidFill>
                                  <a:srgbClr val="000000"/>
                                </a:solidFill>
                                <a:miter lim="800000"/>
                                <a:headEnd/>
                                <a:tailEnd/>
                              </a:ln>
                            </wps:spPr>
                            <wps:txbx>
                              <w:txbxContent>
                                <w:p w:rsidR="009D5AEC" w:rsidP="009D5AEC" w:rsidRDefault="009D5AEC" w14:paraId="43BCFEAB" w14:textId="77777777">
                                  <w:r>
                                    <w:t xml:space="preserve">Orienteering Map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margin-left:139pt;margin-top:151.25pt;width:99pt;height:23.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" w14:anchorId="13DA356E">
                      <v:textbox>
                        <w:txbxContent>
                          <w:p w:rsidR="009D5AEC" w:rsidP="009D5AEC" w:rsidRDefault="009D5AEC" w14:paraId="43BCFEAB" w14:textId="77777777">
                            <w:r>
                              <w:t xml:space="preserve">Orienteering Map </w:t>
                            </w:r>
                          </w:p>
                        </w:txbxContent>
                      </v:textbox>
                      <w10:wrap type="square"/>
                    </v:shape>
                  </w:pict>
                </mc:Fallback>
              </mc:AlternateContent>
            </w:r>
            <w:r w:rsidRPr="009D5AEC">
              <w:rPr>
                <w:noProof/>
                <w:u w:val="single"/>
                <w:lang w:eastAsia="en-GB"/>
              </w:rPr>
              <mc:AlternateContent>
                <mc:Choice Requires="wps">
                  <w:drawing>
                    <wp:anchor distT="45720" distB="45720" distL="114300" distR="114300" simplePos="0" relativeHeight="251658242" behindDoc="0" locked="0" layoutInCell="1" allowOverlap="1" wp14:anchorId="2FBCC9C0" wp14:editId="2918AB17">
                      <wp:simplePos x="0" y="0"/>
                      <wp:positionH relativeFrom="column">
                        <wp:posOffset>1468755</wp:posOffset>
                      </wp:positionH>
                      <wp:positionV relativeFrom="paragraph">
                        <wp:posOffset>437515</wp:posOffset>
                      </wp:positionV>
                      <wp:extent cx="1257300" cy="45720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9D5AEC" w:rsidP="009D5AEC" w:rsidRDefault="009D5AEC" w14:paraId="45883729" w14:textId="77777777">
                                  <w:r>
                                    <w:t>Orienteering 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margin-left:115.65pt;margin-top:34.45pt;width:99pt;height:3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" w14:anchorId="2FBCC9C0">
                      <v:textbox>
                        <w:txbxContent>
                          <w:p w:rsidR="009D5AEC" w:rsidP="009D5AEC" w:rsidRDefault="009D5AEC" w14:paraId="45883729" w14:textId="77777777">
                            <w:r>
                              <w:t>Orienteering Control</w:t>
                            </w:r>
                          </w:p>
                        </w:txbxContent>
                      </v:textbox>
                      <w10:wrap type="square"/>
                    </v:shape>
                  </w:pict>
                </mc:Fallback>
              </mc:AlternateContent>
            </w:r>
            <w:r w:rsidR="00514343">
              <w:rPr>
                <w:noProof/>
                <w:lang w:eastAsia="en-GB"/>
              </w:rPr>
              <w:drawing>
                <wp:inline distT="0" distB="0" distL="0" distR="0" wp14:anchorId="24BBACCF" wp14:editId="3194ECAA">
                  <wp:extent cx="1326880" cy="1952625"/>
                  <wp:effectExtent l="0" t="0" r="6985" b="0"/>
                  <wp:docPr id="5" name="Picture 5" descr="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8796" cy="1970161"/>
                          </a:xfrm>
                          <a:prstGeom prst="rect">
                            <a:avLst/>
                          </a:prstGeom>
                          <a:noFill/>
                          <a:ln>
                            <a:noFill/>
                          </a:ln>
                        </pic:spPr>
                      </pic:pic>
                    </a:graphicData>
                  </a:graphic>
                </wp:inline>
              </w:drawing>
            </w:r>
          </w:p>
          <w:p w:rsidR="00514343" w:rsidP="0026210A" w:rsidRDefault="00514343" w14:paraId="3461D779" w14:textId="77777777">
            <w:pPr>
              <w:tabs>
                <w:tab w:val="left" w:pos="3772"/>
              </w:tabs>
            </w:pPr>
          </w:p>
          <w:p w:rsidR="00514343" w:rsidP="0026210A" w:rsidRDefault="00514343" w14:paraId="3CF2D8B6" w14:textId="77777777">
            <w:pPr>
              <w:tabs>
                <w:tab w:val="left" w:pos="3772"/>
              </w:tabs>
            </w:pPr>
          </w:p>
          <w:p w:rsidR="00514343" w:rsidP="0026210A" w:rsidRDefault="00514343" w14:paraId="0FB78278" w14:textId="77777777">
            <w:pPr>
              <w:tabs>
                <w:tab w:val="left" w:pos="3772"/>
              </w:tabs>
            </w:pPr>
            <w:r>
              <w:rPr>
                <w:noProof/>
                <w:lang w:eastAsia="en-GB"/>
              </w:rPr>
              <w:lastRenderedPageBreak/>
              <w:drawing>
                <wp:inline distT="0" distB="0" distL="0" distR="0" wp14:anchorId="752E7080" wp14:editId="072E3EC1">
                  <wp:extent cx="2343150" cy="1190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43150" cy="1190625"/>
                          </a:xfrm>
                          <a:prstGeom prst="rect">
                            <a:avLst/>
                          </a:prstGeom>
                        </pic:spPr>
                      </pic:pic>
                    </a:graphicData>
                  </a:graphic>
                </wp:inline>
              </w:drawing>
            </w:r>
          </w:p>
          <w:p w:rsidR="00514343" w:rsidP="0026210A" w:rsidRDefault="009D5AEC" w14:paraId="1FC39945" w14:textId="77777777">
            <w:pPr>
              <w:tabs>
                <w:tab w:val="left" w:pos="3772"/>
              </w:tabs>
            </w:pPr>
            <w:r>
              <w:rPr>
                <w:noProof/>
                <w:lang w:eastAsia="en-GB"/>
              </w:rPr>
              <w:drawing>
                <wp:inline distT="0" distB="0" distL="0" distR="0" wp14:anchorId="687C590C" wp14:editId="05711DD2">
                  <wp:extent cx="1724025" cy="1291355"/>
                  <wp:effectExtent l="0" t="0" r="0" b="4445"/>
                  <wp:docPr id="7" name="Picture 7" descr="Outdoor adventure land activities, Electronic Orient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door adventure land activities, Electronic Orienteer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4693" cy="1299345"/>
                          </a:xfrm>
                          <a:prstGeom prst="rect">
                            <a:avLst/>
                          </a:prstGeom>
                          <a:noFill/>
                          <a:ln>
                            <a:noFill/>
                          </a:ln>
                        </pic:spPr>
                      </pic:pic>
                    </a:graphicData>
                  </a:graphic>
                </wp:inline>
              </w:drawing>
            </w:r>
          </w:p>
          <w:p w:rsidRPr="00426199" w:rsidR="00514343" w:rsidP="009D5AEC" w:rsidRDefault="009D5AEC" w14:paraId="44617FDA" w14:textId="77777777">
            <w:pPr>
              <w:tabs>
                <w:tab w:val="left" w:pos="3772"/>
              </w:tabs>
            </w:pPr>
            <w:r w:rsidRPr="009D5AEC">
              <w:rPr>
                <w:noProof/>
                <w:u w:val="single"/>
                <w:lang w:eastAsia="en-GB"/>
              </w:rPr>
              <mc:AlternateContent>
                <mc:Choice Requires="wps">
                  <w:drawing>
                    <wp:anchor distT="45720" distB="45720" distL="114300" distR="114300" simplePos="0" relativeHeight="251658244" behindDoc="0" locked="0" layoutInCell="1" allowOverlap="1" wp14:anchorId="2C3DAEC5" wp14:editId="2918AB17">
                      <wp:simplePos x="0" y="0"/>
                      <wp:positionH relativeFrom="column">
                        <wp:posOffset>1220470</wp:posOffset>
                      </wp:positionH>
                      <wp:positionV relativeFrom="paragraph">
                        <wp:posOffset>70485</wp:posOffset>
                      </wp:positionV>
                      <wp:extent cx="1438275" cy="29527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95275"/>
                              </a:xfrm>
                              <a:prstGeom prst="rect">
                                <a:avLst/>
                              </a:prstGeom>
                              <a:solidFill>
                                <a:srgbClr val="FFFFFF"/>
                              </a:solidFill>
                              <a:ln w="9525">
                                <a:solidFill>
                                  <a:srgbClr val="000000"/>
                                </a:solidFill>
                                <a:miter lim="800000"/>
                                <a:headEnd/>
                                <a:tailEnd/>
                              </a:ln>
                            </wps:spPr>
                            <wps:txbx>
                              <w:txbxContent>
                                <w:p w:rsidR="009D5AEC" w:rsidP="009D5AEC" w:rsidRDefault="009D5AEC" w14:paraId="6149C484" w14:textId="77777777">
                                  <w:r>
                                    <w:t>Racing to the 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96.1pt;margin-top:5.55pt;width:113.25pt;height:23.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" w14:anchorId="2C3DAEC5">
                      <v:textbox>
                        <w:txbxContent>
                          <w:p w:rsidR="009D5AEC" w:rsidP="009D5AEC" w:rsidRDefault="009D5AEC" w14:paraId="6149C484" w14:textId="77777777">
                            <w:r>
                              <w:t>Racing to the finish</w:t>
                            </w:r>
                          </w:p>
                        </w:txbxContent>
                      </v:textbox>
                      <w10:wrap type="square"/>
                    </v:shape>
                  </w:pict>
                </mc:Fallback>
              </mc:AlternateContent>
            </w:r>
          </w:p>
        </w:tc>
      </w:tr>
    </w:tbl>
    <w:p w:rsidRPr="00FD7EA8" w:rsidR="00FD7EA8" w:rsidP="00FD7EA8" w:rsidRDefault="00FD7EA8" w14:paraId="0562CB0E" w14:textId="77777777">
      <w:pPr>
        <w:jc w:val="center"/>
        <w:rPr>
          <w:b/>
        </w:rPr>
      </w:pPr>
    </w:p>
    <w:sectPr w:rsidRPr="00FD7EA8" w:rsidR="00FD7EA8" w:rsidSect="00FD7EA8">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EAC" w:rsidRDefault="00F04EAC" w14:paraId="5BC025A4" w14:textId="77777777">
      <w:pPr>
        <w:spacing w:after="0" w:line="240" w:lineRule="auto"/>
      </w:pPr>
      <w:r>
        <w:separator/>
      </w:r>
    </w:p>
  </w:endnote>
  <w:endnote w:type="continuationSeparator" w:id="0">
    <w:p w:rsidR="00F04EAC" w:rsidRDefault="00F04EAC" w14:paraId="05BB446D" w14:textId="77777777">
      <w:pPr>
        <w:spacing w:after="0" w:line="240" w:lineRule="auto"/>
      </w:pPr>
      <w:r>
        <w:continuationSeparator/>
      </w:r>
    </w:p>
  </w:endnote>
  <w:endnote w:type="continuationNotice" w:id="1">
    <w:p w:rsidR="00514DC3" w:rsidRDefault="00514DC3" w14:paraId="0DD8681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38E186C" w:rsidTr="038E186C" w14:paraId="78EBB1A4" w14:textId="77777777">
      <w:trPr>
        <w:trHeight w:val="300"/>
      </w:trPr>
      <w:tc>
        <w:tcPr>
          <w:tcW w:w="4650" w:type="dxa"/>
        </w:tcPr>
        <w:p w:rsidR="038E186C" w:rsidP="038E186C" w:rsidRDefault="038E186C" w14:paraId="2DE1E9F3" w14:textId="2E9A76F7">
          <w:pPr>
            <w:pStyle w:val="Header"/>
            <w:ind w:left="-115"/>
          </w:pPr>
        </w:p>
      </w:tc>
      <w:tc>
        <w:tcPr>
          <w:tcW w:w="4650" w:type="dxa"/>
        </w:tcPr>
        <w:p w:rsidR="038E186C" w:rsidP="038E186C" w:rsidRDefault="038E186C" w14:paraId="719DA82E" w14:textId="14B4885B">
          <w:pPr>
            <w:pStyle w:val="Header"/>
            <w:jc w:val="center"/>
          </w:pPr>
        </w:p>
      </w:tc>
      <w:tc>
        <w:tcPr>
          <w:tcW w:w="4650" w:type="dxa"/>
        </w:tcPr>
        <w:p w:rsidR="038E186C" w:rsidP="038E186C" w:rsidRDefault="038E186C" w14:paraId="1141C371" w14:textId="08C5DC4A">
          <w:pPr>
            <w:pStyle w:val="Header"/>
            <w:ind w:right="-115"/>
            <w:jc w:val="right"/>
          </w:pPr>
        </w:p>
      </w:tc>
    </w:tr>
  </w:tbl>
  <w:p w:rsidR="038E186C" w:rsidP="038E186C" w:rsidRDefault="038E186C" w14:paraId="1D53A9BE" w14:textId="58E17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EAC" w:rsidRDefault="00F04EAC" w14:paraId="2647E636" w14:textId="77777777">
      <w:pPr>
        <w:spacing w:after="0" w:line="240" w:lineRule="auto"/>
      </w:pPr>
      <w:r>
        <w:separator/>
      </w:r>
    </w:p>
  </w:footnote>
  <w:footnote w:type="continuationSeparator" w:id="0">
    <w:p w:rsidR="00F04EAC" w:rsidRDefault="00F04EAC" w14:paraId="45B3F75F" w14:textId="77777777">
      <w:pPr>
        <w:spacing w:after="0" w:line="240" w:lineRule="auto"/>
      </w:pPr>
      <w:r>
        <w:continuationSeparator/>
      </w:r>
    </w:p>
  </w:footnote>
  <w:footnote w:type="continuationNotice" w:id="1">
    <w:p w:rsidR="00514DC3" w:rsidRDefault="00514DC3" w14:paraId="15BB27D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38E186C" w:rsidTr="0FADBF10" w14:paraId="38589499" w14:textId="77777777">
      <w:trPr>
        <w:trHeight w:val="300"/>
      </w:trPr>
      <w:tc>
        <w:tcPr>
          <w:tcW w:w="4650" w:type="dxa"/>
          <w:tcMar/>
        </w:tcPr>
        <w:p w:rsidR="038E186C" w:rsidP="038E186C" w:rsidRDefault="038E186C" w14:paraId="3F064D71" w14:textId="7E18CD5E">
          <w:pPr>
            <w:pStyle w:val="Header"/>
            <w:ind w:left="-115"/>
          </w:pPr>
          <w:r>
            <w:rPr>
              <w:noProof/>
            </w:rPr>
            <w:drawing>
              <wp:inline distT="0" distB="0" distL="0" distR="0" wp14:anchorId="1A244FB9" wp14:editId="59573817">
                <wp:extent cx="771525" cy="771525"/>
                <wp:effectExtent l="0" t="0" r="0" b="0"/>
                <wp:docPr id="714800084" name="Picture 7148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br/>
          </w:r>
        </w:p>
      </w:tc>
      <w:tc>
        <w:tcPr>
          <w:tcW w:w="4650" w:type="dxa"/>
          <w:tcMar/>
        </w:tcPr>
        <w:p w:rsidR="038E186C" w:rsidP="038E186C" w:rsidRDefault="038E186C" w14:paraId="54C2F38A" w14:textId="0A976E52">
          <w:pPr>
            <w:pStyle w:val="Header"/>
            <w:jc w:val="center"/>
          </w:pPr>
          <w:r w:rsidRPr="0FADBF10" w:rsidR="0FADBF10">
            <w:rPr>
              <w:rFonts w:ascii="Calibri" w:hAnsi="Calibri" w:eastAsia="Calibri" w:cs="Calibri"/>
              <w:color w:val="000000" w:themeColor="text1" w:themeTint="FF" w:themeShade="FF"/>
            </w:rPr>
            <w:t xml:space="preserve">Ridgeway Physical Education Department </w:t>
          </w:r>
          <w:r w:rsidR="0FADBF10">
            <w:rPr/>
            <w:t xml:space="preserve"> </w:t>
          </w:r>
        </w:p>
        <w:p w:rsidR="038E186C" w:rsidP="0FADBF10" w:rsidRDefault="038E186C" w14:paraId="01B9F657" w14:textId="1AA0B256">
          <w:pPr>
            <w:pStyle w:val="Header"/>
            <w:tabs>
              <w:tab w:val="center" w:leader="none" w:pos="4680"/>
              <w:tab w:val="right" w:leader="none" w:pos="9360"/>
            </w:tabs>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0FADBF10" w:rsidR="0FADBF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Knowledge Organiser </w:t>
          </w:r>
        </w:p>
        <w:p w:rsidR="038E186C" w:rsidP="0FADBF10" w:rsidRDefault="038E186C" w14:paraId="641154BB" w14:textId="7F5B3E0A">
          <w:pPr>
            <w:pStyle w:val="Header"/>
            <w:tabs>
              <w:tab w:val="center" w:leader="none" w:pos="4680"/>
              <w:tab w:val="right" w:leader="none" w:pos="9360"/>
            </w:tabs>
            <w:spacing w:after="0" w:line="240" w:lineRule="auto"/>
            <w:jc w:val="center"/>
            <w:rPr>
              <w:rFonts w:ascii="Calibri" w:hAnsi="Calibri" w:eastAsia="Calibri" w:cs="Calibri"/>
              <w:b w:val="0"/>
              <w:bCs w:val="0"/>
              <w:i w:val="0"/>
              <w:iCs w:val="0"/>
              <w:caps w:val="0"/>
              <w:smallCaps w:val="0"/>
              <w:noProof w:val="0"/>
              <w:color w:val="FF0000"/>
              <w:sz w:val="22"/>
              <w:szCs w:val="22"/>
              <w:lang w:val="en-GB"/>
            </w:rPr>
          </w:pPr>
          <w:r w:rsidRPr="0FADBF10" w:rsidR="0FADBF10">
            <w:rPr>
              <w:rFonts w:ascii="Calibri" w:hAnsi="Calibri" w:eastAsia="Calibri" w:cs="Calibri"/>
              <w:b w:val="0"/>
              <w:bCs w:val="0"/>
              <w:i w:val="0"/>
              <w:iCs w:val="0"/>
              <w:caps w:val="0"/>
              <w:smallCaps w:val="0"/>
              <w:noProof w:val="0"/>
              <w:color w:val="FF0000"/>
              <w:sz w:val="22"/>
              <w:szCs w:val="22"/>
              <w:lang w:val="en-GB"/>
            </w:rPr>
            <w:t xml:space="preserve">OAA </w:t>
          </w:r>
        </w:p>
        <w:p w:rsidR="038E186C" w:rsidP="0FADBF10" w:rsidRDefault="038E186C" w14:paraId="3E0C7926" w14:textId="5C10F3B4">
          <w:pPr>
            <w:pStyle w:val="Header"/>
            <w:tabs>
              <w:tab w:val="center" w:leader="none" w:pos="4680"/>
              <w:tab w:val="right" w:leader="none" w:pos="9360"/>
            </w:tabs>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0FADBF10" w:rsidR="0FADBF10">
            <w:rPr>
              <w:rFonts w:ascii="Calibri" w:hAnsi="Calibri" w:eastAsia="Calibri" w:cs="Calibri"/>
              <w:b w:val="0"/>
              <w:bCs w:val="0"/>
              <w:i w:val="0"/>
              <w:iCs w:val="0"/>
              <w:caps w:val="0"/>
              <w:smallCaps w:val="0"/>
              <w:noProof w:val="0"/>
              <w:color w:val="000000" w:themeColor="text1" w:themeTint="FF" w:themeShade="FF"/>
              <w:sz w:val="22"/>
              <w:szCs w:val="22"/>
              <w:lang w:val="en-GB"/>
            </w:rPr>
            <w:t>Skills and Knowlege</w:t>
          </w:r>
        </w:p>
        <w:p w:rsidR="038E186C" w:rsidP="038E186C" w:rsidRDefault="038E186C" w14:paraId="375337BD" w14:textId="1B202352">
          <w:pPr>
            <w:pStyle w:val="Header"/>
            <w:jc w:val="center"/>
          </w:pPr>
        </w:p>
      </w:tc>
      <w:tc>
        <w:tcPr>
          <w:tcW w:w="4650" w:type="dxa"/>
          <w:tcMar/>
        </w:tcPr>
        <w:p w:rsidR="038E186C" w:rsidP="038E186C" w:rsidRDefault="038E186C" w14:paraId="37594C90" w14:textId="4E52D7BB">
          <w:pPr>
            <w:pStyle w:val="Header"/>
            <w:ind w:right="-115"/>
            <w:jc w:val="right"/>
          </w:pPr>
          <w:r>
            <w:rPr>
              <w:noProof/>
            </w:rPr>
            <w:drawing>
              <wp:inline distT="0" distB="0" distL="0" distR="0" wp14:anchorId="4A252CA0" wp14:editId="5EEAC529">
                <wp:extent cx="771525" cy="771525"/>
                <wp:effectExtent l="0" t="0" r="0" b="0"/>
                <wp:docPr id="206440010" name="Picture 20644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br/>
          </w:r>
        </w:p>
      </w:tc>
    </w:tr>
  </w:tbl>
  <w:p w:rsidR="038E186C" w:rsidP="038E186C" w:rsidRDefault="038E186C" w14:paraId="35FA2ADE" w14:textId="06FFB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5927"/>
    <w:multiLevelType w:val="hybridMultilevel"/>
    <w:tmpl w:val="F5BCB2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F3B6EF2"/>
    <w:multiLevelType w:val="hybridMultilevel"/>
    <w:tmpl w:val="81ECA7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84C4E22"/>
    <w:multiLevelType w:val="hybridMultilevel"/>
    <w:tmpl w:val="77BE4CAA"/>
    <w:lvl w:ilvl="0" w:tplc="8834C152">
      <w:start w:val="1"/>
      <w:numFmt w:val="decimal"/>
      <w:lvlText w:val="%1."/>
      <w:lvlJc w:val="left"/>
      <w:pPr>
        <w:ind w:left="360"/>
      </w:pPr>
      <w:rPr>
        <w:rFonts w:ascii="Calibri" w:hAnsi="Calibri" w:eastAsia="Calibri" w:cs="Calibri"/>
        <w:b w:val="0"/>
        <w:i w:val="0"/>
        <w:strike w:val="0"/>
        <w:dstrike w:val="0"/>
        <w:color w:val="000000"/>
        <w:sz w:val="23"/>
        <w:szCs w:val="23"/>
        <w:u w:val="none" w:color="000000"/>
        <w:bdr w:val="none" w:color="auto" w:sz="0" w:space="0"/>
        <w:shd w:val="clear" w:color="auto" w:fill="auto"/>
        <w:vertAlign w:val="baseline"/>
      </w:rPr>
    </w:lvl>
    <w:lvl w:ilvl="1" w:tplc="EC842120">
      <w:start w:val="1"/>
      <w:numFmt w:val="lowerLetter"/>
      <w:lvlText w:val="%2"/>
      <w:lvlJc w:val="left"/>
      <w:pPr>
        <w:ind w:left="1080"/>
      </w:pPr>
      <w:rPr>
        <w:rFonts w:ascii="Calibri" w:hAnsi="Calibri" w:eastAsia="Calibri" w:cs="Calibri"/>
        <w:b w:val="0"/>
        <w:i w:val="0"/>
        <w:strike w:val="0"/>
        <w:dstrike w:val="0"/>
        <w:color w:val="000000"/>
        <w:sz w:val="23"/>
        <w:szCs w:val="23"/>
        <w:u w:val="none" w:color="000000"/>
        <w:bdr w:val="none" w:color="auto" w:sz="0" w:space="0"/>
        <w:shd w:val="clear" w:color="auto" w:fill="auto"/>
        <w:vertAlign w:val="baseline"/>
      </w:rPr>
    </w:lvl>
    <w:lvl w:ilvl="2" w:tplc="346C80DA">
      <w:start w:val="1"/>
      <w:numFmt w:val="lowerRoman"/>
      <w:lvlText w:val="%3"/>
      <w:lvlJc w:val="left"/>
      <w:pPr>
        <w:ind w:left="1800"/>
      </w:pPr>
      <w:rPr>
        <w:rFonts w:ascii="Calibri" w:hAnsi="Calibri" w:eastAsia="Calibri" w:cs="Calibri"/>
        <w:b w:val="0"/>
        <w:i w:val="0"/>
        <w:strike w:val="0"/>
        <w:dstrike w:val="0"/>
        <w:color w:val="000000"/>
        <w:sz w:val="23"/>
        <w:szCs w:val="23"/>
        <w:u w:val="none" w:color="000000"/>
        <w:bdr w:val="none" w:color="auto" w:sz="0" w:space="0"/>
        <w:shd w:val="clear" w:color="auto" w:fill="auto"/>
        <w:vertAlign w:val="baseline"/>
      </w:rPr>
    </w:lvl>
    <w:lvl w:ilvl="3" w:tplc="B58AEBCE">
      <w:start w:val="1"/>
      <w:numFmt w:val="decimal"/>
      <w:lvlText w:val="%4"/>
      <w:lvlJc w:val="left"/>
      <w:pPr>
        <w:ind w:left="2520"/>
      </w:pPr>
      <w:rPr>
        <w:rFonts w:ascii="Calibri" w:hAnsi="Calibri" w:eastAsia="Calibri" w:cs="Calibri"/>
        <w:b w:val="0"/>
        <w:i w:val="0"/>
        <w:strike w:val="0"/>
        <w:dstrike w:val="0"/>
        <w:color w:val="000000"/>
        <w:sz w:val="23"/>
        <w:szCs w:val="23"/>
        <w:u w:val="none" w:color="000000"/>
        <w:bdr w:val="none" w:color="auto" w:sz="0" w:space="0"/>
        <w:shd w:val="clear" w:color="auto" w:fill="auto"/>
        <w:vertAlign w:val="baseline"/>
      </w:rPr>
    </w:lvl>
    <w:lvl w:ilvl="4" w:tplc="033A18EE">
      <w:start w:val="1"/>
      <w:numFmt w:val="lowerLetter"/>
      <w:lvlText w:val="%5"/>
      <w:lvlJc w:val="left"/>
      <w:pPr>
        <w:ind w:left="3240"/>
      </w:pPr>
      <w:rPr>
        <w:rFonts w:ascii="Calibri" w:hAnsi="Calibri" w:eastAsia="Calibri" w:cs="Calibri"/>
        <w:b w:val="0"/>
        <w:i w:val="0"/>
        <w:strike w:val="0"/>
        <w:dstrike w:val="0"/>
        <w:color w:val="000000"/>
        <w:sz w:val="23"/>
        <w:szCs w:val="23"/>
        <w:u w:val="none" w:color="000000"/>
        <w:bdr w:val="none" w:color="auto" w:sz="0" w:space="0"/>
        <w:shd w:val="clear" w:color="auto" w:fill="auto"/>
        <w:vertAlign w:val="baseline"/>
      </w:rPr>
    </w:lvl>
    <w:lvl w:ilvl="5" w:tplc="C14C3640">
      <w:start w:val="1"/>
      <w:numFmt w:val="lowerRoman"/>
      <w:lvlText w:val="%6"/>
      <w:lvlJc w:val="left"/>
      <w:pPr>
        <w:ind w:left="3960"/>
      </w:pPr>
      <w:rPr>
        <w:rFonts w:ascii="Calibri" w:hAnsi="Calibri" w:eastAsia="Calibri" w:cs="Calibri"/>
        <w:b w:val="0"/>
        <w:i w:val="0"/>
        <w:strike w:val="0"/>
        <w:dstrike w:val="0"/>
        <w:color w:val="000000"/>
        <w:sz w:val="23"/>
        <w:szCs w:val="23"/>
        <w:u w:val="none" w:color="000000"/>
        <w:bdr w:val="none" w:color="auto" w:sz="0" w:space="0"/>
        <w:shd w:val="clear" w:color="auto" w:fill="auto"/>
        <w:vertAlign w:val="baseline"/>
      </w:rPr>
    </w:lvl>
    <w:lvl w:ilvl="6" w:tplc="97647204">
      <w:start w:val="1"/>
      <w:numFmt w:val="decimal"/>
      <w:lvlText w:val="%7"/>
      <w:lvlJc w:val="left"/>
      <w:pPr>
        <w:ind w:left="4680"/>
      </w:pPr>
      <w:rPr>
        <w:rFonts w:ascii="Calibri" w:hAnsi="Calibri" w:eastAsia="Calibri" w:cs="Calibri"/>
        <w:b w:val="0"/>
        <w:i w:val="0"/>
        <w:strike w:val="0"/>
        <w:dstrike w:val="0"/>
        <w:color w:val="000000"/>
        <w:sz w:val="23"/>
        <w:szCs w:val="23"/>
        <w:u w:val="none" w:color="000000"/>
        <w:bdr w:val="none" w:color="auto" w:sz="0" w:space="0"/>
        <w:shd w:val="clear" w:color="auto" w:fill="auto"/>
        <w:vertAlign w:val="baseline"/>
      </w:rPr>
    </w:lvl>
    <w:lvl w:ilvl="7" w:tplc="9C7A5FF4">
      <w:start w:val="1"/>
      <w:numFmt w:val="lowerLetter"/>
      <w:lvlText w:val="%8"/>
      <w:lvlJc w:val="left"/>
      <w:pPr>
        <w:ind w:left="5400"/>
      </w:pPr>
      <w:rPr>
        <w:rFonts w:ascii="Calibri" w:hAnsi="Calibri" w:eastAsia="Calibri" w:cs="Calibri"/>
        <w:b w:val="0"/>
        <w:i w:val="0"/>
        <w:strike w:val="0"/>
        <w:dstrike w:val="0"/>
        <w:color w:val="000000"/>
        <w:sz w:val="23"/>
        <w:szCs w:val="23"/>
        <w:u w:val="none" w:color="000000"/>
        <w:bdr w:val="none" w:color="auto" w:sz="0" w:space="0"/>
        <w:shd w:val="clear" w:color="auto" w:fill="auto"/>
        <w:vertAlign w:val="baseline"/>
      </w:rPr>
    </w:lvl>
    <w:lvl w:ilvl="8" w:tplc="94FE3C40">
      <w:start w:val="1"/>
      <w:numFmt w:val="lowerRoman"/>
      <w:lvlText w:val="%9"/>
      <w:lvlJc w:val="left"/>
      <w:pPr>
        <w:ind w:left="6120"/>
      </w:pPr>
      <w:rPr>
        <w:rFonts w:ascii="Calibri" w:hAnsi="Calibri" w:eastAsia="Calibri" w:cs="Calibri"/>
        <w:b w:val="0"/>
        <w:i w:val="0"/>
        <w:strike w:val="0"/>
        <w:dstrike w:val="0"/>
        <w:color w:val="000000"/>
        <w:sz w:val="23"/>
        <w:szCs w:val="23"/>
        <w:u w:val="none" w:color="000000"/>
        <w:bdr w:val="none" w:color="auto" w:sz="0" w:space="0"/>
        <w:shd w:val="clear" w:color="auto" w:fill="auto"/>
        <w:vertAlign w:val="baseline"/>
      </w:rPr>
    </w:lvl>
  </w:abstractNum>
  <w:abstractNum w:abstractNumId="3" w15:restartNumberingAfterBreak="0">
    <w:nsid w:val="4A4739AA"/>
    <w:multiLevelType w:val="multilevel"/>
    <w:tmpl w:val="DCE27C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6F366C4"/>
    <w:multiLevelType w:val="hybridMultilevel"/>
    <w:tmpl w:val="27901444"/>
    <w:lvl w:ilvl="0" w:tplc="E4FACA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9287257"/>
    <w:multiLevelType w:val="hybridMultilevel"/>
    <w:tmpl w:val="70A4E7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95782003">
    <w:abstractNumId w:val="5"/>
  </w:num>
  <w:num w:numId="2" w16cid:durableId="623728325">
    <w:abstractNumId w:val="1"/>
  </w:num>
  <w:num w:numId="3" w16cid:durableId="845176090">
    <w:abstractNumId w:val="2"/>
  </w:num>
  <w:num w:numId="4" w16cid:durableId="909117244">
    <w:abstractNumId w:val="4"/>
  </w:num>
  <w:num w:numId="5" w16cid:durableId="1407336833">
    <w:abstractNumId w:val="0"/>
  </w:num>
  <w:num w:numId="6" w16cid:durableId="1992563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EA8"/>
    <w:rsid w:val="00110615"/>
    <w:rsid w:val="001B3A58"/>
    <w:rsid w:val="0026210A"/>
    <w:rsid w:val="003E4700"/>
    <w:rsid w:val="00426199"/>
    <w:rsid w:val="00464A83"/>
    <w:rsid w:val="004D64E3"/>
    <w:rsid w:val="004E2C62"/>
    <w:rsid w:val="0050482E"/>
    <w:rsid w:val="00514343"/>
    <w:rsid w:val="00514DC3"/>
    <w:rsid w:val="00677C04"/>
    <w:rsid w:val="006941B4"/>
    <w:rsid w:val="006A3037"/>
    <w:rsid w:val="0070101F"/>
    <w:rsid w:val="0073699F"/>
    <w:rsid w:val="00741EDC"/>
    <w:rsid w:val="007A62BF"/>
    <w:rsid w:val="00806BA7"/>
    <w:rsid w:val="008D3B05"/>
    <w:rsid w:val="008D681E"/>
    <w:rsid w:val="009D5AEC"/>
    <w:rsid w:val="00A41B4A"/>
    <w:rsid w:val="00B82C6D"/>
    <w:rsid w:val="00BA3A44"/>
    <w:rsid w:val="00C36C64"/>
    <w:rsid w:val="00C82CDF"/>
    <w:rsid w:val="00D178CA"/>
    <w:rsid w:val="00F04EAC"/>
    <w:rsid w:val="00FD7EA8"/>
    <w:rsid w:val="038E186C"/>
    <w:rsid w:val="0FADBF10"/>
    <w:rsid w:val="1696DFA7"/>
    <w:rsid w:val="6B874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66C2"/>
  <w15:chartTrackingRefBased/>
  <w15:docId w15:val="{07EC4899-7D83-4C6B-B70E-CB89A795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D7E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64A83"/>
    <w:pPr>
      <w:ind w:left="720"/>
      <w:contextualSpacing/>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00446">
      <w:bodyDiv w:val="1"/>
      <w:marLeft w:val="0"/>
      <w:marRight w:val="0"/>
      <w:marTop w:val="0"/>
      <w:marBottom w:val="0"/>
      <w:divBdr>
        <w:top w:val="none" w:sz="0" w:space="0" w:color="auto"/>
        <w:left w:val="none" w:sz="0" w:space="0" w:color="auto"/>
        <w:bottom w:val="none" w:sz="0" w:space="0" w:color="auto"/>
        <w:right w:val="none" w:sz="0" w:space="0" w:color="auto"/>
      </w:divBdr>
      <w:divsChild>
        <w:div w:id="203280522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e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image" Target="media/image6.jpeg"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094a91-0d16-4c4d-83ab-a348dadb0ac9" xsi:nil="true"/>
    <lcf76f155ced4ddcb4097134ff3c332f xmlns="accbb794-04cb-4096-b522-3650933d47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93F328680CF4580305DB031259896" ma:contentTypeVersion="14" ma:contentTypeDescription="Create a new document." ma:contentTypeScope="" ma:versionID="8b9851cf93a75bca6f6d838a2e1465a2">
  <xsd:schema xmlns:xsd="http://www.w3.org/2001/XMLSchema" xmlns:xs="http://www.w3.org/2001/XMLSchema" xmlns:p="http://schemas.microsoft.com/office/2006/metadata/properties" xmlns:ns2="accbb794-04cb-4096-b522-3650933d47c6" xmlns:ns3="38094a91-0d16-4c4d-83ab-a348dadb0ac9" targetNamespace="http://schemas.microsoft.com/office/2006/metadata/properties" ma:root="true" ma:fieldsID="10b1877b19d0353e505de405382a8273" ns2:_="" ns3:_="">
    <xsd:import namespace="accbb794-04cb-4096-b522-3650933d47c6"/>
    <xsd:import namespace="38094a91-0d16-4c4d-83ab-a348dadb0ac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bb794-04cb-4096-b522-3650933d47c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65895cd-c2e5-4ee0-a44a-cd0d712d940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94a91-0d16-4c4d-83ab-a348dadb0ac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7938c4-d14b-4bef-b8af-d290d93a6618}" ma:internalName="TaxCatchAll" ma:showField="CatchAllData" ma:web="38094a91-0d16-4c4d-83ab-a348dadb0ac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D1FA7-5573-49BE-87BD-AADF8FD35159}">
  <ds:schemaRefs>
    <ds:schemaRef ds:uri="http://schemas.microsoft.com/office/infopath/2007/PartnerControls"/>
    <ds:schemaRef ds:uri="http://purl.org/dc/elements/1.1/"/>
    <ds:schemaRef ds:uri="http://schemas.openxmlformats.org/package/2006/metadata/core-properties"/>
    <ds:schemaRef ds:uri="accbb794-04cb-4096-b522-3650933d47c6"/>
    <ds:schemaRef ds:uri="38094a91-0d16-4c4d-83ab-a348dadb0ac9"/>
    <ds:schemaRef ds:uri="http://www.w3.org/XML/1998/namespace"/>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AE82D172-1850-4D1C-B21A-53B1EDE0A63D}">
  <ds:schemaRefs>
    <ds:schemaRef ds:uri="http://schemas.microsoft.com/sharepoint/v3/contenttype/forms"/>
  </ds:schemaRefs>
</ds:datastoreItem>
</file>

<file path=customXml/itemProps3.xml><?xml version="1.0" encoding="utf-8"?>
<ds:datastoreItem xmlns:ds="http://schemas.openxmlformats.org/officeDocument/2006/customXml" ds:itemID="{C376D065-E0BF-4C6B-9602-A9250A635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bb794-04cb-4096-b522-3650933d47c6"/>
    <ds:schemaRef ds:uri="38094a91-0d16-4c4d-83ab-a348dadb0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M Smith</dc:creator>
  <keywords/>
  <dc:description/>
  <lastModifiedBy>Carly Sandell (Ridgeway Secondary School)</lastModifiedBy>
  <revision>4</revision>
  <dcterms:created xsi:type="dcterms:W3CDTF">2023-09-27T15:10:00.0000000Z</dcterms:created>
  <dcterms:modified xsi:type="dcterms:W3CDTF">2023-09-28T07:17:29.6011128Z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0x01010043F93F328680CF4580305DB031259896</vt:lpwstr>
  </property>
  <property fmtid="{D5CDD505-2E9C-101B-9397-08002B2CF9AE}" pid="3" name="MediaServiceImageTags">
    <vt:lpwstr/>
  </property>
</Properties>
</file>