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2BA" w:rsidRDefault="00E452BA">
      <w:pPr>
        <w:rPr>
          <w:rFonts w:ascii="Comic Sans MS" w:hAnsi="Comic Sans MS"/>
          <w:b/>
          <w:sz w:val="20"/>
          <w:szCs w:val="20"/>
          <w:u w:val="single"/>
        </w:rPr>
      </w:pPr>
      <w:bookmarkStart w:id="0" w:name="_GoBack"/>
      <w:bookmarkEnd w:id="0"/>
    </w:p>
    <w:p w:rsidR="00E452BA" w:rsidRPr="00E452BA" w:rsidRDefault="00E452BA" w:rsidP="00E452BA">
      <w:pPr>
        <w:jc w:val="center"/>
        <w:rPr>
          <w:rFonts w:ascii="Comic Sans MS" w:hAnsi="Comic Sans MS"/>
          <w:b/>
          <w:sz w:val="96"/>
          <w:szCs w:val="20"/>
        </w:rPr>
      </w:pPr>
      <w:r w:rsidRPr="00E452BA">
        <w:rPr>
          <w:rFonts w:ascii="Comic Sans MS" w:hAnsi="Comic Sans MS"/>
          <w:b/>
          <w:sz w:val="96"/>
          <w:szCs w:val="20"/>
        </w:rPr>
        <w:t>HET Fractions Policy</w:t>
      </w:r>
    </w:p>
    <w:p w:rsidR="00E452BA" w:rsidRDefault="00E452BA" w:rsidP="00E452BA">
      <w:pPr>
        <w:jc w:val="center"/>
        <w:rPr>
          <w:rFonts w:ascii="Comic Sans MS" w:hAnsi="Comic Sans MS"/>
          <w:b/>
          <w:sz w:val="72"/>
          <w:szCs w:val="20"/>
        </w:rPr>
      </w:pPr>
      <w:r w:rsidRPr="002D40CF">
        <w:rPr>
          <w:b/>
          <w:noProof/>
          <w:sz w:val="20"/>
          <w:lang w:eastAsia="en-GB"/>
        </w:rPr>
        <w:drawing>
          <wp:anchor distT="0" distB="0" distL="114300" distR="114300" simplePos="0" relativeHeight="251821056" behindDoc="1" locked="0" layoutInCell="1" allowOverlap="1" wp14:anchorId="725795F6" wp14:editId="2520FFB2">
            <wp:simplePos x="0" y="0"/>
            <wp:positionH relativeFrom="margin">
              <wp:align>center</wp:align>
            </wp:positionH>
            <wp:positionV relativeFrom="paragraph">
              <wp:posOffset>4051</wp:posOffset>
            </wp:positionV>
            <wp:extent cx="3673366" cy="2320769"/>
            <wp:effectExtent l="0" t="0" r="3810" b="3810"/>
            <wp:wrapTight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ight>
            <wp:docPr id="24589" name="Picture 2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366" cy="232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2BA" w:rsidRDefault="00E452BA" w:rsidP="00E452BA">
      <w:pPr>
        <w:jc w:val="center"/>
        <w:rPr>
          <w:rFonts w:ascii="Comic Sans MS" w:hAnsi="Comic Sans MS"/>
          <w:b/>
          <w:sz w:val="72"/>
          <w:szCs w:val="20"/>
        </w:rPr>
      </w:pPr>
    </w:p>
    <w:p w:rsidR="00E452BA" w:rsidRDefault="00E452BA" w:rsidP="00E452BA">
      <w:pPr>
        <w:jc w:val="center"/>
        <w:rPr>
          <w:rFonts w:ascii="Comic Sans MS" w:hAnsi="Comic Sans MS"/>
          <w:b/>
          <w:sz w:val="72"/>
          <w:szCs w:val="20"/>
        </w:rPr>
      </w:pPr>
    </w:p>
    <w:p w:rsidR="00E452BA" w:rsidRPr="00E452BA" w:rsidRDefault="00E452BA" w:rsidP="00E452BA">
      <w:pPr>
        <w:jc w:val="center"/>
        <w:rPr>
          <w:rFonts w:ascii="Comic Sans MS" w:hAnsi="Comic Sans MS"/>
          <w:b/>
          <w:sz w:val="72"/>
          <w:szCs w:val="20"/>
        </w:rPr>
      </w:pPr>
      <w:r w:rsidRPr="00E452BA">
        <w:rPr>
          <w:rFonts w:ascii="Comic Sans MS" w:hAnsi="Comic Sans MS"/>
          <w:b/>
          <w:sz w:val="72"/>
          <w:szCs w:val="20"/>
        </w:rPr>
        <w:t>A document to support the teaching and learning of fractions in Years 1-6</w:t>
      </w:r>
    </w:p>
    <w:p w:rsidR="00E452BA" w:rsidRDefault="00E452BA">
      <w:pPr>
        <w:rPr>
          <w:rFonts w:ascii="Comic Sans MS" w:hAnsi="Comic Sans MS"/>
          <w:b/>
          <w:sz w:val="20"/>
          <w:szCs w:val="20"/>
          <w:u w:val="single"/>
        </w:rPr>
      </w:pPr>
    </w:p>
    <w:p w:rsidR="00E452BA" w:rsidRDefault="00E452BA" w:rsidP="00E452BA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E452BA" w:rsidRDefault="00E452BA" w:rsidP="00E452BA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E452BA" w:rsidRDefault="00E452BA" w:rsidP="00E452BA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E452BA" w:rsidRDefault="00E452BA" w:rsidP="00E452BA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E452BA" w:rsidRPr="00DD0D69" w:rsidRDefault="00E452BA" w:rsidP="00E452BA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DD0D69">
        <w:rPr>
          <w:rFonts w:ascii="Comic Sans MS" w:hAnsi="Comic Sans MS"/>
          <w:b/>
          <w:sz w:val="20"/>
          <w:szCs w:val="20"/>
          <w:u w:val="single"/>
        </w:rPr>
        <w:lastRenderedPageBreak/>
        <w:t>The relationship between part and whole</w:t>
      </w:r>
    </w:p>
    <w:p w:rsidR="00E452BA" w:rsidRPr="00DD0D69" w:rsidRDefault="00E452BA" w:rsidP="00E452BA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DD0D69">
        <w:rPr>
          <w:rFonts w:ascii="Comic Sans MS" w:hAnsi="Comic Sans MS"/>
          <w:sz w:val="20"/>
          <w:szCs w:val="20"/>
        </w:rPr>
        <w:t xml:space="preserve">When beginning the teaching of fractions, each year group will teach the relationship between part and whole. </w:t>
      </w:r>
    </w:p>
    <w:p w:rsidR="00E452BA" w:rsidRPr="00DD0D69" w:rsidRDefault="00E452BA" w:rsidP="00E452BA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DD0D69">
        <w:rPr>
          <w:rFonts w:ascii="Comic Sans MS" w:hAnsi="Comic Sans MS"/>
          <w:sz w:val="20"/>
          <w:szCs w:val="20"/>
        </w:rPr>
        <w:t xml:space="preserve">The progression of this concept across year groups will be evident by: the pace and confidence in which pupils can move between concrete, pictorial and abstract representations, reasoning depth and the complexity of examples used. </w:t>
      </w:r>
    </w:p>
    <w:p w:rsidR="00E452BA" w:rsidRPr="00DD0D69" w:rsidRDefault="00E452BA" w:rsidP="00E452BA">
      <w:pPr>
        <w:spacing w:after="0" w:line="240" w:lineRule="auto"/>
        <w:rPr>
          <w:rFonts w:ascii="Comic Sans MS" w:eastAsia="Times New Roman" w:hAnsi="Comic Sans MS" w:cs="Times New Roman"/>
          <w:bCs/>
          <w:color w:val="000000"/>
          <w:sz w:val="20"/>
          <w:szCs w:val="20"/>
          <w:lang w:val="en-US"/>
        </w:rPr>
      </w:pPr>
      <w:r w:rsidRPr="00DD0D69">
        <w:rPr>
          <w:rFonts w:ascii="Comic Sans MS" w:hAnsi="Comic Sans MS"/>
          <w:b/>
          <w:sz w:val="20"/>
          <w:szCs w:val="20"/>
        </w:rPr>
        <w:t>Sentence stem:</w:t>
      </w:r>
      <w:r w:rsidRPr="00DD0D69">
        <w:rPr>
          <w:rFonts w:ascii="Comic Sans MS" w:hAnsi="Comic Sans MS"/>
          <w:sz w:val="20"/>
          <w:szCs w:val="20"/>
        </w:rPr>
        <w:t xml:space="preserve"> </w:t>
      </w:r>
      <w:r w:rsidRPr="00DD0D69">
        <w:rPr>
          <w:rFonts w:ascii="Comic Sans MS" w:eastAsia="Times New Roman" w:hAnsi="Comic Sans MS" w:cs="Times New Roman"/>
          <w:bCs/>
          <w:color w:val="000000"/>
          <w:sz w:val="20"/>
          <w:szCs w:val="20"/>
          <w:lang w:val="en-US"/>
        </w:rPr>
        <w:t xml:space="preserve">If </w:t>
      </w:r>
      <w:r w:rsidRPr="00DD0D69">
        <w:rPr>
          <w:rFonts w:ascii="Comic Sans MS" w:eastAsia="Times New Roman" w:hAnsi="Comic Sans MS" w:cs="Times New Roman"/>
          <w:bCs/>
          <w:color w:val="000000"/>
          <w:sz w:val="20"/>
          <w:szCs w:val="20"/>
          <w:u w:val="single"/>
          <w:lang w:val="en-US"/>
        </w:rPr>
        <w:t>___________</w:t>
      </w:r>
      <w:r w:rsidRPr="00DD0D69">
        <w:rPr>
          <w:rFonts w:ascii="Comic Sans MS" w:eastAsia="Times New Roman" w:hAnsi="Comic Sans MS" w:cs="Times New Roman"/>
          <w:bCs/>
          <w:color w:val="000000"/>
          <w:sz w:val="20"/>
          <w:szCs w:val="20"/>
          <w:lang w:val="en-US"/>
        </w:rPr>
        <w:t xml:space="preserve"> is the </w:t>
      </w:r>
      <w:r w:rsidRPr="00DD0D69">
        <w:rPr>
          <w:rFonts w:ascii="Comic Sans MS" w:eastAsia="Times New Roman" w:hAnsi="Comic Sans MS" w:cs="Times New Roman"/>
          <w:bCs/>
          <w:color w:val="FF0000"/>
          <w:sz w:val="20"/>
          <w:szCs w:val="20"/>
          <w:lang w:val="en-US"/>
        </w:rPr>
        <w:t xml:space="preserve">whole, </w:t>
      </w:r>
      <w:r w:rsidRPr="00DD0D69">
        <w:rPr>
          <w:rFonts w:ascii="Comic Sans MS" w:eastAsia="Times New Roman" w:hAnsi="Comic Sans MS" w:cs="Times New Roman"/>
          <w:bCs/>
          <w:color w:val="000000"/>
          <w:sz w:val="20"/>
          <w:szCs w:val="20"/>
          <w:lang w:val="en-US"/>
        </w:rPr>
        <w:t xml:space="preserve">then </w:t>
      </w:r>
      <w:r w:rsidRPr="00DD0D69">
        <w:rPr>
          <w:rFonts w:ascii="Comic Sans MS" w:eastAsia="Times New Roman" w:hAnsi="Comic Sans MS" w:cs="Times New Roman"/>
          <w:bCs/>
          <w:color w:val="000000"/>
          <w:sz w:val="20"/>
          <w:szCs w:val="20"/>
          <w:u w:val="single"/>
          <w:lang w:val="en-US"/>
        </w:rPr>
        <w:t>___________</w:t>
      </w:r>
      <w:r w:rsidRPr="00DD0D69">
        <w:rPr>
          <w:rFonts w:ascii="Comic Sans MS" w:eastAsia="Times New Roman" w:hAnsi="Comic Sans MS" w:cs="Times New Roman"/>
          <w:bCs/>
          <w:color w:val="000000"/>
          <w:sz w:val="20"/>
          <w:szCs w:val="20"/>
          <w:lang w:val="en-US"/>
        </w:rPr>
        <w:t xml:space="preserve"> is a </w:t>
      </w:r>
      <w:r w:rsidRPr="00DD0D69">
        <w:rPr>
          <w:rFonts w:ascii="Comic Sans MS" w:eastAsia="Times New Roman" w:hAnsi="Comic Sans MS" w:cs="Times New Roman"/>
          <w:bCs/>
          <w:color w:val="FF0000"/>
          <w:sz w:val="20"/>
          <w:szCs w:val="20"/>
          <w:lang w:val="en-US"/>
        </w:rPr>
        <w:t>part</w:t>
      </w:r>
      <w:r w:rsidRPr="00DD0D69">
        <w:rPr>
          <w:rFonts w:ascii="Comic Sans MS" w:eastAsia="Times New Roman" w:hAnsi="Comic Sans MS" w:cs="Times New Roman"/>
          <w:bCs/>
          <w:color w:val="000000"/>
          <w:sz w:val="20"/>
          <w:szCs w:val="20"/>
          <w:lang w:val="en-US"/>
        </w:rPr>
        <w:t xml:space="preserve"> of the whole.</w:t>
      </w:r>
    </w:p>
    <w:p w:rsidR="00E452BA" w:rsidRPr="00DD0D69" w:rsidRDefault="00E452BA" w:rsidP="00E452BA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DD0D69">
        <w:rPr>
          <w:rFonts w:ascii="Comic Sans MS" w:hAnsi="Comic Sans MS"/>
          <w:b/>
          <w:bCs/>
          <w:sz w:val="20"/>
          <w:szCs w:val="20"/>
          <w:lang w:val="en-US"/>
        </w:rPr>
        <w:t>Conclusion:</w:t>
      </w:r>
      <w:r w:rsidRPr="00DD0D69">
        <w:rPr>
          <w:rFonts w:ascii="Comic Sans MS" w:hAnsi="Comic Sans MS"/>
          <w:bCs/>
          <w:sz w:val="20"/>
          <w:szCs w:val="20"/>
          <w:lang w:val="en-US"/>
        </w:rPr>
        <w:t xml:space="preserve"> A whole can be divided into many parts</w:t>
      </w:r>
      <w:r w:rsidRPr="00DD0D69">
        <w:rPr>
          <w:rFonts w:ascii="Comic Sans MS" w:hAnsi="Comic Sans MS"/>
          <w:bCs/>
          <w:sz w:val="20"/>
          <w:szCs w:val="20"/>
        </w:rPr>
        <w:t xml:space="preserve">. </w:t>
      </w:r>
      <w:r w:rsidRPr="00DD0D69">
        <w:rPr>
          <w:rFonts w:ascii="Comic Sans MS" w:hAnsi="Comic Sans MS"/>
          <w:bCs/>
          <w:sz w:val="20"/>
          <w:szCs w:val="20"/>
          <w:lang w:val="en-US"/>
        </w:rPr>
        <w:t>Many parts can make one whole</w:t>
      </w:r>
      <w:r w:rsidRPr="00DD0D69">
        <w:rPr>
          <w:rFonts w:ascii="Comic Sans MS" w:hAnsi="Comic Sans MS"/>
          <w:bCs/>
          <w:sz w:val="20"/>
          <w:szCs w:val="20"/>
        </w:rPr>
        <w:t>.</w:t>
      </w:r>
    </w:p>
    <w:tbl>
      <w:tblPr>
        <w:tblStyle w:val="TableGrid"/>
        <w:tblW w:w="15094" w:type="dxa"/>
        <w:tblInd w:w="-5" w:type="dxa"/>
        <w:tblLook w:val="04A0" w:firstRow="1" w:lastRow="0" w:firstColumn="1" w:lastColumn="0" w:noHBand="0" w:noVBand="1"/>
      </w:tblPr>
      <w:tblGrid>
        <w:gridCol w:w="2122"/>
        <w:gridCol w:w="572"/>
        <w:gridCol w:w="1270"/>
        <w:gridCol w:w="1080"/>
        <w:gridCol w:w="1072"/>
        <w:gridCol w:w="2313"/>
        <w:gridCol w:w="140"/>
        <w:gridCol w:w="3055"/>
        <w:gridCol w:w="3395"/>
        <w:gridCol w:w="75"/>
      </w:tblGrid>
      <w:tr w:rsidR="00E452BA" w:rsidRPr="00DD0D69" w:rsidTr="008562D8">
        <w:trPr>
          <w:gridAfter w:val="1"/>
          <w:wAfter w:w="75" w:type="dxa"/>
          <w:trHeight w:val="5426"/>
        </w:trPr>
        <w:tc>
          <w:tcPr>
            <w:tcW w:w="2694" w:type="dxa"/>
            <w:gridSpan w:val="2"/>
          </w:tcPr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  <w:u w:val="single"/>
              </w:rPr>
              <w:t>Exploring part and whole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</w:rPr>
              <w:t>Story</w:t>
            </w:r>
          </w:p>
          <w:p w:rsidR="00E452BA" w:rsidRPr="00DD0D69" w:rsidRDefault="00E452BA" w:rsidP="00D129D1">
            <w:pPr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sz w:val="20"/>
                <w:szCs w:val="20"/>
              </w:rPr>
              <w:t xml:space="preserve">The elephant story allows pupils to recognise the relationship between the whole and part for themselves. </w:t>
            </w:r>
          </w:p>
          <w:p w:rsidR="00E452BA" w:rsidRPr="00DD0D69" w:rsidRDefault="00E452BA" w:rsidP="00D129D1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452BA" w:rsidRPr="00DD0D69" w:rsidRDefault="00E452BA" w:rsidP="00D129D1">
            <w:pPr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21785E" wp14:editId="411372B5">
                  <wp:extent cx="1261241" cy="911225"/>
                  <wp:effectExtent l="0" t="0" r="0" b="3175"/>
                  <wp:docPr id="57438" name="Picture 57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37" cy="91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2BA" w:rsidRPr="00DD0D69" w:rsidRDefault="00E452BA" w:rsidP="00D129D1">
            <w:pPr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sz w:val="20"/>
                <w:szCs w:val="20"/>
              </w:rPr>
              <w:t>Story message:</w:t>
            </w:r>
          </w:p>
          <w:p w:rsidR="00E452BA" w:rsidRPr="00DD0D69" w:rsidRDefault="00E452BA" w:rsidP="00D129D1">
            <w:pPr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sz w:val="20"/>
                <w:szCs w:val="20"/>
              </w:rPr>
              <w:t xml:space="preserve">The blind man cannot identify the object because he only touched a part of the elephant, not the whole. </w:t>
            </w:r>
          </w:p>
        </w:tc>
        <w:tc>
          <w:tcPr>
            <w:tcW w:w="2350" w:type="dxa"/>
            <w:gridSpan w:val="2"/>
          </w:tcPr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  <w:u w:val="single"/>
              </w:rPr>
              <w:t>One object as the whole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</w:rPr>
              <w:t>Concrete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sz w:val="20"/>
                <w:szCs w:val="20"/>
              </w:rPr>
              <w:t>Pupils can see and hold the object.</w:t>
            </w:r>
          </w:p>
          <w:p w:rsidR="00E452BA" w:rsidRPr="00DD0D69" w:rsidRDefault="00E452BA" w:rsidP="00D129D1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2246B50" wp14:editId="6A35A291">
                  <wp:extent cx="1211538" cy="788276"/>
                  <wp:effectExtent l="0" t="0" r="8255" b="0"/>
                  <wp:docPr id="57439" name="Picture 57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44" cy="80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</w:pP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If 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u w:val="single"/>
                <w:lang w:val="en-US"/>
              </w:rPr>
              <w:t>the teddy bear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is the </w:t>
            </w:r>
            <w:r w:rsidRPr="00DD0D69">
              <w:rPr>
                <w:rFonts w:ascii="Comic Sans MS" w:eastAsia="Times New Roman" w:hAnsi="Comic Sans MS" w:cs="Times New Roman"/>
                <w:bCs/>
                <w:color w:val="FF0000"/>
                <w:sz w:val="20"/>
                <w:szCs w:val="20"/>
                <w:lang w:val="en-US"/>
              </w:rPr>
              <w:t xml:space="preserve">whole, </w:t>
            </w:r>
          </w:p>
          <w:p w:rsidR="00E452BA" w:rsidRPr="00DD0D69" w:rsidRDefault="00E452BA" w:rsidP="00D129D1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then 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u w:val="single"/>
                <w:lang w:val="en-US"/>
              </w:rPr>
              <w:t>his nose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is a </w:t>
            </w:r>
            <w:r w:rsidRPr="00DD0D69">
              <w:rPr>
                <w:rFonts w:ascii="Comic Sans MS" w:eastAsia="Times New Roman" w:hAnsi="Comic Sans MS" w:cs="Times New Roman"/>
                <w:bCs/>
                <w:color w:val="FF0000"/>
                <w:sz w:val="20"/>
                <w:szCs w:val="20"/>
                <w:lang w:val="en-US"/>
              </w:rPr>
              <w:t>part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of the whole.</w:t>
            </w:r>
          </w:p>
        </w:tc>
        <w:tc>
          <w:tcPr>
            <w:tcW w:w="3385" w:type="dxa"/>
            <w:gridSpan w:val="2"/>
          </w:tcPr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  <w:u w:val="single"/>
              </w:rPr>
              <w:t>One object as the whole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</w:rPr>
              <w:t>Pictorial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sz w:val="20"/>
                <w:szCs w:val="20"/>
              </w:rPr>
              <w:t xml:space="preserve">The object is a picture on the board or on a piece of paper. 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26AA91F5" wp14:editId="78AE3273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46990</wp:posOffset>
                  </wp:positionV>
                  <wp:extent cx="760095" cy="803910"/>
                  <wp:effectExtent l="0" t="0" r="1905" b="0"/>
                  <wp:wrapSquare wrapText="bothSides"/>
                  <wp:docPr id="24576" name="Picture 2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4DD26CCC" wp14:editId="1CA4B43D">
                  <wp:simplePos x="0" y="0"/>
                  <wp:positionH relativeFrom="column">
                    <wp:posOffset>663422</wp:posOffset>
                  </wp:positionH>
                  <wp:positionV relativeFrom="paragraph">
                    <wp:posOffset>76682</wp:posOffset>
                  </wp:positionV>
                  <wp:extent cx="797560" cy="835025"/>
                  <wp:effectExtent l="0" t="0" r="2540" b="3175"/>
                  <wp:wrapSquare wrapText="bothSides"/>
                  <wp:docPr id="24577" name="Picture 2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" t="3985"/>
                          <a:stretch/>
                        </pic:blipFill>
                        <pic:spPr bwMode="auto">
                          <a:xfrm>
                            <a:off x="0" y="0"/>
                            <a:ext cx="797560" cy="83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</w:pP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If 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u w:val="single"/>
                <w:lang w:val="en-US"/>
              </w:rPr>
              <w:t>the duck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is the </w:t>
            </w:r>
            <w:r w:rsidRPr="00DD0D69">
              <w:rPr>
                <w:rFonts w:ascii="Comic Sans MS" w:eastAsia="Times New Roman" w:hAnsi="Comic Sans MS" w:cs="Times New Roman"/>
                <w:bCs/>
                <w:color w:val="FF0000"/>
                <w:sz w:val="20"/>
                <w:szCs w:val="20"/>
                <w:lang w:val="en-US"/>
              </w:rPr>
              <w:t xml:space="preserve">whole, </w:t>
            </w: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then 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u w:val="single"/>
                <w:lang w:val="en-US"/>
              </w:rPr>
              <w:t>the beak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is a </w:t>
            </w:r>
            <w:r w:rsidRPr="00DD0D69">
              <w:rPr>
                <w:rFonts w:ascii="Comic Sans MS" w:eastAsia="Times New Roman" w:hAnsi="Comic Sans MS" w:cs="Times New Roman"/>
                <w:bCs/>
                <w:color w:val="FF0000"/>
                <w:sz w:val="20"/>
                <w:szCs w:val="20"/>
                <w:lang w:val="en-US"/>
              </w:rPr>
              <w:t>part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of the whole.</w:t>
            </w:r>
          </w:p>
        </w:tc>
        <w:tc>
          <w:tcPr>
            <w:tcW w:w="3195" w:type="dxa"/>
            <w:gridSpan w:val="2"/>
          </w:tcPr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  <w:u w:val="single"/>
              </w:rPr>
              <w:t>Several objects as one whole group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</w:rPr>
              <w:t>Pictorial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sz w:val="20"/>
                <w:szCs w:val="20"/>
              </w:rPr>
              <w:t xml:space="preserve">The object is a picture on the board or on a piece of paper. </w:t>
            </w: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75A351BD" wp14:editId="1583A7BD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137795</wp:posOffset>
                  </wp:positionV>
                  <wp:extent cx="1229360" cy="979805"/>
                  <wp:effectExtent l="0" t="0" r="8890" b="0"/>
                  <wp:wrapSquare wrapText="bothSides"/>
                  <wp:docPr id="24579" name="Picture 24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52BA" w:rsidRPr="00DD0D69" w:rsidRDefault="00E452BA" w:rsidP="00D129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452BA" w:rsidRPr="00DD0D69" w:rsidRDefault="00E452BA" w:rsidP="00D129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452BA" w:rsidRPr="00DD0D69" w:rsidRDefault="00E452BA" w:rsidP="00D129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452BA" w:rsidRPr="00DD0D69" w:rsidRDefault="00E452BA" w:rsidP="00D129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452BA" w:rsidRPr="00DD0D69" w:rsidRDefault="00E452BA" w:rsidP="00D129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76C6BCAC" wp14:editId="41410979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262255</wp:posOffset>
                  </wp:positionV>
                  <wp:extent cx="1544955" cy="818515"/>
                  <wp:effectExtent l="0" t="0" r="0" b="635"/>
                  <wp:wrapSquare wrapText="bothSides"/>
                  <wp:docPr id="24580" name="Picture 2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</w:pP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If 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u w:val="single"/>
                <w:lang w:val="en-US"/>
              </w:rPr>
              <w:t>8 oranges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are the </w:t>
            </w:r>
            <w:r w:rsidRPr="00DD0D69">
              <w:rPr>
                <w:rFonts w:ascii="Comic Sans MS" w:eastAsia="Times New Roman" w:hAnsi="Comic Sans MS" w:cs="Times New Roman"/>
                <w:bCs/>
                <w:color w:val="FF0000"/>
                <w:sz w:val="20"/>
                <w:szCs w:val="20"/>
                <w:lang w:val="en-US"/>
              </w:rPr>
              <w:t xml:space="preserve">whole, </w:t>
            </w:r>
          </w:p>
          <w:p w:rsidR="00E452BA" w:rsidRPr="00DD0D69" w:rsidRDefault="00E452BA" w:rsidP="00D129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then 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u w:val="single"/>
                <w:lang w:val="en-US"/>
              </w:rPr>
              <w:t>two oranges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are a </w:t>
            </w:r>
            <w:r w:rsidRPr="00DD0D69">
              <w:rPr>
                <w:rFonts w:ascii="Comic Sans MS" w:eastAsia="Times New Roman" w:hAnsi="Comic Sans MS" w:cs="Times New Roman"/>
                <w:bCs/>
                <w:color w:val="FF0000"/>
                <w:sz w:val="20"/>
                <w:szCs w:val="20"/>
                <w:lang w:val="en-US"/>
              </w:rPr>
              <w:t>part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of the whole.</w:t>
            </w:r>
          </w:p>
        </w:tc>
        <w:tc>
          <w:tcPr>
            <w:tcW w:w="3395" w:type="dxa"/>
          </w:tcPr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  <w:u w:val="single"/>
              </w:rPr>
              <w:t>Number in a range of contexts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D0D69">
              <w:rPr>
                <w:rFonts w:ascii="Comic Sans MS" w:hAnsi="Comic Sans MS"/>
                <w:b/>
                <w:sz w:val="20"/>
                <w:szCs w:val="20"/>
              </w:rPr>
              <w:t>Abstract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sz w:val="20"/>
                <w:szCs w:val="20"/>
              </w:rPr>
              <w:t xml:space="preserve">The parts and wholes are represented by numbers and measures. </w:t>
            </w:r>
          </w:p>
          <w:p w:rsidR="00E452BA" w:rsidRPr="00DD0D69" w:rsidRDefault="00E452BA" w:rsidP="00D129D1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152B83" wp14:editId="02334884">
                  <wp:extent cx="967467" cy="780288"/>
                  <wp:effectExtent l="0" t="0" r="4445" b="1270"/>
                  <wp:docPr id="24582" name="Picture 24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123" cy="79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2BA" w:rsidRPr="00DD0D69" w:rsidRDefault="00E452BA" w:rsidP="00D129D1">
            <w:pPr>
              <w:jc w:val="center"/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719040" wp14:editId="13B7A5BF">
                  <wp:extent cx="1182624" cy="1460031"/>
                  <wp:effectExtent l="0" t="0" r="0" b="6985"/>
                  <wp:docPr id="24583" name="Picture 24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53" cy="150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</w:pPr>
          </w:p>
          <w:p w:rsidR="00E452BA" w:rsidRPr="00DD0D69" w:rsidRDefault="00E452BA" w:rsidP="00D129D1">
            <w:pPr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</w:pP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If 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u w:val="single"/>
                <w:lang w:val="en-US"/>
              </w:rPr>
              <w:t>30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is the </w:t>
            </w:r>
            <w:r w:rsidRPr="00DD0D69">
              <w:rPr>
                <w:rFonts w:ascii="Comic Sans MS" w:eastAsia="Times New Roman" w:hAnsi="Comic Sans MS" w:cs="Times New Roman"/>
                <w:bCs/>
                <w:color w:val="FF0000"/>
                <w:sz w:val="20"/>
                <w:szCs w:val="20"/>
                <w:lang w:val="en-US"/>
              </w:rPr>
              <w:t xml:space="preserve">whole, </w:t>
            </w:r>
          </w:p>
          <w:p w:rsidR="00E452BA" w:rsidRPr="00DD0D69" w:rsidRDefault="00E452BA" w:rsidP="00D129D1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then 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u w:val="single"/>
                <w:lang w:val="en-US"/>
              </w:rPr>
              <w:t>20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is a </w:t>
            </w:r>
            <w:r w:rsidRPr="00DD0D69">
              <w:rPr>
                <w:rFonts w:ascii="Comic Sans MS" w:eastAsia="Times New Roman" w:hAnsi="Comic Sans MS" w:cs="Times New Roman"/>
                <w:bCs/>
                <w:color w:val="FF0000"/>
                <w:sz w:val="20"/>
                <w:szCs w:val="20"/>
                <w:lang w:val="en-US"/>
              </w:rPr>
              <w:t>part</w:t>
            </w:r>
            <w:r w:rsidRPr="00DD0D69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US"/>
              </w:rPr>
              <w:t xml:space="preserve"> of the whole.</w:t>
            </w:r>
          </w:p>
        </w:tc>
      </w:tr>
      <w:tr w:rsidR="00E452BA" w:rsidRPr="00DD0D69" w:rsidTr="008562D8">
        <w:trPr>
          <w:gridAfter w:val="1"/>
          <w:wAfter w:w="75" w:type="dxa"/>
          <w:trHeight w:val="2142"/>
        </w:trPr>
        <w:tc>
          <w:tcPr>
            <w:tcW w:w="15019" w:type="dxa"/>
            <w:gridSpan w:val="9"/>
          </w:tcPr>
          <w:p w:rsidR="00E452BA" w:rsidRPr="00DD0D69" w:rsidRDefault="00E452BA" w:rsidP="00D129D1">
            <w:pPr>
              <w:rPr>
                <w:rFonts w:ascii="Comic Sans MS" w:hAnsi="Comic Sans MS"/>
                <w:b/>
                <w:noProof/>
                <w:sz w:val="20"/>
                <w:szCs w:val="20"/>
                <w:lang w:val="en-US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6960" behindDoc="1" locked="0" layoutInCell="1" allowOverlap="1" wp14:anchorId="075E473B" wp14:editId="46DF452A">
                  <wp:simplePos x="0" y="0"/>
                  <wp:positionH relativeFrom="column">
                    <wp:posOffset>8093710</wp:posOffset>
                  </wp:positionH>
                  <wp:positionV relativeFrom="paragraph">
                    <wp:posOffset>109220</wp:posOffset>
                  </wp:positionV>
                  <wp:extent cx="314325" cy="389890"/>
                  <wp:effectExtent l="0" t="0" r="9525" b="0"/>
                  <wp:wrapTight wrapText="bothSides">
                    <wp:wrapPolygon edited="0">
                      <wp:start x="0" y="0"/>
                      <wp:lineTo x="0" y="20052"/>
                      <wp:lineTo x="20945" y="20052"/>
                      <wp:lineTo x="20945" y="0"/>
                      <wp:lineTo x="0" y="0"/>
                    </wp:wrapPolygon>
                  </wp:wrapTight>
                  <wp:docPr id="24581" name="图片 24580" descr="$~(0UA`I0Y`%6STG%IE`S2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1" name="图片 24580" descr="$~(0UA`I0Y`%6STG%IE`S2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4"/>
                          <a:stretch/>
                        </pic:blipFill>
                        <pic:spPr bwMode="auto">
                          <a:xfrm>
                            <a:off x="0" y="0"/>
                            <a:ext cx="31432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7E6D2A38" wp14:editId="3CF9934A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73025</wp:posOffset>
                  </wp:positionV>
                  <wp:extent cx="2011680" cy="478155"/>
                  <wp:effectExtent l="0" t="0" r="7620" b="0"/>
                  <wp:wrapTight wrapText="bothSides">
                    <wp:wrapPolygon edited="0">
                      <wp:start x="0" y="0"/>
                      <wp:lineTo x="0" y="20653"/>
                      <wp:lineTo x="21477" y="20653"/>
                      <wp:lineTo x="21477" y="0"/>
                      <wp:lineTo x="0" y="0"/>
                    </wp:wrapPolygon>
                  </wp:wrapTight>
                  <wp:docPr id="24584" name="Picture 24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4D945BEB" wp14:editId="4F971EA3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97155</wp:posOffset>
                  </wp:positionV>
                  <wp:extent cx="341630" cy="389890"/>
                  <wp:effectExtent l="0" t="0" r="1270" b="0"/>
                  <wp:wrapTight wrapText="bothSides">
                    <wp:wrapPolygon edited="0">
                      <wp:start x="0" y="0"/>
                      <wp:lineTo x="0" y="20052"/>
                      <wp:lineTo x="20476" y="20052"/>
                      <wp:lineTo x="20476" y="0"/>
                      <wp:lineTo x="0" y="0"/>
                    </wp:wrapPolygon>
                  </wp:wrapTight>
                  <wp:docPr id="24578" name="图片 24577" descr=")$L8KW3G}5M{L3R@JSQ51)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图片 24577" descr=")$L8KW3G}5M{L3R@JSQ51)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5"/>
                          <a:stretch/>
                        </pic:blipFill>
                        <pic:spPr bwMode="auto">
                          <a:xfrm>
                            <a:off x="0" y="0"/>
                            <a:ext cx="34163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0D69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737F2C01" wp14:editId="70C80591">
                  <wp:simplePos x="0" y="0"/>
                  <wp:positionH relativeFrom="column">
                    <wp:posOffset>3034030</wp:posOffset>
                  </wp:positionH>
                  <wp:positionV relativeFrom="paragraph">
                    <wp:posOffset>73025</wp:posOffset>
                  </wp:positionV>
                  <wp:extent cx="1939925" cy="478155"/>
                  <wp:effectExtent l="0" t="0" r="3175" b="0"/>
                  <wp:wrapSquare wrapText="bothSides"/>
                  <wp:docPr id="24585" name="Picture 24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0D69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>Reasoning</w:t>
            </w:r>
          </w:p>
          <w:p w:rsidR="00E452BA" w:rsidRDefault="00E452BA" w:rsidP="00D129D1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</w:pPr>
          </w:p>
          <w:p w:rsidR="00E452BA" w:rsidRDefault="00E452BA" w:rsidP="00D129D1">
            <w:pPr>
              <w:rPr>
                <w:rFonts w:ascii="Comic Sans MS" w:hAnsi="Comic Sans MS"/>
                <w:sz w:val="20"/>
                <w:szCs w:val="20"/>
              </w:rPr>
            </w:pP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4912" behindDoc="0" locked="0" layoutInCell="1" allowOverlap="1" wp14:anchorId="448A7866" wp14:editId="0F39AA1D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158242</wp:posOffset>
                  </wp:positionV>
                  <wp:extent cx="828675" cy="838835"/>
                  <wp:effectExtent l="0" t="0" r="9525" b="0"/>
                  <wp:wrapSquare wrapText="bothSides"/>
                  <wp:docPr id="24586" name="Picture 24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0D6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323FD1D5" wp14:editId="5561B42A">
                  <wp:simplePos x="0" y="0"/>
                  <wp:positionH relativeFrom="column">
                    <wp:posOffset>3067304</wp:posOffset>
                  </wp:positionH>
                  <wp:positionV relativeFrom="paragraph">
                    <wp:posOffset>196850</wp:posOffset>
                  </wp:positionV>
                  <wp:extent cx="1371600" cy="860425"/>
                  <wp:effectExtent l="0" t="0" r="0" b="0"/>
                  <wp:wrapSquare wrapText="bothSides"/>
                  <wp:docPr id="24587" name="Picture 24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0D69">
              <w:rPr>
                <w:rFonts w:ascii="Comic Sans MS" w:hAnsi="Comic Sans MS"/>
                <w:sz w:val="20"/>
                <w:szCs w:val="20"/>
              </w:rPr>
              <w:t xml:space="preserve">Who is correct? </w:t>
            </w:r>
          </w:p>
          <w:p w:rsidR="00E452BA" w:rsidRPr="00EA5D4C" w:rsidRDefault="00E452BA" w:rsidP="00D129D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>Explain how you know</w:t>
            </w:r>
          </w:p>
        </w:tc>
      </w:tr>
      <w:tr w:rsidR="00F24220" w:rsidRPr="007A72D3" w:rsidTr="008562D8">
        <w:tblPrEx>
          <w:jc w:val="center"/>
          <w:tblInd w:w="0" w:type="dxa"/>
        </w:tblPrEx>
        <w:trPr>
          <w:trHeight w:val="1124"/>
          <w:jc w:val="center"/>
        </w:trPr>
        <w:tc>
          <w:tcPr>
            <w:tcW w:w="8569" w:type="dxa"/>
            <w:gridSpan w:val="7"/>
            <w:vMerge w:val="restart"/>
          </w:tcPr>
          <w:p w:rsidR="001D5272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lastRenderedPageBreak/>
              <w:t>Y1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="00C2446A" w:rsidRPr="007A72D3">
              <w:rPr>
                <w:rFonts w:ascii="Comic Sans MS" w:hAnsi="Comic Sans MS"/>
                <w:b/>
                <w:sz w:val="20"/>
                <w:szCs w:val="20"/>
              </w:rPr>
              <w:t xml:space="preserve">To be able to </w:t>
            </w:r>
            <w:r w:rsidR="002F71ED" w:rsidRPr="007A72D3">
              <w:rPr>
                <w:rFonts w:ascii="Comic Sans MS" w:hAnsi="Comic Sans MS"/>
                <w:b/>
                <w:sz w:val="20"/>
                <w:szCs w:val="20"/>
              </w:rPr>
              <w:t>recognise, find and name a half as one of two equal parts of an object, shape or quantity</w:t>
            </w:r>
          </w:p>
          <w:p w:rsidR="002F71ED" w:rsidRPr="007A72D3" w:rsidRDefault="002F71ED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2446A" w:rsidRPr="007A72D3" w:rsidRDefault="001D5272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1D5272" w:rsidRPr="007A72D3" w:rsidRDefault="002F71ED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Making halves of an object or shape</w:t>
            </w:r>
          </w:p>
          <w:p w:rsidR="002F71ED" w:rsidRPr="007A72D3" w:rsidRDefault="002F71ED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Making halves of a quantity </w:t>
            </w:r>
          </w:p>
        </w:tc>
        <w:tc>
          <w:tcPr>
            <w:tcW w:w="6520" w:type="dxa"/>
            <w:gridSpan w:val="3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 (FS):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B52DDA" w:rsidRPr="007A72D3" w:rsidRDefault="00113BCC" w:rsidP="005124C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Help children understand one thing can be shared by a number of pieces e.g. pizza. </w:t>
            </w:r>
          </w:p>
          <w:p w:rsidR="00113BCC" w:rsidRPr="007A72D3" w:rsidRDefault="00113BCC" w:rsidP="005124C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Separate as a group of 3 or 4 objects in different ways and recognise that the total is the same</w:t>
            </w:r>
          </w:p>
        </w:tc>
      </w:tr>
      <w:tr w:rsidR="00F24220" w:rsidRPr="007A72D3" w:rsidTr="008562D8">
        <w:tblPrEx>
          <w:jc w:val="center"/>
          <w:tblInd w:w="0" w:type="dxa"/>
        </w:tblPrEx>
        <w:trPr>
          <w:trHeight w:val="243"/>
          <w:jc w:val="center"/>
        </w:trPr>
        <w:tc>
          <w:tcPr>
            <w:tcW w:w="8569" w:type="dxa"/>
            <w:gridSpan w:val="7"/>
            <w:vMerge/>
          </w:tcPr>
          <w:p w:rsidR="001D5272" w:rsidRPr="007A72D3" w:rsidRDefault="001D5272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520" w:type="dxa"/>
            <w:gridSpan w:val="3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 (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Y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2)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D5272" w:rsidRPr="007A72D3" w:rsidRDefault="00113BCC" w:rsidP="005124C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find, name and write fractions 1/3, ¼, 2/4, ¾ of a shape/length/objects </w:t>
            </w:r>
          </w:p>
          <w:p w:rsidR="001D5272" w:rsidRPr="007A72D3" w:rsidRDefault="00113BCC" w:rsidP="005124C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Write simple fractions for example ½ of 6 = 3</w:t>
            </w:r>
          </w:p>
        </w:tc>
      </w:tr>
      <w:tr w:rsidR="00F24220" w:rsidRPr="007A72D3" w:rsidTr="008562D8">
        <w:tblPrEx>
          <w:jc w:val="center"/>
          <w:tblInd w:w="0" w:type="dxa"/>
        </w:tblPrEx>
        <w:trPr>
          <w:trHeight w:val="555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:rsidR="00E71654" w:rsidRPr="007A72D3" w:rsidRDefault="00E7165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  <w:vAlign w:val="center"/>
          </w:tcPr>
          <w:p w:rsidR="00E71654" w:rsidRPr="007A72D3" w:rsidRDefault="00E7165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152" w:type="dxa"/>
            <w:gridSpan w:val="2"/>
            <w:shd w:val="clear" w:color="auto" w:fill="D9D9D9" w:themeFill="background1" w:themeFillShade="D9"/>
            <w:vAlign w:val="center"/>
          </w:tcPr>
          <w:p w:rsidR="00E71654" w:rsidRPr="007A72D3" w:rsidRDefault="00E7165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53" w:type="dxa"/>
            <w:gridSpan w:val="2"/>
            <w:shd w:val="clear" w:color="auto" w:fill="D9D9D9" w:themeFill="background1" w:themeFillShade="D9"/>
            <w:vAlign w:val="center"/>
          </w:tcPr>
          <w:p w:rsidR="00E71654" w:rsidRPr="007A72D3" w:rsidRDefault="00E7165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6520" w:type="dxa"/>
            <w:gridSpan w:val="3"/>
            <w:shd w:val="clear" w:color="auto" w:fill="D9D9D9" w:themeFill="background1" w:themeFillShade="D9"/>
            <w:vAlign w:val="center"/>
          </w:tcPr>
          <w:p w:rsidR="00E71654" w:rsidRPr="007A72D3" w:rsidRDefault="00E7165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F24220" w:rsidRPr="007A72D3" w:rsidTr="008562D8">
        <w:tblPrEx>
          <w:jc w:val="center"/>
          <w:tblInd w:w="0" w:type="dxa"/>
        </w:tblPrEx>
        <w:trPr>
          <w:trHeight w:val="826"/>
          <w:jc w:val="center"/>
        </w:trPr>
        <w:tc>
          <w:tcPr>
            <w:tcW w:w="2122" w:type="dxa"/>
          </w:tcPr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My object is split into _____</w:t>
            </w:r>
            <w:r w:rsidR="00D8068B" w:rsidRPr="007A72D3">
              <w:rPr>
                <w:rFonts w:ascii="Comic Sans MS" w:hAnsi="Comic Sans MS"/>
                <w:sz w:val="20"/>
                <w:szCs w:val="20"/>
              </w:rPr>
              <w:t xml:space="preserve"> equal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parts. </w:t>
            </w: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know that ____ </w:t>
            </w:r>
            <w:r w:rsidR="00D8068B"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parts make 1 whole. </w:t>
            </w: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 know ___</w:t>
            </w:r>
            <w:r w:rsidR="00473386" w:rsidRPr="007A72D3">
              <w:rPr>
                <w:rFonts w:ascii="Comic Sans MS" w:hAnsi="Comic Sans MS"/>
                <w:sz w:val="20"/>
                <w:szCs w:val="20"/>
              </w:rPr>
              <w:t>__ is a half because _________</w:t>
            </w: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have _____ equal parts when an </w:t>
            </w:r>
            <w:r w:rsidRPr="007A72D3">
              <w:rPr>
                <w:rFonts w:ascii="Comic Sans MS" w:hAnsi="Comic Sans MS"/>
                <w:i/>
                <w:sz w:val="20"/>
                <w:szCs w:val="20"/>
              </w:rPr>
              <w:t>object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is split in half</w:t>
            </w:r>
          </w:p>
        </w:tc>
        <w:tc>
          <w:tcPr>
            <w:tcW w:w="1842" w:type="dxa"/>
            <w:gridSpan w:val="2"/>
          </w:tcPr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Fraction 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½ 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Count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Shade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Half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Complete 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share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Shape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Non equal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Parts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Split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Object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Quantity</w:t>
            </w:r>
          </w:p>
          <w:p w:rsidR="00E71654" w:rsidRPr="007A72D3" w:rsidRDefault="00E71654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Amount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Total</w:t>
            </w:r>
          </w:p>
        </w:tc>
        <w:tc>
          <w:tcPr>
            <w:tcW w:w="2152" w:type="dxa"/>
            <w:gridSpan w:val="2"/>
          </w:tcPr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a shape is split into two equal parts one part is a ½. </w:t>
            </w: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Two halves </w:t>
            </w:r>
            <w:r w:rsidR="00B52DDA" w:rsidRPr="007A72D3">
              <w:rPr>
                <w:rFonts w:ascii="Comic Sans MS" w:hAnsi="Comic Sans MS"/>
                <w:sz w:val="20"/>
                <w:szCs w:val="20"/>
              </w:rPr>
              <w:t xml:space="preserve">are the same as one whole. </w:t>
            </w:r>
          </w:p>
        </w:tc>
        <w:tc>
          <w:tcPr>
            <w:tcW w:w="2453" w:type="dxa"/>
            <w:gridSpan w:val="2"/>
          </w:tcPr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a shape is split into two unequal parts it is not a half. </w:t>
            </w: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a quantity is shared into two equal parts one part is a half. </w:t>
            </w: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It doesn’t matter how a shape is split as long as both parts are equal (horizontal, vertical, diagonal split).</w:t>
            </w: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71654" w:rsidRPr="007A72D3" w:rsidRDefault="00E7165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520" w:type="dxa"/>
            <w:gridSpan w:val="3"/>
          </w:tcPr>
          <w:p w:rsidR="00E71654" w:rsidRPr="007A72D3" w:rsidRDefault="003837AB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2526030</wp:posOffset>
                  </wp:positionH>
                  <wp:positionV relativeFrom="paragraph">
                    <wp:posOffset>1572260</wp:posOffset>
                  </wp:positionV>
                  <wp:extent cx="1558925" cy="400050"/>
                  <wp:effectExtent l="0" t="0" r="3175" b="0"/>
                  <wp:wrapTight wrapText="bothSides">
                    <wp:wrapPolygon edited="0">
                      <wp:start x="0" y="0"/>
                      <wp:lineTo x="0" y="20571"/>
                      <wp:lineTo x="21380" y="20571"/>
                      <wp:lineTo x="2138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2210435</wp:posOffset>
                  </wp:positionV>
                  <wp:extent cx="1847850" cy="717550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1377" y="21218"/>
                      <wp:lineTo x="2137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1333500</wp:posOffset>
                  </wp:positionV>
                  <wp:extent cx="965200" cy="1213485"/>
                  <wp:effectExtent l="0" t="0" r="6350" b="571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margin">
                    <wp:posOffset>992505</wp:posOffset>
                  </wp:positionH>
                  <wp:positionV relativeFrom="margin">
                    <wp:posOffset>1238250</wp:posOffset>
                  </wp:positionV>
                  <wp:extent cx="1437005" cy="89598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margin">
                    <wp:posOffset>2331720</wp:posOffset>
                  </wp:positionH>
                  <wp:positionV relativeFrom="margin">
                    <wp:posOffset>55245</wp:posOffset>
                  </wp:positionV>
                  <wp:extent cx="1552575" cy="987425"/>
                  <wp:effectExtent l="0" t="0" r="9525" b="317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margin">
                    <wp:posOffset>240665</wp:posOffset>
                  </wp:positionH>
                  <wp:positionV relativeFrom="margin">
                    <wp:posOffset>85725</wp:posOffset>
                  </wp:positionV>
                  <wp:extent cx="1619250" cy="103441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D40CF" w:rsidRDefault="002D40CF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8562D8" w:rsidRPr="007A72D3" w:rsidRDefault="008562D8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5089" w:type="dxa"/>
        <w:jc w:val="center"/>
        <w:tblLook w:val="04A0" w:firstRow="1" w:lastRow="0" w:firstColumn="1" w:lastColumn="0" w:noHBand="0" w:noVBand="1"/>
      </w:tblPr>
      <w:tblGrid>
        <w:gridCol w:w="2122"/>
        <w:gridCol w:w="1984"/>
        <w:gridCol w:w="2010"/>
        <w:gridCol w:w="2526"/>
        <w:gridCol w:w="6447"/>
      </w:tblGrid>
      <w:tr w:rsidR="00F24220" w:rsidRPr="007A72D3" w:rsidTr="002D40CF">
        <w:trPr>
          <w:trHeight w:val="1124"/>
          <w:jc w:val="center"/>
        </w:trPr>
        <w:tc>
          <w:tcPr>
            <w:tcW w:w="8642" w:type="dxa"/>
            <w:gridSpan w:val="4"/>
            <w:vMerge w:val="restart"/>
          </w:tcPr>
          <w:p w:rsidR="002F71ED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lastRenderedPageBreak/>
              <w:t xml:space="preserve">Y1 </w:t>
            </w:r>
            <w:r w:rsidR="002F71ED"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NC Objective:</w:t>
            </w:r>
            <w:r w:rsidR="002F71ED"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="002F71ED" w:rsidRPr="007A72D3">
              <w:rPr>
                <w:rFonts w:ascii="Comic Sans MS" w:hAnsi="Comic Sans MS"/>
                <w:b/>
                <w:sz w:val="20"/>
                <w:szCs w:val="20"/>
              </w:rPr>
              <w:t xml:space="preserve">To be able to recognise, find and name a quarter as one of four equal parts of an object, shape or quantity </w:t>
            </w:r>
          </w:p>
          <w:p w:rsidR="002F71ED" w:rsidRPr="007A72D3" w:rsidRDefault="002F71ED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F71ED" w:rsidRPr="007A72D3" w:rsidRDefault="002F71ED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F71ED" w:rsidRPr="007A72D3" w:rsidRDefault="002F71ED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Making quarters of an object or a shape</w:t>
            </w:r>
          </w:p>
          <w:p w:rsidR="002F71ED" w:rsidRPr="007A72D3" w:rsidRDefault="002F71ED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Making quarters of a quantity</w:t>
            </w:r>
          </w:p>
          <w:p w:rsidR="002F71ED" w:rsidRPr="007A72D3" w:rsidRDefault="002F71ED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Recognising halves and quarters as equal parts of the whole </w:t>
            </w:r>
          </w:p>
        </w:tc>
        <w:tc>
          <w:tcPr>
            <w:tcW w:w="6447" w:type="dxa"/>
          </w:tcPr>
          <w:p w:rsidR="00B52DDA" w:rsidRPr="007A72D3" w:rsidRDefault="002F71ED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</w:t>
            </w:r>
            <w:r w:rsidR="002D40CF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(</w:t>
            </w:r>
            <w:r w:rsidR="00113BCC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FS</w:t>
            </w:r>
            <w:r w:rsidR="002D40CF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="00113BCC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:</w:t>
            </w:r>
            <w:r w:rsidR="00113BCC"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B52DDA" w:rsidRPr="007A72D3" w:rsidRDefault="00113BCC" w:rsidP="005124CC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Help children understand one thing can be shared by a number of pieces e.g. pizza. </w:t>
            </w:r>
          </w:p>
          <w:p w:rsidR="002F71ED" w:rsidRPr="007A72D3" w:rsidRDefault="00113BCC" w:rsidP="005124CC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Separate as a group of 3 or 4 objects in different ways and recognise that the total is the same</w:t>
            </w:r>
          </w:p>
        </w:tc>
      </w:tr>
      <w:tr w:rsidR="00F24220" w:rsidRPr="007A72D3" w:rsidTr="002D40CF">
        <w:trPr>
          <w:trHeight w:val="243"/>
          <w:jc w:val="center"/>
        </w:trPr>
        <w:tc>
          <w:tcPr>
            <w:tcW w:w="8642" w:type="dxa"/>
            <w:gridSpan w:val="4"/>
            <w:vMerge/>
          </w:tcPr>
          <w:p w:rsidR="002F71ED" w:rsidRPr="007A72D3" w:rsidRDefault="002F71ED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447" w:type="dxa"/>
          </w:tcPr>
          <w:p w:rsidR="00113BCC" w:rsidRPr="007A72D3" w:rsidRDefault="002F71ED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 </w:t>
            </w:r>
            <w:r w:rsidR="002D40CF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(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Y2</w:t>
            </w:r>
            <w:r w:rsidR="002D40CF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="00113BCC"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="00113BCC"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B52DDA" w:rsidRPr="007A72D3" w:rsidRDefault="00113BCC" w:rsidP="005124C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find, name and write fractions 1/3, ¼, 2/4, ¾ of a shape/length/objects </w:t>
            </w:r>
          </w:p>
          <w:p w:rsidR="002F71ED" w:rsidRPr="007A72D3" w:rsidRDefault="00113BCC" w:rsidP="005124C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Write simple fractions for example ½ of 6 = 3</w:t>
            </w:r>
          </w:p>
        </w:tc>
      </w:tr>
      <w:tr w:rsidR="00F24220" w:rsidRPr="007A72D3" w:rsidTr="002D40CF">
        <w:trPr>
          <w:trHeight w:val="555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:rsidR="002A05EA" w:rsidRPr="007A72D3" w:rsidRDefault="002A05EA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2A05EA" w:rsidRPr="007A72D3" w:rsidRDefault="002A05EA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:rsidR="002A05EA" w:rsidRPr="007A72D3" w:rsidRDefault="002A05EA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526" w:type="dxa"/>
            <w:shd w:val="clear" w:color="auto" w:fill="D9D9D9" w:themeFill="background1" w:themeFillShade="D9"/>
            <w:vAlign w:val="center"/>
          </w:tcPr>
          <w:p w:rsidR="002A05EA" w:rsidRPr="007A72D3" w:rsidRDefault="002A05EA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6447" w:type="dxa"/>
            <w:shd w:val="clear" w:color="auto" w:fill="D9D9D9" w:themeFill="background1" w:themeFillShade="D9"/>
            <w:vAlign w:val="center"/>
          </w:tcPr>
          <w:p w:rsidR="002A05EA" w:rsidRPr="007A72D3" w:rsidRDefault="002A05EA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F24220" w:rsidRPr="007A72D3" w:rsidTr="002D40CF">
        <w:trPr>
          <w:trHeight w:val="826"/>
          <w:jc w:val="center"/>
        </w:trPr>
        <w:tc>
          <w:tcPr>
            <w:tcW w:w="2122" w:type="dxa"/>
          </w:tcPr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My whole has ___ equal parts</w:t>
            </w: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 can see _____ equal parts</w:t>
            </w: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 can count _____ equal parts</w:t>
            </w: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There are ____ cakes. There is ____ cake in each quarter, a quarter of </w:t>
            </w:r>
            <w:r w:rsidRPr="007A72D3">
              <w:rPr>
                <w:rFonts w:ascii="Comic Sans MS" w:hAnsi="Comic Sans MS"/>
                <w:sz w:val="20"/>
                <w:szCs w:val="20"/>
              </w:rPr>
              <w:softHyphen/>
            </w:r>
            <w:r w:rsidRPr="007A72D3">
              <w:rPr>
                <w:rFonts w:ascii="Comic Sans MS" w:hAnsi="Comic Sans MS"/>
                <w:sz w:val="20"/>
                <w:szCs w:val="20"/>
              </w:rPr>
              <w:softHyphen/>
              <w:t>____ is _____</w:t>
            </w: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Fraction 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½, ¼ 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Count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Shade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Half, quarter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Complete 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Shape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Split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Object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Quantity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Amount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Total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Square 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Circular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Rectangular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 quarter full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Same </w:t>
            </w:r>
          </w:p>
          <w:p w:rsidR="002A05EA" w:rsidRPr="007A72D3" w:rsidRDefault="002A05EA" w:rsidP="005124C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Different</w:t>
            </w:r>
          </w:p>
        </w:tc>
        <w:tc>
          <w:tcPr>
            <w:tcW w:w="2010" w:type="dxa"/>
          </w:tcPr>
          <w:p w:rsidR="00FB51B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a shape</w:t>
            </w:r>
            <w:r w:rsidR="00FB51BA" w:rsidRPr="007A72D3">
              <w:rPr>
                <w:rFonts w:ascii="Comic Sans MS" w:hAnsi="Comic Sans MS"/>
                <w:sz w:val="20"/>
                <w:szCs w:val="20"/>
              </w:rPr>
              <w:t>/object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is split into four equal parts one part is a ¼</w:t>
            </w: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05E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an amount is shared into four equal parts one part is a ¼ </w:t>
            </w:r>
            <w:r w:rsidR="002A05EA"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Four quarters are equal to one whole.</w:t>
            </w: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know when finding a quarter full I split the container into 4 equal parts. </w:t>
            </w: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26" w:type="dxa"/>
          </w:tcPr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a shape is split into four unequal parts it is not a quarter</w:t>
            </w: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a quantity is shared into four equal parts one part is a quarter. </w:t>
            </w: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B51BA" w:rsidRPr="007A72D3" w:rsidRDefault="00FB51BA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It doesn’t matter how a shape is split as long as all parts are equal (horizontal, vertical, diagonal split).</w:t>
            </w:r>
          </w:p>
          <w:p w:rsidR="002A05EA" w:rsidRPr="007A72D3" w:rsidRDefault="002A05EA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447" w:type="dxa"/>
          </w:tcPr>
          <w:p w:rsidR="002A05EA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1717676</wp:posOffset>
                  </wp:positionH>
                  <wp:positionV relativeFrom="paragraph">
                    <wp:posOffset>2277745</wp:posOffset>
                  </wp:positionV>
                  <wp:extent cx="2289810" cy="661670"/>
                  <wp:effectExtent l="0" t="0" r="0" b="508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837AB"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1755140</wp:posOffset>
                  </wp:positionH>
                  <wp:positionV relativeFrom="paragraph">
                    <wp:posOffset>1270</wp:posOffset>
                  </wp:positionV>
                  <wp:extent cx="1790700" cy="1095375"/>
                  <wp:effectExtent l="0" t="0" r="0" b="9525"/>
                  <wp:wrapThrough wrapText="bothSides">
                    <wp:wrapPolygon edited="0">
                      <wp:start x="0" y="0"/>
                      <wp:lineTo x="0" y="21412"/>
                      <wp:lineTo x="21370" y="21412"/>
                      <wp:lineTo x="21370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7AB"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2469515</wp:posOffset>
                  </wp:positionH>
                  <wp:positionV relativeFrom="margin">
                    <wp:posOffset>1163955</wp:posOffset>
                  </wp:positionV>
                  <wp:extent cx="1381125" cy="892810"/>
                  <wp:effectExtent l="0" t="0" r="9525" b="254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7AB"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9B2D242" wp14:editId="0C392CC2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942340</wp:posOffset>
                  </wp:positionV>
                  <wp:extent cx="1146810" cy="1000125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7AB"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62B753A3" wp14:editId="2E109132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56515</wp:posOffset>
                  </wp:positionV>
                  <wp:extent cx="1590040" cy="82867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7AB"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876CED8" wp14:editId="50E9E911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1962150</wp:posOffset>
                  </wp:positionV>
                  <wp:extent cx="1522730" cy="1057910"/>
                  <wp:effectExtent l="0" t="0" r="1270" b="889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41"/>
        <w:tblW w:w="15403" w:type="dxa"/>
        <w:tblLook w:val="04A0" w:firstRow="1" w:lastRow="0" w:firstColumn="1" w:lastColumn="0" w:noHBand="0" w:noVBand="1"/>
      </w:tblPr>
      <w:tblGrid>
        <w:gridCol w:w="2347"/>
        <w:gridCol w:w="1877"/>
        <w:gridCol w:w="2717"/>
        <w:gridCol w:w="2448"/>
        <w:gridCol w:w="6014"/>
      </w:tblGrid>
      <w:tr w:rsidR="002D40CF" w:rsidRPr="007A72D3" w:rsidTr="005124CC">
        <w:trPr>
          <w:trHeight w:val="1135"/>
        </w:trPr>
        <w:tc>
          <w:tcPr>
            <w:tcW w:w="9389" w:type="dxa"/>
            <w:gridSpan w:val="4"/>
            <w:vMerge w:val="restart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lastRenderedPageBreak/>
              <w:t>Y2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 xml:space="preserve">Recognise, find, name and write fractions 1/3,1/4, 2/4 and 3/4 of a shape.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Investigate and understand that fractions are equal parts of a whole.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Investigating and recognising 1/2 and 1/4 as parts of a whole.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Recognising and counting quarters up to 1 whole. Introduce the meaning of numerator and denominator.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Identifying the numerator and denominator in different pictures of fractions (including 1/2, 2/2, 1/3, 2/3, 3/3, 1/4, 2/4, 3/4, 4/4).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Finding the complements to make 1 whole e.g. 1/3 plus another 2/3 makes a whole.</w:t>
            </w: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 (Y1):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 and name a half as one of two equal parts of a shape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 and name a quarter as one of four equal parts of shape. </w:t>
            </w:r>
          </w:p>
        </w:tc>
      </w:tr>
      <w:tr w:rsidR="002D40CF" w:rsidRPr="007A72D3" w:rsidTr="005124CC">
        <w:trPr>
          <w:trHeight w:val="245"/>
        </w:trPr>
        <w:tc>
          <w:tcPr>
            <w:tcW w:w="9389" w:type="dxa"/>
            <w:gridSpan w:val="4"/>
            <w:vMerge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 (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Y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3)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find, name and write fractions 1/3,1/4, 2/4 and 3/4 of a set of objects or quantity. </w:t>
            </w:r>
          </w:p>
        </w:tc>
      </w:tr>
      <w:tr w:rsidR="002D40CF" w:rsidRPr="007A72D3" w:rsidTr="002D40CF">
        <w:trPr>
          <w:trHeight w:val="561"/>
        </w:trPr>
        <w:tc>
          <w:tcPr>
            <w:tcW w:w="2347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1877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6014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D40CF" w:rsidRPr="007A72D3" w:rsidTr="002D40CF">
        <w:trPr>
          <w:trHeight w:val="834"/>
        </w:trPr>
        <w:tc>
          <w:tcPr>
            <w:tcW w:w="2347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If ________ is the whole. ________ is part of the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halves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thirds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quarters in one whole.</w:t>
            </w:r>
          </w:p>
        </w:tc>
        <w:tc>
          <w:tcPr>
            <w:tcW w:w="1877" w:type="dxa"/>
          </w:tcPr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 / 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½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¼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Half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Quarter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Third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Two quarters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Three quarters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Part, part, 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Square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Rectangle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Circle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Triangle </w:t>
            </w:r>
          </w:p>
        </w:tc>
        <w:tc>
          <w:tcPr>
            <w:tcW w:w="2717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whole can be divided into many equal parts. Many parts can make one whole.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two equal parts, one part is a half.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three equal parts, one part is a third.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we split a whole into four equal parts, one part is a quarter.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denominator is how many parts the whole is equally divided into.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 is how many parts of the whole are shaded in/I have. </w:t>
            </w:r>
          </w:p>
        </w:tc>
        <w:tc>
          <w:tcPr>
            <w:tcW w:w="2448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shape split into unequal parts to represent the fraction.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59C1B2F3" wp14:editId="76FAF26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140335</wp:posOffset>
                  </wp:positionV>
                  <wp:extent cx="2459355" cy="288925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043"/>
                          <a:stretch/>
                        </pic:blipFill>
                        <pic:spPr bwMode="auto">
                          <a:xfrm>
                            <a:off x="0" y="0"/>
                            <a:ext cx="245935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198D99DB" wp14:editId="68542FC3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426720</wp:posOffset>
                  </wp:positionV>
                  <wp:extent cx="845820" cy="4000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3206A095" wp14:editId="434B3385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148590</wp:posOffset>
                  </wp:positionV>
                  <wp:extent cx="1509395" cy="1057275"/>
                  <wp:effectExtent l="0" t="0" r="0" b="952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3704426B" wp14:editId="3974D93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2264410</wp:posOffset>
                  </wp:positionV>
                  <wp:extent cx="1981200" cy="63309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00B93771" wp14:editId="5C90973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1500505</wp:posOffset>
                  </wp:positionV>
                  <wp:extent cx="1923415" cy="752475"/>
                  <wp:effectExtent l="0" t="0" r="635" b="952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2BCE9DE" wp14:editId="3464C4EA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823595</wp:posOffset>
                  </wp:positionV>
                  <wp:extent cx="2495550" cy="57213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8E301A1" wp14:editId="57C22EF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194310</wp:posOffset>
                  </wp:positionV>
                  <wp:extent cx="1806575" cy="504825"/>
                  <wp:effectExtent l="0" t="0" r="3175" b="952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4F8FA8E5" wp14:editId="554F2EC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-186055</wp:posOffset>
                  </wp:positionV>
                  <wp:extent cx="304800" cy="299720"/>
                  <wp:effectExtent l="0" t="0" r="0" b="508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W w:w="15403" w:type="dxa"/>
        <w:jc w:val="center"/>
        <w:tblLook w:val="04A0" w:firstRow="1" w:lastRow="0" w:firstColumn="1" w:lastColumn="0" w:noHBand="0" w:noVBand="1"/>
      </w:tblPr>
      <w:tblGrid>
        <w:gridCol w:w="2098"/>
        <w:gridCol w:w="1984"/>
        <w:gridCol w:w="2859"/>
        <w:gridCol w:w="2448"/>
        <w:gridCol w:w="6014"/>
      </w:tblGrid>
      <w:tr w:rsidR="002D40CF" w:rsidRPr="007A72D3" w:rsidTr="002D40CF">
        <w:trPr>
          <w:trHeight w:val="1135"/>
          <w:jc w:val="center"/>
        </w:trPr>
        <w:tc>
          <w:tcPr>
            <w:tcW w:w="9389" w:type="dxa"/>
            <w:gridSpan w:val="4"/>
            <w:vMerge w:val="restart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lastRenderedPageBreak/>
              <w:t>Y2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 xml:space="preserve">Recognise, find, name and write fractions 1/3,1/4, 2/4 and 3/4 of a set of objects or quantity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Investigate and understand that fractions are equal parts of a whole.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Investigating and recognising 1/2 and 1/4 as parts of a whole.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Recognising and counting quarters up to 1 whole. Introduce the meaning of numerator and denominator.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Identifying the numerator and denominator in different pictures of fractions (including 1/2, 2/2, 1/3, 2/3, 3/3, 1/4, 2/4, 3/4, 4/4).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Finding the complements to make 1 whole e.g. 1/3 plus another 2/3 makes a whole.</w:t>
            </w: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objectives (Y1):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Recognise, find and name a half as one of two equal parts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of a quantity or set of objects.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Recognise, find and name a quarter as one of four equal parts of a quantity or set of objects.</w:t>
            </w:r>
          </w:p>
        </w:tc>
      </w:tr>
      <w:tr w:rsidR="002D40CF" w:rsidRPr="007A72D3" w:rsidTr="002D40CF">
        <w:trPr>
          <w:trHeight w:val="245"/>
          <w:jc w:val="center"/>
        </w:trPr>
        <w:tc>
          <w:tcPr>
            <w:tcW w:w="9389" w:type="dxa"/>
            <w:gridSpan w:val="4"/>
            <w:vMerge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14" w:type="dxa"/>
          </w:tcPr>
          <w:p w:rsidR="002D40CF" w:rsidRPr="005124CC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124CC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</w:t>
            </w:r>
            <w:r w:rsidR="008F0894" w:rsidRPr="005124CC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5124CC">
              <w:rPr>
                <w:rFonts w:ascii="Comic Sans MS" w:hAnsi="Comic Sans MS"/>
                <w:b/>
                <w:sz w:val="20"/>
                <w:szCs w:val="20"/>
                <w:u w:val="single"/>
              </w:rPr>
              <w:t>s (</w:t>
            </w:r>
            <w:r w:rsidR="008F0894" w:rsidRPr="005124CC">
              <w:rPr>
                <w:rFonts w:ascii="Comic Sans MS" w:hAnsi="Comic Sans MS"/>
                <w:b/>
                <w:sz w:val="20"/>
                <w:szCs w:val="20"/>
                <w:u w:val="single"/>
              </w:rPr>
              <w:t>Y</w:t>
            </w:r>
            <w:r w:rsidR="005124CC" w:rsidRPr="005124CC">
              <w:rPr>
                <w:rFonts w:ascii="Comic Sans MS" w:hAnsi="Comic Sans MS"/>
                <w:b/>
                <w:sz w:val="20"/>
                <w:szCs w:val="20"/>
                <w:u w:val="single"/>
              </w:rPr>
              <w:t>3</w:t>
            </w:r>
            <w:r w:rsidRPr="005124CC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Pr="005124CC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5124C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5124CC" w:rsidRDefault="005124CC" w:rsidP="005124C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124CC">
              <w:rPr>
                <w:rFonts w:ascii="Comic Sans MS" w:hAnsi="Comic Sans MS"/>
                <w:sz w:val="20"/>
                <w:szCs w:val="20"/>
              </w:rPr>
              <w:t>Recognise, find and write fractions of a discrete set of objects: unit fractions and non-unit fractions with small denominators.</w:t>
            </w:r>
          </w:p>
        </w:tc>
      </w:tr>
      <w:tr w:rsidR="002D40CF" w:rsidRPr="007A72D3" w:rsidTr="002D40CF">
        <w:trPr>
          <w:trHeight w:val="561"/>
          <w:jc w:val="center"/>
        </w:trPr>
        <w:tc>
          <w:tcPr>
            <w:tcW w:w="2098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859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6014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D40CF" w:rsidRPr="007A72D3" w:rsidTr="002D40CF">
        <w:trPr>
          <w:trHeight w:val="834"/>
          <w:jc w:val="center"/>
        </w:trPr>
        <w:tc>
          <w:tcPr>
            <w:tcW w:w="2098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If ________ is the whole. ________ is part of the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halves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thirds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quarters in one whole.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984" w:type="dxa"/>
          </w:tcPr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 / 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½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¼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Half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Quarter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Third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Two quarters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Three quarters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Part, part, 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Quantity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Set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Objects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Items</w:t>
            </w:r>
          </w:p>
        </w:tc>
        <w:tc>
          <w:tcPr>
            <w:tcW w:w="2859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whole can be made up of many equal parts (display set of objects/map of the world etc). Many parts can make one whole.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two equal parts, one part is a half.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three equal parts, one part is a third.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we split a whole into four equal parts, one part is a quarter.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denominator is how many parts the whole is made up of (show set of objects)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 is how many parts of the whole I have (take some of the objects).  </w:t>
            </w:r>
          </w:p>
        </w:tc>
        <w:tc>
          <w:tcPr>
            <w:tcW w:w="2448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set of objects/quantity split into unequal parts to represent the fraction.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14319F34" wp14:editId="4EB53C45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1962150</wp:posOffset>
                  </wp:positionV>
                  <wp:extent cx="1826260" cy="590550"/>
                  <wp:effectExtent l="0" t="0" r="254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19D60D9E" wp14:editId="43D5251D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1207770</wp:posOffset>
                  </wp:positionV>
                  <wp:extent cx="2236470" cy="600075"/>
                  <wp:effectExtent l="0" t="0" r="0" b="952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552"/>
                          <a:stretch/>
                        </pic:blipFill>
                        <pic:spPr bwMode="auto">
                          <a:xfrm>
                            <a:off x="0" y="0"/>
                            <a:ext cx="223647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62FDA4A5" wp14:editId="37A2495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1183640</wp:posOffset>
                  </wp:positionV>
                  <wp:extent cx="1133475" cy="1261745"/>
                  <wp:effectExtent l="0" t="0" r="952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67E4BB63" wp14:editId="4CF5BFEC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118110</wp:posOffset>
                  </wp:positionV>
                  <wp:extent cx="2044700" cy="107124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0AD09D59" wp14:editId="0031264B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121285</wp:posOffset>
                  </wp:positionV>
                  <wp:extent cx="1319530" cy="923925"/>
                  <wp:effectExtent l="0" t="0" r="0" b="952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7896BF3E" wp14:editId="4A33AFFA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224790</wp:posOffset>
                  </wp:positionV>
                  <wp:extent cx="1838325" cy="695960"/>
                  <wp:effectExtent l="0" t="0" r="9525" b="889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-41"/>
        <w:tblW w:w="15403" w:type="dxa"/>
        <w:tblLook w:val="04A0" w:firstRow="1" w:lastRow="0" w:firstColumn="1" w:lastColumn="0" w:noHBand="0" w:noVBand="1"/>
      </w:tblPr>
      <w:tblGrid>
        <w:gridCol w:w="2093"/>
        <w:gridCol w:w="2013"/>
        <w:gridCol w:w="2835"/>
        <w:gridCol w:w="2448"/>
        <w:gridCol w:w="6014"/>
      </w:tblGrid>
      <w:tr w:rsidR="002D40CF" w:rsidRPr="007A72D3" w:rsidTr="005124CC">
        <w:trPr>
          <w:trHeight w:val="1135"/>
        </w:trPr>
        <w:tc>
          <w:tcPr>
            <w:tcW w:w="9389" w:type="dxa"/>
            <w:gridSpan w:val="4"/>
            <w:vMerge w:val="restart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lastRenderedPageBreak/>
              <w:t>Y2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 xml:space="preserve">Recognise, find, name and write fractions 1/3,1/4, 2/4 and 3/4 of a length. 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Investigate and understand that fractions are equal parts of a whole.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Investigating and recognising 1/2 and 1/4 as parts of a whole.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Recognising and counting quarters up to 1 whole. Introduce the meaning of numerator and denominator.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Identifying the numerator and denominator in different pictures of fractions (including 1/2, 2/2, 1/3, 2/3, 3/3, 1/4, 2/4, 3/4, 4/4).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Finding the complements to make 1 whole e.g. 1/3 plus another 2/3 makes a whole.</w:t>
            </w: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 (Y1):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 and name a half as one of two equal parts of a length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 and name a quarter as one of four equal parts of a length </w:t>
            </w:r>
          </w:p>
        </w:tc>
      </w:tr>
      <w:tr w:rsidR="002D40CF" w:rsidRPr="007A72D3" w:rsidTr="005124CC">
        <w:trPr>
          <w:trHeight w:val="245"/>
        </w:trPr>
        <w:tc>
          <w:tcPr>
            <w:tcW w:w="9389" w:type="dxa"/>
            <w:gridSpan w:val="4"/>
            <w:vMerge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14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(Y3)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5124CC" w:rsidRDefault="005124CC" w:rsidP="005124C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124CC">
              <w:rPr>
                <w:rFonts w:ascii="Comic Sans MS" w:hAnsi="Comic Sans MS"/>
                <w:sz w:val="20"/>
                <w:szCs w:val="20"/>
              </w:rPr>
              <w:t>Recognise, find and write fractions of a discrete set of objects: unit fractions and non-unit fractions with small denominators.</w:t>
            </w:r>
          </w:p>
        </w:tc>
      </w:tr>
      <w:tr w:rsidR="002D40CF" w:rsidRPr="007A72D3" w:rsidTr="002D40CF">
        <w:trPr>
          <w:trHeight w:val="561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13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6014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D40CF" w:rsidRPr="007A72D3" w:rsidTr="002D40CF">
        <w:trPr>
          <w:trHeight w:val="834"/>
        </w:trPr>
        <w:tc>
          <w:tcPr>
            <w:tcW w:w="2093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If ________ is the whole. ________ is part of the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halves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thirds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quarters in one whole.</w:t>
            </w:r>
          </w:p>
        </w:tc>
        <w:tc>
          <w:tcPr>
            <w:tcW w:w="2013" w:type="dxa"/>
          </w:tcPr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 / 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½ ¼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Half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Quarter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Third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Two quarters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Three quarters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Part, part, 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Length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Ribbon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Centimetres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Millimetres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Piece </w:t>
            </w:r>
          </w:p>
        </w:tc>
        <w:tc>
          <w:tcPr>
            <w:tcW w:w="2835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whole can be divided into many equal parts. Many parts can make one whole.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two equal parts, one part is a half.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three equal parts, one part is a third.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we split a whole into four equal parts, one part is a quarter.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denominator is how many parts the whole is equally divided into.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 is how many parts of the whole are shaded in/I have. </w:t>
            </w:r>
          </w:p>
        </w:tc>
        <w:tc>
          <w:tcPr>
            <w:tcW w:w="2448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length split into unequal parts to represent the fraction.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BF2D4D3" wp14:editId="6DDB75AC">
                  <wp:simplePos x="0" y="0"/>
                  <wp:positionH relativeFrom="column">
                    <wp:posOffset>1976755</wp:posOffset>
                  </wp:positionH>
                  <wp:positionV relativeFrom="paragraph">
                    <wp:posOffset>26035</wp:posOffset>
                  </wp:positionV>
                  <wp:extent cx="1659255" cy="116205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2391455F" wp14:editId="171F19DE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1334770</wp:posOffset>
                  </wp:positionV>
                  <wp:extent cx="1489710" cy="2129155"/>
                  <wp:effectExtent l="0" t="0" r="0" b="444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73E2B37" wp14:editId="470CADD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59690</wp:posOffset>
                  </wp:positionV>
                  <wp:extent cx="1724025" cy="2204085"/>
                  <wp:effectExtent l="0" t="0" r="9525" b="571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4C75777B" wp14:editId="51757EE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98425</wp:posOffset>
                  </wp:positionV>
                  <wp:extent cx="1615440" cy="610235"/>
                  <wp:effectExtent l="0" t="0" r="381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2D40CF" w:rsidRPr="007A72D3" w:rsidRDefault="002D40CF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41"/>
        <w:tblW w:w="15403" w:type="dxa"/>
        <w:tblLook w:val="04A0" w:firstRow="1" w:lastRow="0" w:firstColumn="1" w:lastColumn="0" w:noHBand="0" w:noVBand="1"/>
      </w:tblPr>
      <w:tblGrid>
        <w:gridCol w:w="2093"/>
        <w:gridCol w:w="1843"/>
        <w:gridCol w:w="3265"/>
        <w:gridCol w:w="2188"/>
        <w:gridCol w:w="6014"/>
      </w:tblGrid>
      <w:tr w:rsidR="002D40CF" w:rsidRPr="007A72D3" w:rsidTr="005124CC">
        <w:trPr>
          <w:trHeight w:val="841"/>
        </w:trPr>
        <w:tc>
          <w:tcPr>
            <w:tcW w:w="9389" w:type="dxa"/>
            <w:gridSpan w:val="4"/>
            <w:vMerge w:val="restart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lastRenderedPageBreak/>
              <w:t>Y2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Recognise the equivalence of 2/4 and 1/2.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Recognising and equivalence of 2/2, 3/3 and 4/4.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Recognising and investigating the equivalence of 1/2 and 2/4.</w:t>
            </w: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 (Y1):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Recognise, find and name a half as one of two equal parts of an object, shape or quantity.</w:t>
            </w:r>
          </w:p>
        </w:tc>
      </w:tr>
      <w:tr w:rsidR="002D40CF" w:rsidRPr="007A72D3" w:rsidTr="005124CC">
        <w:trPr>
          <w:trHeight w:val="245"/>
        </w:trPr>
        <w:tc>
          <w:tcPr>
            <w:tcW w:w="9389" w:type="dxa"/>
            <w:gridSpan w:val="4"/>
            <w:vMerge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14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(Y3)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5124CC" w:rsidRDefault="005124CC" w:rsidP="005124C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124CC">
              <w:rPr>
                <w:rFonts w:ascii="Comic Sans MS" w:hAnsi="Comic Sans MS"/>
                <w:sz w:val="20"/>
                <w:szCs w:val="20"/>
              </w:rPr>
              <w:t>Recognise and show, using diagrams, equivalent fractions with small denominators.</w:t>
            </w:r>
          </w:p>
        </w:tc>
      </w:tr>
      <w:tr w:rsidR="002D40CF" w:rsidRPr="007A72D3" w:rsidTr="005124CC">
        <w:trPr>
          <w:trHeight w:val="561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3265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6014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D40CF" w:rsidRPr="007A72D3" w:rsidTr="005124CC">
        <w:trPr>
          <w:trHeight w:val="834"/>
        </w:trPr>
        <w:tc>
          <w:tcPr>
            <w:tcW w:w="2093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halves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_____ quarters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There are _____ quarters in one half.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____ halves make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______ quarters make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______ quarters make one half. </w:t>
            </w:r>
          </w:p>
        </w:tc>
        <w:tc>
          <w:tcPr>
            <w:tcW w:w="1843" w:type="dxa"/>
          </w:tcPr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½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¼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2/4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Half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Quarter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Two quarters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Part, part, 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Equivalent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Equivalence </w:t>
            </w:r>
          </w:p>
        </w:tc>
        <w:tc>
          <w:tcPr>
            <w:tcW w:w="3265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whole can be divided into many equal parts. Many parts can make one whole.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two equal parts, one part is a half.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we split a whole into four equal parts, one part is a quarter.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we split a whole into four equal parts, two parts are the same as a half.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denominator is how many parts the whole is equally divided into.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numerator is how many parts of the whole are shaded in/I have.</w:t>
            </w:r>
          </w:p>
        </w:tc>
        <w:tc>
          <w:tcPr>
            <w:tcW w:w="2188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shape split into unequal parts to represent the fraction of ½ and 2/4.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set of objects/quantity split into unequal parts to represent the fraction of ½ and 2/4. </w:t>
            </w: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1F3010A6" wp14:editId="11FB703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110490</wp:posOffset>
                  </wp:positionV>
                  <wp:extent cx="2164080" cy="895350"/>
                  <wp:effectExtent l="0" t="0" r="762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60CEBDB" wp14:editId="68C136C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12700</wp:posOffset>
                  </wp:positionV>
                  <wp:extent cx="2352675" cy="399415"/>
                  <wp:effectExtent l="0" t="0" r="9525" b="63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575E703D" wp14:editId="5D04C41A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1400810</wp:posOffset>
                  </wp:positionV>
                  <wp:extent cx="1574165" cy="1123950"/>
                  <wp:effectExtent l="0" t="0" r="6985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1AE40186" wp14:editId="381B309F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123190</wp:posOffset>
                  </wp:positionV>
                  <wp:extent cx="2562225" cy="116586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6250D6C" wp14:editId="56808A8D">
                  <wp:simplePos x="0" y="0"/>
                  <wp:positionH relativeFrom="column">
                    <wp:posOffset>-2586355</wp:posOffset>
                  </wp:positionH>
                  <wp:positionV relativeFrom="paragraph">
                    <wp:posOffset>1391285</wp:posOffset>
                  </wp:positionV>
                  <wp:extent cx="1433195" cy="1313180"/>
                  <wp:effectExtent l="0" t="0" r="0" b="127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D40CF" w:rsidRPr="005124CC" w:rsidRDefault="002D40CF" w:rsidP="005124CC">
      <w:pPr>
        <w:spacing w:after="0" w:line="240" w:lineRule="auto"/>
        <w:rPr>
          <w:rFonts w:ascii="Comic Sans MS" w:hAnsi="Comic Sans MS"/>
          <w:sz w:val="6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41"/>
        <w:tblW w:w="15403" w:type="dxa"/>
        <w:tblLook w:val="04A0" w:firstRow="1" w:lastRow="0" w:firstColumn="1" w:lastColumn="0" w:noHBand="0" w:noVBand="1"/>
      </w:tblPr>
      <w:tblGrid>
        <w:gridCol w:w="2093"/>
        <w:gridCol w:w="1843"/>
        <w:gridCol w:w="3005"/>
        <w:gridCol w:w="2448"/>
        <w:gridCol w:w="6014"/>
      </w:tblGrid>
      <w:tr w:rsidR="002D40CF" w:rsidRPr="007A72D3" w:rsidTr="005124CC">
        <w:trPr>
          <w:trHeight w:val="1135"/>
        </w:trPr>
        <w:tc>
          <w:tcPr>
            <w:tcW w:w="9389" w:type="dxa"/>
            <w:gridSpan w:val="4"/>
            <w:vMerge w:val="restart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Y2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Write simple fractions for example 1/2 of 6 = 3.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Comparing the value of fractions with the same denominator but different numerators.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Comparing and ordering fractions with different denominators using images.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Counting in halves/quarters/thirds over the value of 1 (counting wholes and parts).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Finding half/third/quarter of a quantity.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Sharing 1 whole between 2, 3 or 4 then moving on to sharing multiple objects to represent "the whole," between 2, 3 or 4.</w:t>
            </w: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</w:t>
            </w:r>
            <w:r w:rsidR="008F0894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 (Y1):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Recognise, find and name a half as one of two equal parts of an object, shape or quantity.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2D40CF" w:rsidRPr="007A72D3" w:rsidTr="005124CC">
        <w:trPr>
          <w:trHeight w:val="245"/>
        </w:trPr>
        <w:tc>
          <w:tcPr>
            <w:tcW w:w="9389" w:type="dxa"/>
            <w:gridSpan w:val="4"/>
            <w:vMerge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14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(Y3)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D40CF" w:rsidRPr="007A72D3" w:rsidTr="002D40CF">
        <w:trPr>
          <w:trHeight w:val="561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3005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6014" w:type="dxa"/>
            <w:shd w:val="clear" w:color="auto" w:fill="D9D9D9" w:themeFill="background1" w:themeFillShade="D9"/>
            <w:vAlign w:val="center"/>
          </w:tcPr>
          <w:p w:rsidR="002D40CF" w:rsidRPr="007A72D3" w:rsidRDefault="002D40CF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D40CF" w:rsidRPr="007A72D3" w:rsidTr="002D40CF">
        <w:trPr>
          <w:trHeight w:val="5630"/>
        </w:trPr>
        <w:tc>
          <w:tcPr>
            <w:tcW w:w="2093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If ________ is the whole. ________ is part of the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halves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thirds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quarters in one whole.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the numerator and denominator are the __________, the fraction represents one whole.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½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¼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Unequal parts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Half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Quarter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Third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Three quarters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Part, whole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Quantity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Amount </w:t>
            </w:r>
          </w:p>
          <w:p w:rsidR="002D40CF" w:rsidRPr="007A72D3" w:rsidRDefault="002D40CF" w:rsidP="005124CC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Objects </w:t>
            </w:r>
          </w:p>
        </w:tc>
        <w:tc>
          <w:tcPr>
            <w:tcW w:w="3005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two equal parts, one part is a half.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split a whole into three equal parts, one part is a third.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we split a whole into four equal parts, one part is a quarter.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denominator is how many parts the whole is equally divided into.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 is how many parts of the whole are shaded in.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Unit fractions always have a numerator of 1.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Non-unit fractions have a numerator worth more than 1.  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the numerator and denominator are the same number, the fraction represents one whole.</w:t>
            </w:r>
          </w:p>
        </w:tc>
        <w:tc>
          <w:tcPr>
            <w:tcW w:w="2448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Children do not recognise when counting in fractions 2/2, 3/3, 4/4 can also be said as ‘one whole’.</w:t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finding ½, 1/3, ¼ children do not recognise each group needs to be made of equal parts. </w:t>
            </w:r>
          </w:p>
        </w:tc>
        <w:tc>
          <w:tcPr>
            <w:tcW w:w="6014" w:type="dxa"/>
          </w:tcPr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2CFFEB13" wp14:editId="70E9F976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1045845</wp:posOffset>
                  </wp:positionV>
                  <wp:extent cx="1583690" cy="7239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7D65DC9E" wp14:editId="47CDA07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989330</wp:posOffset>
                  </wp:positionV>
                  <wp:extent cx="2095500" cy="920750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1C502468" wp14:editId="499173CF">
                  <wp:simplePos x="0" y="0"/>
                  <wp:positionH relativeFrom="column">
                    <wp:posOffset>2038985</wp:posOffset>
                  </wp:positionH>
                  <wp:positionV relativeFrom="paragraph">
                    <wp:posOffset>103505</wp:posOffset>
                  </wp:positionV>
                  <wp:extent cx="1583690" cy="822325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C14B7B8" wp14:editId="71D900C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74930</wp:posOffset>
                  </wp:positionV>
                  <wp:extent cx="1863090" cy="847725"/>
                  <wp:effectExtent l="0" t="0" r="3810" b="9525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0CF" w:rsidRPr="007A72D3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5B142198" wp14:editId="2E59BCA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126365</wp:posOffset>
                  </wp:positionV>
                  <wp:extent cx="2336800" cy="752475"/>
                  <wp:effectExtent l="0" t="0" r="6350" b="952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62D8" w:rsidRDefault="002D40CF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43A6425B" wp14:editId="5C4C7D0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858520</wp:posOffset>
                  </wp:positionV>
                  <wp:extent cx="2213610" cy="913765"/>
                  <wp:effectExtent l="0" t="0" r="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62D8" w:rsidRP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P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P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P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P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P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P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P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62D8" w:rsidRDefault="008562D8" w:rsidP="008562D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40CF" w:rsidRPr="008562D8" w:rsidRDefault="002D40CF" w:rsidP="008562D8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2021"/>
        <w:gridCol w:w="2437"/>
        <w:gridCol w:w="7002"/>
      </w:tblGrid>
      <w:tr w:rsidR="008F0894" w:rsidRPr="007A72D3" w:rsidTr="008F0894">
        <w:trPr>
          <w:trHeight w:val="1192"/>
          <w:jc w:val="center"/>
        </w:trPr>
        <w:tc>
          <w:tcPr>
            <w:tcW w:w="8500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Y3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Recognise and use fractions as numbers: unit fractions and non-unit fractions with small denominators. (WRMH Spring Block 5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Investigating different parts and wholes.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Fractions as equal parts of a whole.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Recognising and writing unit fractions using the fraction bar.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Recognising and writing non-unit fractions using the fraction bar.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(Y2):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find, name and write fractions (1/3, ¼, 2/4)  and ¾  of a length, shape, set of objects or quantity. 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500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(Y4)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Solve problems involving increasingly harder fractions to calculate quantities, and fractions to divide quantities, including non-unit fractions where the answer is a whole number.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3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002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If _____ is the whole, then _____ is part of the whole.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b/>
                <w:color w:val="FF0000"/>
                <w:sz w:val="20"/>
                <w:szCs w:val="20"/>
                <w:u w:val="single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There are ____ equal parts.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fraction shown is __________.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Part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Half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Third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Quarter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Fifth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Unit 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Non-unit 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 whole can be divided into many parts.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Many parts can make a whole.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have a fraction the parts are equal sizes.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437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Thinking that just splitting into 2 parts makes 1/2 ; the parts MUST be the same size.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Halves can be different sizes IF the wholes are different sizes (Eg. Half of a large cake would look different to half of a small biscuit but they would both be one half.)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5F1104" wp14:editId="721CABC1">
                  <wp:extent cx="2018805" cy="682831"/>
                  <wp:effectExtent l="0" t="0" r="635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49" cy="68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F5FB21" wp14:editId="07B0101C">
                  <wp:extent cx="1793174" cy="918598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68" cy="91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866C3F6" wp14:editId="69787A46">
                  <wp:extent cx="1822351" cy="938151"/>
                  <wp:effectExtent l="0" t="0" r="698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29" cy="93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DF7BB53" wp14:editId="33DA4E92">
                  <wp:extent cx="653143" cy="653143"/>
                  <wp:effectExtent l="0" t="0" r="0" b="0"/>
                  <wp:docPr id="512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36" cy="65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0514B3" wp14:editId="32F7F2D1">
                  <wp:extent cx="676893" cy="688046"/>
                  <wp:effectExtent l="114300" t="95250" r="104775" b="112395"/>
                  <wp:docPr id="573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80066">
                            <a:off x="0" y="0"/>
                            <a:ext cx="681832" cy="69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E452BA" w:rsidRDefault="00E452BA"/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2021"/>
        <w:gridCol w:w="2437"/>
        <w:gridCol w:w="7002"/>
      </w:tblGrid>
      <w:tr w:rsidR="008F0894" w:rsidRPr="007A72D3" w:rsidTr="008F0894">
        <w:trPr>
          <w:trHeight w:val="1192"/>
          <w:jc w:val="center"/>
        </w:trPr>
        <w:tc>
          <w:tcPr>
            <w:tcW w:w="8500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Y3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Recognise, find and write fractions of a discrete set of objects: unit fractions and non-unit fractions with small denominators. (WRMH Spring Block 5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Find 1/2, 1/4 and 1/3 of objects.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Find 1/2, 1/4 and 1/3 of amounts.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Finding non unit fractions of amounts. (2/4, 3/4, 2/3)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Compare the relative size of non-unit fractions.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Compare the relative size of non-unit fractions of amounts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Begin to understand that the fraction line represents division.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(Y2):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find, name and write fractions (1/3, ¼, 2/4)  and ¾  of a length, shape, set of objects or quantity.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Write simple fractions for example, ½ of 6 = 3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500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(Y4)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Solve problems involving increasingly harder fractions to calculate quantities, and fractions to divide quantities, including non-unit fractions where the answer is a whole number. 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3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002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 whole is _____.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There are _____ equal parts in the whole.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We are finding __ equal parts of the whole.</w:t>
            </w: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Part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Half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Third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Quarter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Fifth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Sixth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Unit 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Non-unit 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denominator tells us how many equal parts a whole has been split into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 tells us how many equal parts of the whole there are.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parts must be equal.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437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 shape split into unequal parts is not a fraction.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 set of objects/quantity split into unequal parts will not represent a fraction. 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2B02F5" wp14:editId="261D5256">
                  <wp:extent cx="2771775" cy="48577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4DEC8548" wp14:editId="05C2056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-626110</wp:posOffset>
                  </wp:positionV>
                  <wp:extent cx="1495425" cy="812800"/>
                  <wp:effectExtent l="0" t="0" r="9525" b="6350"/>
                  <wp:wrapThrough wrapText="bothSides">
                    <wp:wrapPolygon edited="0">
                      <wp:start x="0" y="0"/>
                      <wp:lineTo x="0" y="21263"/>
                      <wp:lineTo x="21462" y="21263"/>
                      <wp:lineTo x="21462" y="0"/>
                      <wp:lineTo x="0" y="0"/>
                    </wp:wrapPolygon>
                  </wp:wrapThrough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562FFC" wp14:editId="287BC225">
                  <wp:extent cx="2838450" cy="5143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D3D8FD" wp14:editId="103829B2">
                  <wp:extent cx="927913" cy="727283"/>
                  <wp:effectExtent l="0" t="0" r="5715" b="0"/>
                  <wp:docPr id="57348" name="Picture 57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83" cy="73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A44597" wp14:editId="1A0E86FA">
                  <wp:extent cx="2247900" cy="33337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A5CE57C" wp14:editId="18DC9686">
                  <wp:extent cx="733425" cy="552450"/>
                  <wp:effectExtent l="0" t="0" r="9525" b="0"/>
                  <wp:docPr id="57349" name="Picture 57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E452BA" w:rsidRDefault="00E452BA"/>
    <w:p w:rsidR="00E452BA" w:rsidRDefault="00E452BA"/>
    <w:p w:rsidR="00E452BA" w:rsidRDefault="00E452BA"/>
    <w:p w:rsidR="00E452BA" w:rsidRDefault="00E452BA"/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2021"/>
        <w:gridCol w:w="2437"/>
        <w:gridCol w:w="7002"/>
      </w:tblGrid>
      <w:tr w:rsidR="008F0894" w:rsidRPr="007A72D3" w:rsidTr="008F0894">
        <w:trPr>
          <w:trHeight w:val="1192"/>
          <w:jc w:val="center"/>
        </w:trPr>
        <w:tc>
          <w:tcPr>
            <w:tcW w:w="8500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Y3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Recognise that tenths arise from dividing an object into 10 equal parts and in dividing one-digit numbers or quantities by 10. (WRMH Spring Block 5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Small steps: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Identify and find 1/10 of an object by dividing it into 10 equal parts.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Identify non unit fraction tenths of objects.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Identify non unit fraction tenths of amounts.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 the complement of tenths to make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(Y2):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find, name and write fractions (1/3, ¼, 2/4)  and ¾  of a length, shape, set of objects or quantity.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Write simple fractions for example, ½ of 6 = 3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500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(Y4)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Count up and down in hundredths; recognise that hundredths arise when dividing an object by one hundred and dividing tenths by ten. 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3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002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There are __  equal parts in the whole.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____ equal parts are shaded.</w:t>
            </w: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Part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Divide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Tenth</w:t>
            </w: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one is divided into ten equal parts, each part is a tenth.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437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It doesn’t matter how the parts are shaded.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It doesn’t matter if is it is a column or row on the 100 square.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If the 10 parts are not equal, then each part is not a tenth.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187494D" wp14:editId="1E13F8C6">
                  <wp:extent cx="1190625" cy="1204578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79" cy="121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3B89AF" wp14:editId="2A1E02E6">
                  <wp:extent cx="2501798" cy="783771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794" cy="78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C620300" wp14:editId="371A01D9">
                  <wp:extent cx="1971675" cy="314325"/>
                  <wp:effectExtent l="0" t="0" r="952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C96115" wp14:editId="329E6861">
                  <wp:extent cx="1038225" cy="87630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FB705D4" wp14:editId="1B676811">
                  <wp:extent cx="1181100" cy="111442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894" w:rsidRPr="007A72D3" w:rsidRDefault="008F0894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E452BA" w:rsidRDefault="00E452BA"/>
    <w:p w:rsidR="00E452BA" w:rsidRDefault="00E452BA"/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2021"/>
        <w:gridCol w:w="2437"/>
        <w:gridCol w:w="7002"/>
      </w:tblGrid>
      <w:tr w:rsidR="008F0894" w:rsidRPr="007A72D3" w:rsidTr="008F0894">
        <w:trPr>
          <w:trHeight w:val="922"/>
          <w:jc w:val="center"/>
        </w:trPr>
        <w:tc>
          <w:tcPr>
            <w:tcW w:w="8500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Y3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Count up and down in tenths. WRMH Spring Block 5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Count up in tenths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Count back in tenths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(Y2):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NEW LEARNING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500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(Y4)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Count up and down in hundredths; recognise that hundredths arise when dividing an object by one hundred and dividing tenths by ten. 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3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002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1/10,  2/10,  3/10 …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 next tenth is ____.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 tenth before ____ is ____.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There are ____ tenths in one whole.</w:t>
            </w: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Part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Tenth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Forwards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backwards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When we count in tenths, the denominator is always 10.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When we count forwards /backwards  in tenths, the numerator increases/ decreased by 1 each time. </w:t>
            </w:r>
          </w:p>
        </w:tc>
        <w:tc>
          <w:tcPr>
            <w:tcW w:w="2437" w:type="dxa"/>
          </w:tcPr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When counting on, children might change the denominator Eg the might say 9 tenths, 10 tenths, 11 elevenths, 12 twelfth etc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Children might not recognise when counting in fractions that 10/10  can also be said as ‘one whole’.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91003AE" wp14:editId="266A0A32">
                  <wp:extent cx="1971675" cy="31432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D15EDCA" wp14:editId="5D503F1D">
                  <wp:extent cx="3867150" cy="8096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A92287B" wp14:editId="0427D493">
                  <wp:extent cx="795646" cy="795646"/>
                  <wp:effectExtent l="0" t="0" r="5080" b="5080"/>
                  <wp:docPr id="57" name="Picture 57" descr="Image result for circle in te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ircle in ten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33" cy="79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712AF5F" wp14:editId="72DE8A2E">
                  <wp:extent cx="665019" cy="665019"/>
                  <wp:effectExtent l="0" t="0" r="1905" b="1905"/>
                  <wp:docPr id="58" name="Picture 5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02" cy="66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E67E92A" wp14:editId="5368E42C">
                  <wp:extent cx="4333465" cy="715618"/>
                  <wp:effectExtent l="0" t="0" r="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108" cy="72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8F0894" w:rsidRDefault="008F0894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124CC" w:rsidRPr="007A72D3" w:rsidRDefault="005124CC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E452BA" w:rsidRDefault="00E452BA"/>
    <w:p w:rsidR="00E452BA" w:rsidRDefault="00E452BA"/>
    <w:p w:rsidR="00E452BA" w:rsidRDefault="00E452BA"/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2021"/>
        <w:gridCol w:w="2437"/>
        <w:gridCol w:w="7002"/>
      </w:tblGrid>
      <w:tr w:rsidR="008F0894" w:rsidRPr="007A72D3" w:rsidTr="008F0894">
        <w:trPr>
          <w:trHeight w:val="1064"/>
          <w:jc w:val="center"/>
        </w:trPr>
        <w:tc>
          <w:tcPr>
            <w:tcW w:w="8500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Y3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Recognise and show, using diagrams, equivalent fractions with small denominators. (WRMH Summer Block 1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Using diagrams to show equivalence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Finding equivalent fractions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(Y2):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 the equivalence of 2/4 and ½.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500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(Y4)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 and show, using diagrams, families of common equivalent fractions. 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3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002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_____ is the same as/equal to/equivalent to _______.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____ is equivalent to ____ because …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___halves in 1 whole.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____ thirds/ quarters / fifths / sixths / tenths in one whole.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Part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Half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Third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Quarter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Fifth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Sixth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Tenth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Equivalent to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 same as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Pattern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When fractions are equivalent, the denominators are in the same times table. </w:t>
            </w:r>
          </w:p>
        </w:tc>
        <w:tc>
          <w:tcPr>
            <w:tcW w:w="2437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numerators are the same so the fraction must be equivalent.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You can add the numerator and denominator to find equivalent fractions.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Children might not realise that we can say 3/3 or 2/2 or 4/4 is the same as one whole. 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A0645BF" wp14:editId="5DAEA174">
                  <wp:extent cx="1228725" cy="771525"/>
                  <wp:effectExtent l="0" t="0" r="9525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F74BCBB" wp14:editId="0C790065">
                  <wp:extent cx="1950385" cy="950026"/>
                  <wp:effectExtent l="0" t="0" r="0" b="254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31" cy="9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910C77C" wp14:editId="33C19AA4">
                  <wp:extent cx="1971675" cy="657225"/>
                  <wp:effectExtent l="0" t="0" r="952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566111" wp14:editId="7DD69AB2">
                  <wp:extent cx="1514475" cy="733425"/>
                  <wp:effectExtent l="0" t="0" r="9525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CF9907B" wp14:editId="7D289539">
                  <wp:extent cx="1989682" cy="736270"/>
                  <wp:effectExtent l="0" t="0" r="0" b="6985"/>
                  <wp:docPr id="57354" name="Picture 5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83" cy="73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8F0894" w:rsidRDefault="008F0894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124CC" w:rsidRDefault="005124CC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124CC" w:rsidRDefault="005124CC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124CC" w:rsidRDefault="005124CC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124CC" w:rsidRPr="007A72D3" w:rsidRDefault="005124CC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2021"/>
        <w:gridCol w:w="2437"/>
        <w:gridCol w:w="7002"/>
      </w:tblGrid>
      <w:tr w:rsidR="008F0894" w:rsidRPr="007A72D3" w:rsidTr="008F0894">
        <w:trPr>
          <w:trHeight w:val="1192"/>
          <w:jc w:val="center"/>
        </w:trPr>
        <w:tc>
          <w:tcPr>
            <w:tcW w:w="8500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Y3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Add and subtract fractions with the same denominator within one whole. (WRMH Summer Block 1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Understanding adding fractions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Applying understanding of adding fractions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Understanding subtracting fractions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Applying understanding of subtracting fractions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Real life scenarios with addition and subtraction of fractions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(Y2):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NEW LEARNING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500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(Y4)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 and subtract fractions with the same denominator.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3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002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whole is split into ___equal parts.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have added/subtracted ___ equal parts. I have ____ equal parts in total.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Part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Half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Third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Quarter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Fifth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Sixth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Tenth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Equivalent to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 same as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Pattern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Add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Subtract </w:t>
            </w: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add/ subtract fractions with the same denominator, the denominator stays the same and the numerators are added/ subtracted.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denominators must be the same if we want to add or subtract fractions.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437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Adding and subtracting both the numerator and denominators.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Trying to add/subtract fractions with different denominators.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8F1A40B" wp14:editId="092F090D">
                  <wp:extent cx="3333750" cy="809625"/>
                  <wp:effectExtent l="0" t="0" r="0" b="9525"/>
                  <wp:docPr id="57355" name="Picture 57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C7ADD09" wp14:editId="407E8DA4">
                  <wp:extent cx="1009650" cy="723900"/>
                  <wp:effectExtent l="0" t="0" r="0" b="0"/>
                  <wp:docPr id="57356" name="Picture 5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20CB1A8" wp14:editId="4C085525">
                  <wp:extent cx="1190625" cy="733425"/>
                  <wp:effectExtent l="0" t="0" r="9525" b="9525"/>
                  <wp:docPr id="57357" name="Picture 57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6B7417B" wp14:editId="6F58121A">
                  <wp:extent cx="3016332" cy="648764"/>
                  <wp:effectExtent l="0" t="0" r="0" b="0"/>
                  <wp:docPr id="57358" name="Picture 57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865" cy="64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0BB6A8E" wp14:editId="50F38DD8">
                  <wp:extent cx="1562100" cy="447675"/>
                  <wp:effectExtent l="0" t="0" r="0" b="9525"/>
                  <wp:docPr id="57359" name="Picture 57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        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A958384" wp14:editId="44E335F2">
                  <wp:extent cx="1470991" cy="584755"/>
                  <wp:effectExtent l="0" t="0" r="0" b="6350"/>
                  <wp:docPr id="57360" name="Picture 57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59" cy="59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894" w:rsidRPr="007A72D3" w:rsidRDefault="008F0894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E452BA" w:rsidRDefault="00E452BA"/>
    <w:p w:rsidR="00E452BA" w:rsidRDefault="00E452BA"/>
    <w:p w:rsidR="00E452BA" w:rsidRDefault="00E452BA"/>
    <w:p w:rsidR="00E452BA" w:rsidRDefault="00E452BA"/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2021"/>
        <w:gridCol w:w="2437"/>
        <w:gridCol w:w="7002"/>
      </w:tblGrid>
      <w:tr w:rsidR="008F0894" w:rsidRPr="007A72D3" w:rsidTr="008F0894">
        <w:trPr>
          <w:trHeight w:val="1192"/>
          <w:jc w:val="center"/>
        </w:trPr>
        <w:tc>
          <w:tcPr>
            <w:tcW w:w="8500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Y3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Compare and order unit fractions, and fractions with the same denominators. (WRMH Summer Block 1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Understanding fractions (parts and wholes)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Comparing and ordering unit fractions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Applying understanding of unit fractions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Comparing proper fractions with the same denominators 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(Y2):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find, name and write fractions (1/3, ¼, 2/4)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Write simple fractions for example, ½ of 6 = 3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500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(Y4)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 and show, using diagrams, families of common equivalent fractions. 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3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002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whole has been divided into ___ equal parts.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____ is greater/less  than ______.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The whole has been split into more/less equal parts so that means each fraction is smaller/larger. </w:t>
            </w: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Part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Half          Third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Quarter    Fifth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Sixth        Tenth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Equivalent to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The same as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Pattern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Order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Compare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Greater/less than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>Bigger/smaller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We can only compare/order fractions when the denominators are the same.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The bigger the denominator, the smaller the part of the whole.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2437" w:type="dxa"/>
          </w:tcPr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Trying to compare and order fractions based on the size of the whole rather that the fraction of the whole.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Thinking that ¼ is bigger than ½ because it has 4 parts and 4 is greater than 2. </w:t>
            </w:r>
          </w:p>
        </w:tc>
        <w:tc>
          <w:tcPr>
            <w:tcW w:w="7002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995A55" wp14:editId="252B4B6B">
                  <wp:extent cx="1910627" cy="961902"/>
                  <wp:effectExtent l="0" t="0" r="0" b="0"/>
                  <wp:docPr id="57344" name="Picture 57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328" cy="96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8F907DD" wp14:editId="54AF6168">
                  <wp:extent cx="2101932" cy="918961"/>
                  <wp:effectExtent l="0" t="0" r="0" b="0"/>
                  <wp:docPr id="57345" name="Picture 57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499" cy="92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738AE7E" wp14:editId="048AFE34">
                  <wp:extent cx="1067527" cy="724394"/>
                  <wp:effectExtent l="0" t="0" r="0" b="0"/>
                  <wp:docPr id="57346" name="Picture 5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03" cy="72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346CFFA" wp14:editId="2EA5A7C7">
                  <wp:extent cx="1140031" cy="906178"/>
                  <wp:effectExtent l="0" t="0" r="3175" b="8255"/>
                  <wp:docPr id="57350" name="Picture 57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4" cy="9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4223DBC" wp14:editId="50A710DD">
                  <wp:extent cx="988777" cy="782781"/>
                  <wp:effectExtent l="0" t="0" r="1905" b="0"/>
                  <wp:docPr id="57351" name="Picture 57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15" cy="77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43ED7A3" wp14:editId="69E34A86">
                  <wp:extent cx="1472540" cy="874776"/>
                  <wp:effectExtent l="0" t="0" r="0" b="1905"/>
                  <wp:docPr id="57352" name="Picture 5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87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FAEED5E" wp14:editId="04D4FE34">
                  <wp:extent cx="1888176" cy="692529"/>
                  <wp:effectExtent l="0" t="0" r="0" b="0"/>
                  <wp:docPr id="57353" name="Picture 5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77" cy="69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8F0894" w:rsidRPr="007A72D3" w:rsidRDefault="008F0894" w:rsidP="005124CC">
      <w:pPr>
        <w:pStyle w:val="Default"/>
        <w:rPr>
          <w:rFonts w:ascii="Comic Sans MS" w:hAnsi="Comic Sans MS"/>
          <w:sz w:val="20"/>
          <w:szCs w:val="20"/>
        </w:rPr>
      </w:pPr>
    </w:p>
    <w:p w:rsidR="006669C5" w:rsidRPr="007A72D3" w:rsidRDefault="006669C5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8F0894" w:rsidRDefault="008F0894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E452BA" w:rsidRDefault="00E452BA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E452BA" w:rsidRPr="007A72D3" w:rsidRDefault="00E452BA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1701"/>
        <w:gridCol w:w="2420"/>
        <w:gridCol w:w="7417"/>
      </w:tblGrid>
      <w:tr w:rsidR="008F0894" w:rsidRPr="007A72D3" w:rsidTr="008F0894">
        <w:trPr>
          <w:trHeight w:val="1192"/>
          <w:jc w:val="center"/>
        </w:trPr>
        <w:tc>
          <w:tcPr>
            <w:tcW w:w="8085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Y4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Count up and down in hundredths; recognise that hundredths arise when dividing an object by one hundred and dividing tenths by ten (WRMH Spring Block 4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 understand what 1/100 (and then non unit hundredths) of an object are.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 understand what 1/100 (and then non unit hundredths) of a quantity are.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 count up and down in hundredths and complete and create sequences of hundredths.</w:t>
            </w:r>
          </w:p>
        </w:tc>
        <w:tc>
          <w:tcPr>
            <w:tcW w:w="7417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(Y3):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 that tenths arise from dividing an object into 10 equal parts and in dividing one-digit numbers or quantities by 10.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085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417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(Y5)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 and use thousandths and relate them to tenths, hundredths and decimal equivalents.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20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41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1838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Hundreds square/grid representation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 ________ row on the 100 square is shaded. The fraction is __________.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General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________ equal parts are shaded. The fraction is __________.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6" w:type="dxa"/>
          </w:tcPr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Row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Square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Tenth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Hundredth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Hundred square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Equal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Whole part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Part, part whole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one is divided into ten equal parts each part is a tenth.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one tenth is divided into ten equal parts each part is one hundredth.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One tenth is larger than one hundredth/One hundredth is smaller than one tenth. 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20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It doesn’t matter how they are shaded.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It doesn’t matter is it is a column or row on the 100 square.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Tenths are smaller than hundredths because 10 is smaller than 100. </w:t>
            </w:r>
          </w:p>
        </w:tc>
        <w:tc>
          <w:tcPr>
            <w:tcW w:w="7417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1787830" wp14:editId="55A781B5">
                  <wp:simplePos x="0" y="0"/>
                  <wp:positionH relativeFrom="column">
                    <wp:posOffset>2779307</wp:posOffset>
                  </wp:positionH>
                  <wp:positionV relativeFrom="paragraph">
                    <wp:posOffset>938087</wp:posOffset>
                  </wp:positionV>
                  <wp:extent cx="1647825" cy="1030605"/>
                  <wp:effectExtent l="0" t="0" r="9525" b="0"/>
                  <wp:wrapSquare wrapText="bothSides"/>
                  <wp:docPr id="57366" name="Picture 57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1627E668" wp14:editId="13BEDB9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996315</wp:posOffset>
                  </wp:positionV>
                  <wp:extent cx="2000885" cy="648335"/>
                  <wp:effectExtent l="0" t="0" r="0" b="0"/>
                  <wp:wrapSquare wrapText="bothSides"/>
                  <wp:docPr id="57367" name="Picture 57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1BFB8926" wp14:editId="1BC947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</wp:posOffset>
                  </wp:positionV>
                  <wp:extent cx="2611120" cy="991870"/>
                  <wp:effectExtent l="0" t="0" r="0" b="0"/>
                  <wp:wrapSquare wrapText="bothSides"/>
                  <wp:docPr id="57368" name="Picture 57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13C32BA7" wp14:editId="416E64FC">
                  <wp:simplePos x="0" y="0"/>
                  <wp:positionH relativeFrom="column">
                    <wp:posOffset>2717165</wp:posOffset>
                  </wp:positionH>
                  <wp:positionV relativeFrom="paragraph">
                    <wp:posOffset>635</wp:posOffset>
                  </wp:positionV>
                  <wp:extent cx="1856105" cy="605155"/>
                  <wp:effectExtent l="0" t="0" r="0" b="4445"/>
                  <wp:wrapSquare wrapText="bothSides"/>
                  <wp:docPr id="57369" name="Picture 5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4324DDAE" wp14:editId="785936A5">
                  <wp:simplePos x="0" y="0"/>
                  <wp:positionH relativeFrom="column">
                    <wp:posOffset>2714507</wp:posOffset>
                  </wp:positionH>
                  <wp:positionV relativeFrom="paragraph">
                    <wp:posOffset>611845</wp:posOffset>
                  </wp:positionV>
                  <wp:extent cx="1647190" cy="927100"/>
                  <wp:effectExtent l="0" t="0" r="0" b="6350"/>
                  <wp:wrapSquare wrapText="bothSides"/>
                  <wp:docPr id="57370" name="Picture 57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1192615D" wp14:editId="37ADE55B">
                  <wp:simplePos x="0" y="0"/>
                  <wp:positionH relativeFrom="column">
                    <wp:posOffset>13468</wp:posOffset>
                  </wp:positionH>
                  <wp:positionV relativeFrom="paragraph">
                    <wp:posOffset>436496</wp:posOffset>
                  </wp:positionV>
                  <wp:extent cx="1445895" cy="1082040"/>
                  <wp:effectExtent l="0" t="0" r="1905" b="3810"/>
                  <wp:wrapSquare wrapText="bothSides"/>
                  <wp:docPr id="57371" name="Picture 57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2544B338" wp14:editId="579C390B">
                  <wp:simplePos x="0" y="0"/>
                  <wp:positionH relativeFrom="column">
                    <wp:posOffset>1497256</wp:posOffset>
                  </wp:positionH>
                  <wp:positionV relativeFrom="paragraph">
                    <wp:posOffset>35530</wp:posOffset>
                  </wp:positionV>
                  <wp:extent cx="1403985" cy="491490"/>
                  <wp:effectExtent l="0" t="0" r="5715" b="3810"/>
                  <wp:wrapSquare wrapText="bothSides"/>
                  <wp:docPr id="57372" name="Picture 57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4" t="40000"/>
                          <a:stretch/>
                        </pic:blipFill>
                        <pic:spPr bwMode="auto">
                          <a:xfrm>
                            <a:off x="0" y="0"/>
                            <a:ext cx="1403985" cy="4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0894" w:rsidRPr="007A72D3" w:rsidRDefault="008F0894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E452BA" w:rsidRDefault="00E452BA"/>
    <w:p w:rsidR="00E452BA" w:rsidRDefault="00E452BA"/>
    <w:p w:rsidR="00E452BA" w:rsidRDefault="00E452BA"/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1765"/>
        <w:gridCol w:w="2410"/>
        <w:gridCol w:w="7285"/>
      </w:tblGrid>
      <w:tr w:rsidR="008F0894" w:rsidRPr="007A72D3" w:rsidTr="008F0894">
        <w:trPr>
          <w:trHeight w:val="1192"/>
          <w:jc w:val="center"/>
        </w:trPr>
        <w:tc>
          <w:tcPr>
            <w:tcW w:w="8217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Y4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Recognise and show, using diagrams, families of common equivalent fractions. (WRMH Spring Block 4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investigate and understand the concept of equivalent fractions (supported by a fraction wall).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investigate equality and inequality statements using fractions of different denominators.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 equivalent fractions of a given fraction.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 find equivalent fractions of a "string" of fractions with missing numerators or denominators.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 prove whether certain fractions are equal to others.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consider how fractions could be simplified by applying understanding of equivalence.</w:t>
            </w:r>
          </w:p>
        </w:tc>
        <w:tc>
          <w:tcPr>
            <w:tcW w:w="7285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(Y3):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Explain the difference between a unit and non- unit fraction and know the unit fraction represented. 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217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285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(Y5)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Identify, name and write equivalent fractions of a given fraction, represented visually including tenths and hundredths.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1765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285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____ is the same as/ equal to/ equivalent to ___.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___ is equivalent to __ because the ___ are the same.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Whatever you do to the ___ you do to the ___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There are _halves in 1 whole.  There are _ quarters in 1 whole.  There are ___ eighths in 1 whole.</w:t>
            </w:r>
          </w:p>
        </w:tc>
        <w:tc>
          <w:tcPr>
            <w:tcW w:w="2021" w:type="dxa"/>
          </w:tcPr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Equivalent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Equivalence 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wall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Diagram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Unit 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Non-unit 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Simplified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Multiply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Pattern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Relationship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Compare</w:t>
            </w:r>
          </w:p>
        </w:tc>
        <w:tc>
          <w:tcPr>
            <w:tcW w:w="1765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you multiply the numerator by a number you must multiply the denominator by the same the number.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you divide the numerator by a number you must divide the denominator by the same the number.  </w:t>
            </w:r>
          </w:p>
        </w:tc>
        <w:tc>
          <w:tcPr>
            <w:tcW w:w="2410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numerators are the same so the fraction must be equivalent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You can add to the numerator and denominator to find equivalent fractions.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7285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1F4542B3" wp14:editId="3F1C8F7D">
                  <wp:simplePos x="0" y="0"/>
                  <wp:positionH relativeFrom="margin">
                    <wp:posOffset>3787140</wp:posOffset>
                  </wp:positionH>
                  <wp:positionV relativeFrom="paragraph">
                    <wp:posOffset>84455</wp:posOffset>
                  </wp:positionV>
                  <wp:extent cx="733425" cy="973455"/>
                  <wp:effectExtent l="0" t="0" r="9525" b="0"/>
                  <wp:wrapThrough wrapText="bothSides">
                    <wp:wrapPolygon edited="0">
                      <wp:start x="0" y="0"/>
                      <wp:lineTo x="0" y="21135"/>
                      <wp:lineTo x="21319" y="21135"/>
                      <wp:lineTo x="21319" y="0"/>
                      <wp:lineTo x="0" y="0"/>
                    </wp:wrapPolygon>
                  </wp:wrapThrough>
                  <wp:docPr id="57373" name="Picture 57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45B98CAC" wp14:editId="7A56694A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951230</wp:posOffset>
                      </wp:positionV>
                      <wp:extent cx="1378585" cy="676275"/>
                      <wp:effectExtent l="0" t="0" r="0" b="9525"/>
                      <wp:wrapThrough wrapText="bothSides">
                        <wp:wrapPolygon edited="0">
                          <wp:start x="0" y="0"/>
                          <wp:lineTo x="0" y="21296"/>
                          <wp:lineTo x="10148" y="21296"/>
                          <wp:lineTo x="10148" y="9735"/>
                          <wp:lineTo x="21192" y="9735"/>
                          <wp:lineTo x="21192" y="608"/>
                          <wp:lineTo x="10148" y="0"/>
                          <wp:lineTo x="0" y="0"/>
                        </wp:wrapPolygon>
                      </wp:wrapThrough>
                      <wp:docPr id="57361" name="Group 57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8585" cy="676275"/>
                                <a:chOff x="0" y="0"/>
                                <a:chExt cx="1378585" cy="676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62" name="Picture 573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825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63" name="Picture 57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675" y="28575"/>
                                  <a:ext cx="93091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90EF02" id="Group 57361" o:spid="_x0000_s1026" style="position:absolute;margin-left:4.95pt;margin-top:74.9pt;width:108.55pt;height:53.25pt;z-index:251724800" coordsize="13785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362" o:spid="_x0000_s1027" type="#_x0000_t75" style="position:absolute;width:6318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">
                        <v:imagedata r:id="rId110" o:title=""/>
                        <v:path arrowok="t"/>
                      </v:shape>
                      <v:shape id="Picture 57363" o:spid="_x0000_s1028" type="#_x0000_t75" style="position:absolute;left:4476;top:285;width:930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">
                        <v:imagedata r:id="rId11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60122EAC" wp14:editId="349560D0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69850</wp:posOffset>
                  </wp:positionV>
                  <wp:extent cx="1133475" cy="723900"/>
                  <wp:effectExtent l="0" t="0" r="9525" b="0"/>
                  <wp:wrapThrough wrapText="bothSides">
                    <wp:wrapPolygon edited="0">
                      <wp:start x="0" y="0"/>
                      <wp:lineTo x="0" y="21032"/>
                      <wp:lineTo x="21418" y="21032"/>
                      <wp:lineTo x="21418" y="0"/>
                      <wp:lineTo x="0" y="0"/>
                    </wp:wrapPolygon>
                  </wp:wrapThrough>
                  <wp:docPr id="57374" name="Picture 57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61AFEDB8" wp14:editId="353F83BC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160020</wp:posOffset>
                  </wp:positionV>
                  <wp:extent cx="2085975" cy="1315720"/>
                  <wp:effectExtent l="0" t="0" r="9525" b="0"/>
                  <wp:wrapThrough wrapText="bothSides">
                    <wp:wrapPolygon edited="0">
                      <wp:start x="0" y="0"/>
                      <wp:lineTo x="0" y="21266"/>
                      <wp:lineTo x="21501" y="21266"/>
                      <wp:lineTo x="21501" y="0"/>
                      <wp:lineTo x="0" y="0"/>
                    </wp:wrapPolygon>
                  </wp:wrapThrough>
                  <wp:docPr id="57375" name="Picture 57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60AD9F9B" wp14:editId="7FD0F51E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354965</wp:posOffset>
                  </wp:positionV>
                  <wp:extent cx="695325" cy="873760"/>
                  <wp:effectExtent l="0" t="0" r="9525" b="2540"/>
                  <wp:wrapThrough wrapText="bothSides">
                    <wp:wrapPolygon edited="0">
                      <wp:start x="0" y="0"/>
                      <wp:lineTo x="0" y="21192"/>
                      <wp:lineTo x="21304" y="21192"/>
                      <wp:lineTo x="21304" y="0"/>
                      <wp:lineTo x="0" y="0"/>
                    </wp:wrapPolygon>
                  </wp:wrapThrough>
                  <wp:docPr id="51200" name="Picture 5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0E586AC0" wp14:editId="7103FC1F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595630</wp:posOffset>
                  </wp:positionV>
                  <wp:extent cx="451485" cy="1155065"/>
                  <wp:effectExtent l="0" t="8890" r="0" b="0"/>
                  <wp:wrapThrough wrapText="bothSides">
                    <wp:wrapPolygon edited="0">
                      <wp:start x="22025" y="166"/>
                      <wp:lineTo x="1063" y="166"/>
                      <wp:lineTo x="1063" y="21184"/>
                      <wp:lineTo x="22025" y="21184"/>
                      <wp:lineTo x="22025" y="166"/>
                    </wp:wrapPolygon>
                  </wp:wrapThrough>
                  <wp:docPr id="51201" name="Picture 5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148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40EC3031" wp14:editId="40019640">
                  <wp:simplePos x="0" y="0"/>
                  <wp:positionH relativeFrom="margin">
                    <wp:posOffset>20955</wp:posOffset>
                  </wp:positionH>
                  <wp:positionV relativeFrom="paragraph">
                    <wp:posOffset>1577340</wp:posOffset>
                  </wp:positionV>
                  <wp:extent cx="1194435" cy="469265"/>
                  <wp:effectExtent l="0" t="0" r="5715" b="6985"/>
                  <wp:wrapThrough wrapText="bothSides">
                    <wp:wrapPolygon edited="0">
                      <wp:start x="0" y="0"/>
                      <wp:lineTo x="0" y="21045"/>
                      <wp:lineTo x="21359" y="21045"/>
                      <wp:lineTo x="21359" y="0"/>
                      <wp:lineTo x="0" y="0"/>
                    </wp:wrapPolygon>
                  </wp:wrapThrough>
                  <wp:docPr id="51202" name="Picture 5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17EDF5E9" wp14:editId="1EFFAB43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1557020</wp:posOffset>
                  </wp:positionV>
                  <wp:extent cx="2990850" cy="551180"/>
                  <wp:effectExtent l="0" t="0" r="0" b="1270"/>
                  <wp:wrapThrough wrapText="bothSides">
                    <wp:wrapPolygon edited="0">
                      <wp:start x="0" y="0"/>
                      <wp:lineTo x="0" y="20903"/>
                      <wp:lineTo x="21462" y="20903"/>
                      <wp:lineTo x="21462" y="0"/>
                      <wp:lineTo x="0" y="0"/>
                    </wp:wrapPolygon>
                  </wp:wrapThrough>
                  <wp:docPr id="51203" name="Picture 5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52BA" w:rsidRDefault="00E452BA"/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1765"/>
        <w:gridCol w:w="2410"/>
        <w:gridCol w:w="7285"/>
      </w:tblGrid>
      <w:tr w:rsidR="008F0894" w:rsidRPr="007A72D3" w:rsidTr="008F0894">
        <w:trPr>
          <w:trHeight w:val="889"/>
          <w:jc w:val="center"/>
        </w:trPr>
        <w:tc>
          <w:tcPr>
            <w:tcW w:w="8217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Y4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Add and subtract fractions with the same denominator (WRMH Spring Block 4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 fractions with the same denominator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Subtract fractions with the same denominator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Prove why denominators need to be equal to add or subtract</w:t>
            </w:r>
          </w:p>
        </w:tc>
        <w:tc>
          <w:tcPr>
            <w:tcW w:w="7285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(Y3):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Children begin counting up and down in fractions to make a link with the whole. </w:t>
            </w:r>
          </w:p>
        </w:tc>
      </w:tr>
      <w:tr w:rsidR="008F0894" w:rsidRPr="007A72D3" w:rsidTr="008F0894">
        <w:trPr>
          <w:trHeight w:val="258"/>
          <w:jc w:val="center"/>
        </w:trPr>
        <w:tc>
          <w:tcPr>
            <w:tcW w:w="8217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285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(Y5)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 and subtract fractions with the same denominator and denominators that are multiples of the same number.</w:t>
            </w:r>
          </w:p>
        </w:tc>
      </w:tr>
      <w:tr w:rsidR="008F0894" w:rsidRPr="007A72D3" w:rsidTr="008F0894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1765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285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8F0894">
        <w:trPr>
          <w:trHeight w:val="876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whole is split into ___equal parts. I have added/subtracted ___ equal parts. I have ____ equal parts in total.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Subtract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Improper 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mixed number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Bar model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Number line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Finding the difference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number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converting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5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We add the numerators together and the denominators stay the same. 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we subtract fractions with the same denominator, the denominator stays the same and the numerators are subtracted.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Adding and subtracting both the numerator and denominators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Trying to subtract from whole number/mixed number without converting to improper fraction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285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5159E4FB" wp14:editId="00B26181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61595</wp:posOffset>
                  </wp:positionV>
                  <wp:extent cx="2143125" cy="546100"/>
                  <wp:effectExtent l="0" t="0" r="9525" b="6350"/>
                  <wp:wrapThrough wrapText="bothSides">
                    <wp:wrapPolygon edited="0">
                      <wp:start x="0" y="0"/>
                      <wp:lineTo x="0" y="21098"/>
                      <wp:lineTo x="21504" y="21098"/>
                      <wp:lineTo x="21504" y="0"/>
                      <wp:lineTo x="0" y="0"/>
                    </wp:wrapPolygon>
                  </wp:wrapThrough>
                  <wp:docPr id="51204" name="Picture 5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5653500D" wp14:editId="5532F9C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113030</wp:posOffset>
                  </wp:positionV>
                  <wp:extent cx="1701800" cy="581025"/>
                  <wp:effectExtent l="0" t="0" r="0" b="9525"/>
                  <wp:wrapThrough wrapText="bothSides">
                    <wp:wrapPolygon edited="0">
                      <wp:start x="0" y="0"/>
                      <wp:lineTo x="0" y="21246"/>
                      <wp:lineTo x="21278" y="21246"/>
                      <wp:lineTo x="21278" y="0"/>
                      <wp:lineTo x="0" y="0"/>
                    </wp:wrapPolygon>
                  </wp:wrapThrough>
                  <wp:docPr id="51205" name="Picture 5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1FA56B03" wp14:editId="28072783">
                  <wp:simplePos x="0" y="0"/>
                  <wp:positionH relativeFrom="column">
                    <wp:posOffset>1367790</wp:posOffset>
                  </wp:positionH>
                  <wp:positionV relativeFrom="paragraph">
                    <wp:posOffset>593090</wp:posOffset>
                  </wp:positionV>
                  <wp:extent cx="1309370" cy="476250"/>
                  <wp:effectExtent l="0" t="0" r="5080" b="0"/>
                  <wp:wrapThrough wrapText="bothSides">
                    <wp:wrapPolygon edited="0">
                      <wp:start x="0" y="0"/>
                      <wp:lineTo x="0" y="20736"/>
                      <wp:lineTo x="21370" y="20736"/>
                      <wp:lineTo x="21370" y="0"/>
                      <wp:lineTo x="0" y="0"/>
                    </wp:wrapPolygon>
                  </wp:wrapThrough>
                  <wp:docPr id="51206" name="Picture 5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358382C4" wp14:editId="113C5932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648335</wp:posOffset>
                  </wp:positionV>
                  <wp:extent cx="1828800" cy="363220"/>
                  <wp:effectExtent l="0" t="0" r="0" b="0"/>
                  <wp:wrapThrough wrapText="bothSides">
                    <wp:wrapPolygon edited="0">
                      <wp:start x="0" y="0"/>
                      <wp:lineTo x="0" y="20392"/>
                      <wp:lineTo x="21375" y="20392"/>
                      <wp:lineTo x="21375" y="0"/>
                      <wp:lineTo x="0" y="0"/>
                    </wp:wrapPolygon>
                  </wp:wrapThrough>
                  <wp:docPr id="51207" name="Picture 5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53368B49" wp14:editId="6E8A4B3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450215</wp:posOffset>
                  </wp:positionV>
                  <wp:extent cx="1297940" cy="87630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241" y="21130"/>
                      <wp:lineTo x="21241" y="0"/>
                      <wp:lineTo x="0" y="0"/>
                    </wp:wrapPolygon>
                  </wp:wrapThrough>
                  <wp:docPr id="51208" name="Picture 5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4A74FCDC" wp14:editId="051569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3420110" cy="343863"/>
                  <wp:effectExtent l="0" t="0" r="0" b="0"/>
                  <wp:wrapThrough wrapText="bothSides">
                    <wp:wrapPolygon edited="0">
                      <wp:start x="0" y="0"/>
                      <wp:lineTo x="0" y="20362"/>
                      <wp:lineTo x="21416" y="20362"/>
                      <wp:lineTo x="21416" y="0"/>
                      <wp:lineTo x="0" y="0"/>
                    </wp:wrapPolygon>
                  </wp:wrapThrough>
                  <wp:docPr id="51209" name="Picture 5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110" cy="34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217B3F57" wp14:editId="1039A8E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1326515</wp:posOffset>
                  </wp:positionV>
                  <wp:extent cx="4572635" cy="857885"/>
                  <wp:effectExtent l="0" t="0" r="0" b="0"/>
                  <wp:wrapThrough wrapText="bothSides">
                    <wp:wrapPolygon edited="0">
                      <wp:start x="0" y="0"/>
                      <wp:lineTo x="0" y="21104"/>
                      <wp:lineTo x="21507" y="21104"/>
                      <wp:lineTo x="21507" y="0"/>
                      <wp:lineTo x="0" y="0"/>
                    </wp:wrapPolygon>
                  </wp:wrapThrough>
                  <wp:docPr id="51210" name="Picture 5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24CC" w:rsidRDefault="005124CC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124CC" w:rsidRDefault="005124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8F0894" w:rsidRPr="005124CC" w:rsidRDefault="008F0894" w:rsidP="005124CC">
      <w:pPr>
        <w:spacing w:after="0" w:line="240" w:lineRule="auto"/>
        <w:rPr>
          <w:rFonts w:ascii="Comic Sans MS" w:hAnsi="Comic Sans MS"/>
          <w:sz w:val="2"/>
          <w:szCs w:val="20"/>
        </w:rPr>
      </w:pPr>
    </w:p>
    <w:p w:rsidR="00E452BA" w:rsidRDefault="00E452BA"/>
    <w:tbl>
      <w:tblPr>
        <w:tblStyle w:val="TableGrid"/>
        <w:tblW w:w="15502" w:type="dxa"/>
        <w:jc w:val="center"/>
        <w:tblLayout w:type="fixed"/>
        <w:tblLook w:val="04A0" w:firstRow="1" w:lastRow="0" w:firstColumn="1" w:lastColumn="0" w:noHBand="0" w:noVBand="1"/>
      </w:tblPr>
      <w:tblGrid>
        <w:gridCol w:w="2021"/>
        <w:gridCol w:w="2021"/>
        <w:gridCol w:w="1907"/>
        <w:gridCol w:w="2410"/>
        <w:gridCol w:w="7143"/>
      </w:tblGrid>
      <w:tr w:rsidR="008F0894" w:rsidRPr="007A72D3" w:rsidTr="005124CC">
        <w:trPr>
          <w:trHeight w:val="889"/>
          <w:jc w:val="center"/>
        </w:trPr>
        <w:tc>
          <w:tcPr>
            <w:tcW w:w="8359" w:type="dxa"/>
            <w:gridSpan w:val="4"/>
            <w:vMerge w:val="restart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Y4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Solve problems involving increasingly harder fractions to calculate quantities, and fractions to divide quantities, including non-unit fractions where the answer is a whole number (WRMH Spring Block 4 2018)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 draw unit and non-unit fractions of objects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 calculate unit fractions of amounts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To calculate non-unit fractions of amounts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To compare the relative size of different fractions of amounts in real life contexts. </w:t>
            </w:r>
          </w:p>
        </w:tc>
        <w:tc>
          <w:tcPr>
            <w:tcW w:w="7143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(Y3):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Recognise, find and write fractions of a discrete set of objects: unit fractions and non- unit fractions with small denominators. </w:t>
            </w:r>
          </w:p>
        </w:tc>
      </w:tr>
      <w:tr w:rsidR="008F0894" w:rsidRPr="007A72D3" w:rsidTr="005124CC">
        <w:trPr>
          <w:trHeight w:val="258"/>
          <w:jc w:val="center"/>
        </w:trPr>
        <w:tc>
          <w:tcPr>
            <w:tcW w:w="8359" w:type="dxa"/>
            <w:gridSpan w:val="4"/>
            <w:vMerge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7143" w:type="dxa"/>
          </w:tcPr>
          <w:p w:rsidR="008F0894" w:rsidRPr="007A72D3" w:rsidRDefault="008F0894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(Y5)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Link their understanding of fractions of amounts and multiplying fractions to use fractions as operators.  </w:t>
            </w:r>
          </w:p>
          <w:p w:rsidR="008F0894" w:rsidRPr="007A72D3" w:rsidRDefault="008F0894" w:rsidP="005124CC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F0894" w:rsidRPr="007A72D3" w:rsidTr="005124CC">
        <w:trPr>
          <w:trHeight w:val="588"/>
          <w:jc w:val="center"/>
        </w:trPr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21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1907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7143" w:type="dxa"/>
            <w:shd w:val="clear" w:color="auto" w:fill="D9D9D9" w:themeFill="background1" w:themeFillShade="D9"/>
            <w:vAlign w:val="center"/>
          </w:tcPr>
          <w:p w:rsidR="008F0894" w:rsidRPr="007A72D3" w:rsidRDefault="008F0894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8F0894" w:rsidRPr="007A72D3" w:rsidTr="005124CC">
        <w:trPr>
          <w:trHeight w:val="620"/>
          <w:jc w:val="center"/>
        </w:trPr>
        <w:tc>
          <w:tcPr>
            <w:tcW w:w="2021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___ is the whole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whole is split into ___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fraction of the whole we are finding is ____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If I know ___ how can I find ___ of a number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21" w:type="dxa"/>
          </w:tcPr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Unit 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Non-unit 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number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Bar model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Representation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Amount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Proper fraction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Calculate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Compare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Multiply </w:t>
            </w:r>
          </w:p>
          <w:p w:rsidR="008F0894" w:rsidRPr="007A72D3" w:rsidRDefault="008F0894" w:rsidP="005124C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</w:t>
            </w:r>
          </w:p>
        </w:tc>
        <w:tc>
          <w:tcPr>
            <w:tcW w:w="1907" w:type="dxa"/>
          </w:tcPr>
          <w:p w:rsidR="008F0894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denominator tells us how many equal parts a whole has been split into.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8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 tells us how many equal parts of the whole there are.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1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To find a unit fraction of a quantity divide the amount by the denominator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1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To find a non- unit fraction of a quantity divide the amount by the denominator and multiply by the numerator. </w:t>
            </w:r>
          </w:p>
        </w:tc>
        <w:tc>
          <w:tcPr>
            <w:tcW w:w="2410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Not understanding that one third is the same as dividing by 3.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¾ of 12 is 4 because its quarters. </w: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143" w:type="dxa"/>
          </w:tcPr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7645371A" wp14:editId="585FC90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1218565</wp:posOffset>
                  </wp:positionV>
                  <wp:extent cx="1657350" cy="9906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1352" y="21185"/>
                      <wp:lineTo x="21352" y="0"/>
                      <wp:lineTo x="0" y="0"/>
                    </wp:wrapPolygon>
                  </wp:wrapThrough>
                  <wp:docPr id="51216" name="Picture 5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77CA7F0D" wp14:editId="2E7915C7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679450</wp:posOffset>
                  </wp:positionV>
                  <wp:extent cx="1392555" cy="417195"/>
                  <wp:effectExtent l="0" t="0" r="0" b="1905"/>
                  <wp:wrapThrough wrapText="bothSides">
                    <wp:wrapPolygon edited="0">
                      <wp:start x="0" y="0"/>
                      <wp:lineTo x="0" y="20712"/>
                      <wp:lineTo x="21275" y="20712"/>
                      <wp:lineTo x="21275" y="0"/>
                      <wp:lineTo x="0" y="0"/>
                    </wp:wrapPolygon>
                  </wp:wrapThrough>
                  <wp:docPr id="51214" name="Picture 5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0F12480B" wp14:editId="4B628D76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99060</wp:posOffset>
                  </wp:positionV>
                  <wp:extent cx="950249" cy="295275"/>
                  <wp:effectExtent l="0" t="0" r="2540" b="0"/>
                  <wp:wrapThrough wrapText="bothSides">
                    <wp:wrapPolygon edited="0">
                      <wp:start x="0" y="0"/>
                      <wp:lineTo x="0" y="19510"/>
                      <wp:lineTo x="21225" y="19510"/>
                      <wp:lineTo x="21225" y="0"/>
                      <wp:lineTo x="0" y="0"/>
                    </wp:wrapPolygon>
                  </wp:wrapThrough>
                  <wp:docPr id="51211" name="Picture 5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4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1ED9BBF0" wp14:editId="220BB863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85090</wp:posOffset>
                  </wp:positionV>
                  <wp:extent cx="1224280" cy="1056640"/>
                  <wp:effectExtent l="0" t="0" r="0" b="0"/>
                  <wp:wrapThrough wrapText="bothSides">
                    <wp:wrapPolygon edited="0">
                      <wp:start x="0" y="0"/>
                      <wp:lineTo x="0" y="21029"/>
                      <wp:lineTo x="21174" y="21029"/>
                      <wp:lineTo x="21174" y="0"/>
                      <wp:lineTo x="0" y="0"/>
                    </wp:wrapPolygon>
                  </wp:wrapThrough>
                  <wp:docPr id="51212" name="Picture 5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36AD6B68" wp14:editId="35FE4C8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52070</wp:posOffset>
                  </wp:positionV>
                  <wp:extent cx="1495425" cy="812800"/>
                  <wp:effectExtent l="0" t="0" r="9525" b="6350"/>
                  <wp:wrapThrough wrapText="bothSides">
                    <wp:wrapPolygon edited="0">
                      <wp:start x="0" y="0"/>
                      <wp:lineTo x="0" y="21263"/>
                      <wp:lineTo x="21462" y="21263"/>
                      <wp:lineTo x="21462" y="0"/>
                      <wp:lineTo x="0" y="0"/>
                    </wp:wrapPolygon>
                  </wp:wrapThrough>
                  <wp:docPr id="51213" name="Picture 5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6DB09AB6" wp14:editId="2B2C31A7">
                  <wp:simplePos x="0" y="0"/>
                  <wp:positionH relativeFrom="column">
                    <wp:posOffset>1663065</wp:posOffset>
                  </wp:positionH>
                  <wp:positionV relativeFrom="paragraph">
                    <wp:posOffset>142875</wp:posOffset>
                  </wp:positionV>
                  <wp:extent cx="1814830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313" y="21192"/>
                      <wp:lineTo x="21313" y="0"/>
                      <wp:lineTo x="0" y="0"/>
                    </wp:wrapPolygon>
                  </wp:wrapThrough>
                  <wp:docPr id="51217" name="Picture 5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739136" behindDoc="0" locked="0" layoutInCell="1" allowOverlap="1" wp14:anchorId="34A556F0" wp14:editId="46050835">
                      <wp:simplePos x="0" y="0"/>
                      <wp:positionH relativeFrom="column">
                        <wp:posOffset>5001895</wp:posOffset>
                      </wp:positionH>
                      <wp:positionV relativeFrom="paragraph">
                        <wp:posOffset>5240655</wp:posOffset>
                      </wp:positionV>
                      <wp:extent cx="2090420" cy="612140"/>
                      <wp:effectExtent l="1270" t="1905" r="3810" b="0"/>
                      <wp:wrapNone/>
                      <wp:docPr id="57364" name="Rectangle 5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090420" cy="612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C17F2" id="Rectangle 57364" o:spid="_x0000_s1026" style="position:absolute;margin-left:393.85pt;margin-top:412.65pt;width:164.6pt;height:48.2pt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" filled="f" stroked="f" strokeweight="2pt">
                      <v:shadow color="black [0]"/>
                      <o:lock v:ext="edit" shapetype="t"/>
                      <v:textbox inset="0,0,0,0"/>
                    </v:rect>
                  </w:pict>
                </mc:Fallback>
              </mc:AlternateConten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1BEB19FB" wp14:editId="2550703A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210185</wp:posOffset>
                  </wp:positionV>
                  <wp:extent cx="1841500" cy="805180"/>
                  <wp:effectExtent l="0" t="0" r="6350" b="0"/>
                  <wp:wrapThrough wrapText="bothSides">
                    <wp:wrapPolygon edited="0">
                      <wp:start x="0" y="0"/>
                      <wp:lineTo x="0" y="20953"/>
                      <wp:lineTo x="21451" y="20953"/>
                      <wp:lineTo x="21451" y="0"/>
                      <wp:lineTo x="0" y="0"/>
                    </wp:wrapPolygon>
                  </wp:wrapThrough>
                  <wp:docPr id="51221" name="Picture 5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59799F1F" wp14:editId="29DA3EB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283845</wp:posOffset>
                  </wp:positionV>
                  <wp:extent cx="1918335" cy="895350"/>
                  <wp:effectExtent l="0" t="0" r="5715" b="0"/>
                  <wp:wrapThrough wrapText="bothSides">
                    <wp:wrapPolygon edited="0">
                      <wp:start x="0" y="0"/>
                      <wp:lineTo x="0" y="21140"/>
                      <wp:lineTo x="21450" y="21140"/>
                      <wp:lineTo x="21450" y="0"/>
                      <wp:lineTo x="0" y="0"/>
                    </wp:wrapPolygon>
                  </wp:wrapThrough>
                  <wp:docPr id="51218" name="Picture 5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741184" behindDoc="0" locked="0" layoutInCell="1" allowOverlap="1" wp14:anchorId="4A18BCFC" wp14:editId="3216E052">
                      <wp:simplePos x="0" y="0"/>
                      <wp:positionH relativeFrom="column">
                        <wp:posOffset>5001895</wp:posOffset>
                      </wp:positionH>
                      <wp:positionV relativeFrom="paragraph">
                        <wp:posOffset>5919470</wp:posOffset>
                      </wp:positionV>
                      <wp:extent cx="2090420" cy="661035"/>
                      <wp:effectExtent l="1270" t="4445" r="3810" b="1270"/>
                      <wp:wrapNone/>
                      <wp:docPr id="57365" name="Rectangle 57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090420" cy="661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DCC9F" id="Rectangle 57365" o:spid="_x0000_s1026" style="position:absolute;margin-left:393.85pt;margin-top:466.1pt;width:164.6pt;height:52.05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" filled="f" stroked="f" strokeweight="2pt">
                      <v:shadow color="black [0]"/>
                      <o:lock v:ext="edit" shapetype="t"/>
                      <v:textbox inset="0,0,0,0"/>
                    </v:rect>
                  </w:pict>
                </mc:Fallback>
              </mc:AlternateContent>
            </w:r>
          </w:p>
          <w:p w:rsidR="008F0894" w:rsidRPr="007A72D3" w:rsidRDefault="008F0894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32A87C49" wp14:editId="04B4D5D7">
                  <wp:simplePos x="0" y="0"/>
                  <wp:positionH relativeFrom="column">
                    <wp:posOffset>3066415</wp:posOffset>
                  </wp:positionH>
                  <wp:positionV relativeFrom="paragraph">
                    <wp:posOffset>934085</wp:posOffset>
                  </wp:positionV>
                  <wp:extent cx="1266825" cy="429260"/>
                  <wp:effectExtent l="0" t="0" r="9525" b="8890"/>
                  <wp:wrapThrough wrapText="bothSides">
                    <wp:wrapPolygon edited="0">
                      <wp:start x="0" y="0"/>
                      <wp:lineTo x="0" y="21089"/>
                      <wp:lineTo x="21438" y="21089"/>
                      <wp:lineTo x="21438" y="0"/>
                      <wp:lineTo x="0" y="0"/>
                    </wp:wrapPolygon>
                  </wp:wrapThrough>
                  <wp:docPr id="51219" name="Picture 5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287C3A00" wp14:editId="40C9E1E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1074420</wp:posOffset>
                  </wp:positionV>
                  <wp:extent cx="2600960" cy="360045"/>
                  <wp:effectExtent l="0" t="0" r="8890" b="1905"/>
                  <wp:wrapThrough wrapText="bothSides">
                    <wp:wrapPolygon edited="0">
                      <wp:start x="0" y="0"/>
                      <wp:lineTo x="0" y="20571"/>
                      <wp:lineTo x="21516" y="20571"/>
                      <wp:lineTo x="21516" y="0"/>
                      <wp:lineTo x="0" y="0"/>
                    </wp:wrapPolygon>
                  </wp:wrapThrough>
                  <wp:docPr id="51220" name="Picture 5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124CC" w:rsidRDefault="005124CC" w:rsidP="005124CC">
      <w:pPr>
        <w:spacing w:after="0" w:line="240" w:lineRule="auto"/>
      </w:pPr>
    </w:p>
    <w:tbl>
      <w:tblPr>
        <w:tblStyle w:val="TableGrid"/>
        <w:tblW w:w="15236" w:type="dxa"/>
        <w:tblLayout w:type="fixed"/>
        <w:tblLook w:val="04A0" w:firstRow="1" w:lastRow="0" w:firstColumn="1" w:lastColumn="0" w:noHBand="0" w:noVBand="1"/>
      </w:tblPr>
      <w:tblGrid>
        <w:gridCol w:w="2387"/>
        <w:gridCol w:w="2323"/>
        <w:gridCol w:w="2254"/>
        <w:gridCol w:w="2489"/>
        <w:gridCol w:w="5783"/>
      </w:tblGrid>
      <w:tr w:rsidR="007A72D3" w:rsidRPr="007A72D3" w:rsidTr="005124CC">
        <w:trPr>
          <w:trHeight w:val="1007"/>
        </w:trPr>
        <w:tc>
          <w:tcPr>
            <w:tcW w:w="9453" w:type="dxa"/>
            <w:gridSpan w:val="4"/>
            <w:vMerge w:val="restart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Y5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To identify, name and write equivalent fractions of a given fraction, represented visually including tenths and hundredths.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Recognising equivalent fractions using a fraction wall.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Calculating equivalent fractions 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Reasoning about equivalent fractions. </w:t>
            </w:r>
          </w:p>
        </w:tc>
        <w:tc>
          <w:tcPr>
            <w:tcW w:w="5783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(Y4):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 and show, using diagrams, families of common equivalent fractions.</w:t>
            </w:r>
          </w:p>
        </w:tc>
      </w:tr>
      <w:tr w:rsidR="007A72D3" w:rsidRPr="007A72D3" w:rsidTr="005124CC">
        <w:trPr>
          <w:trHeight w:val="243"/>
        </w:trPr>
        <w:tc>
          <w:tcPr>
            <w:tcW w:w="9453" w:type="dxa"/>
            <w:gridSpan w:val="4"/>
            <w:vMerge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6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Use common factors to simplify fractions; use common multiples to express fractions in the same denomination. </w:t>
            </w:r>
          </w:p>
        </w:tc>
      </w:tr>
      <w:tr w:rsidR="007A72D3" w:rsidRPr="007A72D3" w:rsidTr="005124CC">
        <w:trPr>
          <w:trHeight w:val="555"/>
        </w:trPr>
        <w:tc>
          <w:tcPr>
            <w:tcW w:w="2387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23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89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 possible misconceptions</w:t>
            </w:r>
          </w:p>
        </w:tc>
        <w:tc>
          <w:tcPr>
            <w:tcW w:w="5783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7A72D3" w:rsidRPr="007A72D3" w:rsidTr="005124CC">
        <w:trPr>
          <w:trHeight w:val="826"/>
        </w:trPr>
        <w:tc>
          <w:tcPr>
            <w:tcW w:w="2387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whole is divided into ____ equal parts, I have/ shaded ____ parts of the whole.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 noticed that…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have been given both denominators, the relationship between them is_______.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 have been given both numerators, the relationship between them is_______.</w:t>
            </w:r>
          </w:p>
        </w:tc>
        <w:tc>
          <w:tcPr>
            <w:tcW w:w="2323" w:type="dxa"/>
          </w:tcPr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Fraction bar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Relationship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Multiply by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Times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Multiplication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Division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Divide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Inverse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Equivalent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Part/whole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54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Recognising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the denominator is _____ times the numerator you have the equivalent of ______.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Calculating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If you multiply the denominator by ___, multiply the numerator by _____.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If you divide the denominator by ___, divide the numerator by _____.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89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Pupils using an unknown (numerator or denominator) as their starting point. Pupils need to work towards the unknown.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Pupils not recognising the inverse.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7A72D3" w:rsidRPr="007A72D3" w:rsidRDefault="007A72D3" w:rsidP="005124C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CA62620" wp14:editId="4D117C61">
                  <wp:extent cx="1433780" cy="1676469"/>
                  <wp:effectExtent l="0" t="0" r="0" b="0"/>
                  <wp:docPr id="51222" name="Picture 5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77" cy="171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2DD7E83" wp14:editId="764B494B">
                  <wp:extent cx="3209786" cy="715992"/>
                  <wp:effectExtent l="0" t="0" r="0" b="8255"/>
                  <wp:docPr id="51223" name="Picture 5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452" cy="7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147BD0E" wp14:editId="782C90D5">
                  <wp:extent cx="2209800" cy="456272"/>
                  <wp:effectExtent l="0" t="0" r="0" b="1270"/>
                  <wp:docPr id="51224" name="Picture 5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079" cy="46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5124CC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43E9917" wp14:editId="3083E564">
                  <wp:extent cx="2015205" cy="609600"/>
                  <wp:effectExtent l="0" t="0" r="4445" b="0"/>
                  <wp:docPr id="51225" name="Picture 5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81" cy="61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5124CC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8F936FC" wp14:editId="4BBF3936">
                  <wp:extent cx="2381003" cy="409544"/>
                  <wp:effectExtent l="0" t="0" r="635" b="0"/>
                  <wp:docPr id="51226" name="Picture 5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81" cy="41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34BA4DAB" wp14:editId="6A426A44">
                  <wp:simplePos x="0" y="0"/>
                  <wp:positionH relativeFrom="column">
                    <wp:posOffset>393852</wp:posOffset>
                  </wp:positionH>
                  <wp:positionV relativeFrom="paragraph">
                    <wp:posOffset>116195</wp:posOffset>
                  </wp:positionV>
                  <wp:extent cx="1119116" cy="687013"/>
                  <wp:effectExtent l="0" t="0" r="5080" b="0"/>
                  <wp:wrapSquare wrapText="bothSides"/>
                  <wp:docPr id="51227" name="Picture 5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16" cy="68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10F3A80B" wp14:editId="6E8272B4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82550</wp:posOffset>
                  </wp:positionV>
                  <wp:extent cx="1586865" cy="641350"/>
                  <wp:effectExtent l="0" t="0" r="0" b="6350"/>
                  <wp:wrapSquare wrapText="bothSides"/>
                  <wp:docPr id="51228" name="Picture 5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 need to shade 4 squares out of 12 to have the equivalent of one third.</w:t>
            </w:r>
          </w:p>
        </w:tc>
      </w:tr>
    </w:tbl>
    <w:p w:rsidR="005124CC" w:rsidRDefault="005124CC"/>
    <w:tbl>
      <w:tblPr>
        <w:tblStyle w:val="TableGrid"/>
        <w:tblW w:w="15236" w:type="dxa"/>
        <w:tblLayout w:type="fixed"/>
        <w:tblLook w:val="04A0" w:firstRow="1" w:lastRow="0" w:firstColumn="1" w:lastColumn="0" w:noHBand="0" w:noVBand="1"/>
      </w:tblPr>
      <w:tblGrid>
        <w:gridCol w:w="2292"/>
        <w:gridCol w:w="2381"/>
        <w:gridCol w:w="1985"/>
        <w:gridCol w:w="2551"/>
        <w:gridCol w:w="6027"/>
      </w:tblGrid>
      <w:tr w:rsidR="007A72D3" w:rsidRPr="007A72D3" w:rsidTr="005124CC">
        <w:trPr>
          <w:trHeight w:val="1124"/>
        </w:trPr>
        <w:tc>
          <w:tcPr>
            <w:tcW w:w="9209" w:type="dxa"/>
            <w:gridSpan w:val="4"/>
            <w:vMerge w:val="restart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Y5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To compare and order fractions whose denominators are multiples of the same number.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Ordering fractions with similar denominators.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Finding common multiples and the lowest common multiple.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Ordering fractions whose denominators are multiples of the same number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Application of understanding of ordering fractions.</w:t>
            </w:r>
          </w:p>
        </w:tc>
        <w:tc>
          <w:tcPr>
            <w:tcW w:w="6027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(Y4):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Solve problems involving increasingly harder fractions to calculate quantities, and fractions to divide quantities, including non-unit fractions where the answer is a whole number. </w:t>
            </w:r>
          </w:p>
        </w:tc>
      </w:tr>
      <w:tr w:rsidR="007A72D3" w:rsidRPr="007A72D3" w:rsidTr="005124CC">
        <w:trPr>
          <w:trHeight w:val="243"/>
        </w:trPr>
        <w:tc>
          <w:tcPr>
            <w:tcW w:w="9209" w:type="dxa"/>
            <w:gridSpan w:val="4"/>
            <w:vMerge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7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6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Compare and order fractions, including fractions &gt; 1 </w:t>
            </w:r>
          </w:p>
        </w:tc>
      </w:tr>
      <w:tr w:rsidR="007A72D3" w:rsidRPr="007A72D3" w:rsidTr="005124CC">
        <w:trPr>
          <w:trHeight w:val="555"/>
        </w:trPr>
        <w:tc>
          <w:tcPr>
            <w:tcW w:w="2292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81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 possible misconceptions</w:t>
            </w:r>
          </w:p>
        </w:tc>
        <w:tc>
          <w:tcPr>
            <w:tcW w:w="6027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7A72D3" w:rsidRPr="007A72D3" w:rsidTr="005124CC">
        <w:trPr>
          <w:trHeight w:val="826"/>
        </w:trPr>
        <w:tc>
          <w:tcPr>
            <w:tcW w:w="2292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whole has been divided into ___ equal parts.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wholes 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have / have not </w:t>
            </w:r>
            <w:r w:rsidRPr="007A72D3">
              <w:rPr>
                <w:rFonts w:ascii="Comic Sans MS" w:hAnsi="Comic Sans MS"/>
                <w:sz w:val="20"/>
                <w:szCs w:val="20"/>
              </w:rPr>
              <w:t>been divided into the same number of equal parts.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Find an equivalent fraction by…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1" w:type="dxa"/>
          </w:tcPr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Fraction bar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Division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Divide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Equivalent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Part/whole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Greater than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Less than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Equal/equivalent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Compare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Order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Largest/smallest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Ascending/ descending</w:t>
            </w:r>
          </w:p>
          <w:p w:rsidR="007A72D3" w:rsidRPr="007A72D3" w:rsidRDefault="007A72D3" w:rsidP="005124CC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We can only 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compare/order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fractions when the denominators are the same.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Make the denominators the same.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Find an equivalent fraction for the fraction (s) with the smallest denominator.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the denominators are the same, the bigger the numerator the bigger the fraction.</w:t>
            </w:r>
          </w:p>
        </w:tc>
        <w:tc>
          <w:tcPr>
            <w:tcW w:w="2551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Trying to compare/ order fractions when the denominators are still different and therefore comparing by the numerators.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Trying to find an equivalent fraction by dividing the fraction with the largest denominator and therefore not being able to divide the numerator.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whole not being the same size for concrete or pictorial representations.</w:t>
            </w:r>
          </w:p>
          <w:p w:rsidR="007A72D3" w:rsidRPr="007A72D3" w:rsidRDefault="007A72D3" w:rsidP="005124C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027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542AB999" wp14:editId="061F105B">
                  <wp:simplePos x="0" y="0"/>
                  <wp:positionH relativeFrom="column">
                    <wp:posOffset>1570990</wp:posOffset>
                  </wp:positionH>
                  <wp:positionV relativeFrom="paragraph">
                    <wp:posOffset>82550</wp:posOffset>
                  </wp:positionV>
                  <wp:extent cx="1887220" cy="741680"/>
                  <wp:effectExtent l="0" t="0" r="0" b="1270"/>
                  <wp:wrapSquare wrapText="bothSides"/>
                  <wp:docPr id="51230" name="Picture 5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Comparing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344BDFB9" wp14:editId="5DD27EE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953770</wp:posOffset>
                  </wp:positionV>
                  <wp:extent cx="2073275" cy="607060"/>
                  <wp:effectExtent l="0" t="0" r="3175" b="2540"/>
                  <wp:wrapSquare wrapText="bothSides"/>
                  <wp:docPr id="9248" name="Picture 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70C32A81" wp14:editId="0A428097">
                  <wp:simplePos x="0" y="0"/>
                  <wp:positionH relativeFrom="column">
                    <wp:posOffset>2326005</wp:posOffset>
                  </wp:positionH>
                  <wp:positionV relativeFrom="paragraph">
                    <wp:posOffset>706755</wp:posOffset>
                  </wp:positionV>
                  <wp:extent cx="1214120" cy="1109980"/>
                  <wp:effectExtent l="0" t="0" r="5080" b="0"/>
                  <wp:wrapSquare wrapText="bothSides"/>
                  <wp:docPr id="51231" name="Picture 5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6F5AE3FE" wp14:editId="0CE9681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49141</wp:posOffset>
                  </wp:positionV>
                  <wp:extent cx="1374140" cy="850265"/>
                  <wp:effectExtent l="0" t="0" r="0" b="6985"/>
                  <wp:wrapSquare wrapText="bothSides"/>
                  <wp:docPr id="9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2" t="4350" r="7141" b="8656"/>
                          <a:stretch/>
                        </pic:blipFill>
                        <pic:spPr bwMode="auto">
                          <a:xfrm>
                            <a:off x="0" y="0"/>
                            <a:ext cx="137414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     </w:t>
            </w:r>
          </w:p>
          <w:p w:rsidR="007A72D3" w:rsidRPr="005124CC" w:rsidRDefault="005124CC" w:rsidP="005124CC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5F472E74" wp14:editId="48CDEFE2">
                  <wp:simplePos x="0" y="0"/>
                  <wp:positionH relativeFrom="column">
                    <wp:posOffset>2496581</wp:posOffset>
                  </wp:positionH>
                  <wp:positionV relativeFrom="paragraph">
                    <wp:posOffset>901389</wp:posOffset>
                  </wp:positionV>
                  <wp:extent cx="953770" cy="1136015"/>
                  <wp:effectExtent l="0" t="0" r="0" b="698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51229" name="Picture 5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2D3"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714ABB2D" wp14:editId="5AFBAD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194310</wp:posOffset>
                  </wp:positionV>
                  <wp:extent cx="2801620" cy="970915"/>
                  <wp:effectExtent l="0" t="0" r="0" b="635"/>
                  <wp:wrapSquare wrapText="bothSides"/>
                  <wp:docPr id="9249" name="Picture 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2D3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Ordering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8499E63" wp14:editId="5B4DFC8D">
                  <wp:extent cx="1792224" cy="655692"/>
                  <wp:effectExtent l="0" t="0" r="0" b="0"/>
                  <wp:docPr id="9250" name="Picture 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662" cy="6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</w:t>
            </w:r>
          </w:p>
        </w:tc>
      </w:tr>
    </w:tbl>
    <w:p w:rsidR="007A72D3" w:rsidRPr="005124CC" w:rsidRDefault="007A72D3" w:rsidP="005124CC">
      <w:pPr>
        <w:spacing w:after="0" w:line="240" w:lineRule="auto"/>
        <w:rPr>
          <w:rFonts w:ascii="Comic Sans MS" w:hAnsi="Comic Sans MS"/>
          <w:sz w:val="8"/>
          <w:szCs w:val="20"/>
        </w:rPr>
      </w:pPr>
    </w:p>
    <w:tbl>
      <w:tblPr>
        <w:tblStyle w:val="TableGrid"/>
        <w:tblW w:w="15089" w:type="dxa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2735"/>
        <w:gridCol w:w="2368"/>
        <w:gridCol w:w="5880"/>
      </w:tblGrid>
      <w:tr w:rsidR="007A72D3" w:rsidRPr="007A72D3" w:rsidTr="005124CC">
        <w:trPr>
          <w:trHeight w:val="1124"/>
        </w:trPr>
        <w:tc>
          <w:tcPr>
            <w:tcW w:w="9209" w:type="dxa"/>
            <w:gridSpan w:val="4"/>
            <w:vMerge w:val="restart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Y5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Add and subtract fractions with the same denominator and that are multiples of the same number.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 fractions with the same denominator expressing answers as improper fractions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Subtract fractions with the same denominator expressing answers as improper fractions.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 fractions with denominators which are multiples of the same number expressing answers as improper fractions.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Subtract fractions with denominators which are multiplies of the same number expressing answers as improper fractions.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Application of understanding of adding and subtracting fractions.</w:t>
            </w: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(Y4):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Adding fractions with the same denominator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72D3" w:rsidRPr="007A72D3" w:rsidTr="005124CC">
        <w:trPr>
          <w:trHeight w:val="243"/>
        </w:trPr>
        <w:tc>
          <w:tcPr>
            <w:tcW w:w="9209" w:type="dxa"/>
            <w:gridSpan w:val="4"/>
            <w:vMerge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6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 and subtract fractions with different denominations and mixed numbers, using the concept of equivalent fractions.</w:t>
            </w:r>
          </w:p>
        </w:tc>
      </w:tr>
      <w:tr w:rsidR="007A72D3" w:rsidRPr="007A72D3" w:rsidTr="00E22129">
        <w:trPr>
          <w:trHeight w:val="555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735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368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880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7A72D3" w:rsidRPr="007A72D3" w:rsidTr="00E22129">
        <w:trPr>
          <w:trHeight w:val="826"/>
        </w:trPr>
        <w:tc>
          <w:tcPr>
            <w:tcW w:w="2122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If the whole has been divided into 5 equal parts, the unit of measure is fifths.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If the whole has been divided into ____ equal parts, the unit of measure is _______.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Fraction bar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Part/whole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Addition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Subtraction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Unit of measure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Equivalent fraction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Multiply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735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Same denominators</w:t>
            </w:r>
          </w:p>
          <w:p w:rsidR="007A72D3" w:rsidRPr="00E22129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Keep the denominato</w:t>
            </w:r>
            <w:r w:rsidR="00E22129">
              <w:rPr>
                <w:rFonts w:ascii="Comic Sans MS" w:hAnsi="Comic Sans MS"/>
                <w:sz w:val="20"/>
                <w:szCs w:val="20"/>
              </w:rPr>
              <w:t>r the same, add the numerators.</w:t>
            </w:r>
          </w:p>
          <w:p w:rsidR="007A72D3" w:rsidRPr="00E22129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Keep the denominator the same, subtract the numerators</w:t>
            </w:r>
            <w:r w:rsidR="00E22129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E22129" w:rsidRDefault="00E22129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Different denominators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Make the denominators the same.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Keep the denominator the same, add the numerators.</w:t>
            </w:r>
          </w:p>
          <w:p w:rsidR="007A72D3" w:rsidRPr="007A72D3" w:rsidRDefault="00E22129" w:rsidP="005124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  <w:r w:rsidR="007A72D3" w:rsidRPr="007A72D3">
              <w:rPr>
                <w:rFonts w:ascii="Comic Sans MS" w:hAnsi="Comic Sans MS"/>
                <w:sz w:val="20"/>
                <w:szCs w:val="20"/>
              </w:rPr>
              <w:t>ake the denominators the same.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Keep the denominator the</w:t>
            </w:r>
            <w:r w:rsidR="00E22129">
              <w:rPr>
                <w:rFonts w:ascii="Comic Sans MS" w:hAnsi="Comic Sans MS"/>
                <w:sz w:val="20"/>
                <w:szCs w:val="20"/>
              </w:rPr>
              <w:t xml:space="preserve"> same, subtract the numerators.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68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Adding/ subtracting the denominators.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Not understanding that the denominator is the unit of measure. The unit of measure must be the same in order to add/ subtract them. </w:t>
            </w: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Same denominators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254AEF" wp14:editId="5AB882D9">
                  <wp:extent cx="1470991" cy="584755"/>
                  <wp:effectExtent l="0" t="0" r="0" b="6350"/>
                  <wp:docPr id="9251" name="Picture 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59" cy="59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380985E" wp14:editId="276250AD">
                  <wp:extent cx="2011680" cy="728870"/>
                  <wp:effectExtent l="0" t="0" r="7620" b="0"/>
                  <wp:docPr id="9252" name="Picture 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60" cy="73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1BDC083" wp14:editId="678F15E3">
                  <wp:extent cx="2385391" cy="687997"/>
                  <wp:effectExtent l="0" t="0" r="0" b="0"/>
                  <wp:docPr id="9253" name="Picture 9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433" cy="69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E22129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28575</wp:posOffset>
                  </wp:positionV>
                  <wp:extent cx="1742440" cy="837565"/>
                  <wp:effectExtent l="0" t="0" r="0" b="635"/>
                  <wp:wrapTight wrapText="bothSides">
                    <wp:wrapPolygon edited="0">
                      <wp:start x="0" y="0"/>
                      <wp:lineTo x="0" y="21125"/>
                      <wp:lineTo x="21254" y="21125"/>
                      <wp:lineTo x="21254" y="0"/>
                      <wp:lineTo x="0" y="0"/>
                    </wp:wrapPolygon>
                  </wp:wrapTight>
                  <wp:docPr id="9254" name="Picture 9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2D3"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Different denominators</w:t>
            </w:r>
          </w:p>
          <w:p w:rsidR="00E22129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52AD788" wp14:editId="079B75F2">
                  <wp:extent cx="1192696" cy="1143903"/>
                  <wp:effectExtent l="0" t="0" r="7620" b="0"/>
                  <wp:docPr id="9255" name="Picture 9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17" cy="114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129" w:rsidRPr="00E22129" w:rsidRDefault="00E22129" w:rsidP="00E22129">
      <w:pPr>
        <w:spacing w:after="0" w:line="240" w:lineRule="auto"/>
        <w:rPr>
          <w:sz w:val="12"/>
        </w:rPr>
      </w:pPr>
    </w:p>
    <w:tbl>
      <w:tblPr>
        <w:tblStyle w:val="TableGrid"/>
        <w:tblW w:w="15089" w:type="dxa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2711"/>
        <w:gridCol w:w="2392"/>
        <w:gridCol w:w="5880"/>
      </w:tblGrid>
      <w:tr w:rsidR="007A72D3" w:rsidRPr="007A72D3" w:rsidTr="005124CC">
        <w:trPr>
          <w:trHeight w:val="1124"/>
        </w:trPr>
        <w:tc>
          <w:tcPr>
            <w:tcW w:w="9209" w:type="dxa"/>
            <w:gridSpan w:val="4"/>
            <w:vMerge w:val="restart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Y5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Recognise mixed numbers and improper fractions and convert from one form to the other and write mathematical statements &gt;1 as a mixed number.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 using diagrams how improper fractions can be expressed as a mixed number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Convert improper fractions to mixed numbers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Convert mixed numbers to improper fractions.</w:t>
            </w: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(Y4):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Add and subtract fractions with the same denominator. (When the answer becomes more than 1 whole.)</w:t>
            </w:r>
          </w:p>
        </w:tc>
      </w:tr>
      <w:tr w:rsidR="007A72D3" w:rsidRPr="007A72D3" w:rsidTr="005124CC">
        <w:trPr>
          <w:trHeight w:val="243"/>
        </w:trPr>
        <w:tc>
          <w:tcPr>
            <w:tcW w:w="9209" w:type="dxa"/>
            <w:gridSpan w:val="4"/>
            <w:vMerge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6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Multiply simple pairs of proper fractions, writing the answer in its simplest form </w:t>
            </w:r>
          </w:p>
        </w:tc>
      </w:tr>
      <w:tr w:rsidR="007A72D3" w:rsidRPr="007A72D3" w:rsidTr="00E22129">
        <w:trPr>
          <w:trHeight w:val="555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711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392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880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7A72D3" w:rsidRPr="007A72D3" w:rsidTr="00E22129">
        <w:trPr>
          <w:trHeight w:val="826"/>
        </w:trPr>
        <w:tc>
          <w:tcPr>
            <w:tcW w:w="2122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Mixed number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have _____ wholes.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Each whole has been divided into ____ equal parts.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have ___ equal additional parts.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Improper Fractions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Each whole has been divided into ____ equal parts.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 have ___ equal parts in total.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The _____ represents ______.</w:t>
            </w:r>
          </w:p>
        </w:tc>
        <w:tc>
          <w:tcPr>
            <w:tcW w:w="1984" w:type="dxa"/>
          </w:tcPr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Fraction bar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Parts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Whole(s)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Mixed Number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Improper Fraction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Multiply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Lots of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Times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Product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Groups of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Remainder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Convert</w:t>
            </w:r>
          </w:p>
        </w:tc>
        <w:tc>
          <w:tcPr>
            <w:tcW w:w="2711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Mixed number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 mixed number is a mixture of a whole number and a fraction.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Improper Fractions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When you have more than one whole, an improper fracti</w:t>
            </w:r>
            <w:r w:rsidR="00E22129">
              <w:rPr>
                <w:rFonts w:ascii="Comic Sans MS" w:hAnsi="Comic Sans MS"/>
                <w:sz w:val="20"/>
                <w:szCs w:val="20"/>
              </w:rPr>
              <w:t xml:space="preserve">on is how many parts you have.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Converting mixed numbers into improper fractions.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Multiply the whole number by the denominator. Add the numerator.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Converting improper fractions into mixed numbers.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 the numerator by the denominator. Write the remainder as a fraction.</w:t>
            </w:r>
          </w:p>
        </w:tc>
        <w:tc>
          <w:tcPr>
            <w:tcW w:w="2392" w:type="dxa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noProof/>
                <w:color w:val="FF0000"/>
                <w:sz w:val="20"/>
                <w:szCs w:val="20"/>
                <w:u w:val="single"/>
                <w:lang w:eastAsia="en-GB"/>
              </w:rPr>
            </w:pPr>
            <w:r w:rsidRPr="007A72D3">
              <w:rPr>
                <w:rFonts w:ascii="Comic Sans MS" w:hAnsi="Comic Sans MS"/>
                <w:noProof/>
                <w:color w:val="FF0000"/>
                <w:sz w:val="20"/>
                <w:szCs w:val="20"/>
                <w:u w:val="single"/>
                <w:lang w:eastAsia="en-GB"/>
              </w:rPr>
              <w:t>This is incorrect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086A00" wp14:editId="47D77ED5">
                  <wp:extent cx="905773" cy="373107"/>
                  <wp:effectExtent l="0" t="0" r="8890" b="8255"/>
                  <wp:docPr id="9256" name="Picture 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24" cy="37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31297C89" wp14:editId="1F9B4E5E">
                  <wp:simplePos x="0" y="0"/>
                  <wp:positionH relativeFrom="column">
                    <wp:posOffset>647077</wp:posOffset>
                  </wp:positionH>
                  <wp:positionV relativeFrom="paragraph">
                    <wp:posOffset>1787429</wp:posOffset>
                  </wp:positionV>
                  <wp:extent cx="791845" cy="1138555"/>
                  <wp:effectExtent l="0" t="0" r="8255" b="4445"/>
                  <wp:wrapSquare wrapText="bothSides"/>
                  <wp:docPr id="9257" name="Picture 9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Not recognising that another whole can be made when working with concrete or pictoral representations. These pupils do not have a clear understanding of whateach digit represent (wholes and parts).</w:t>
            </w: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Recognising and understanding mixed numbers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41A2146" wp14:editId="197B4BF4">
                  <wp:extent cx="763326" cy="543738"/>
                  <wp:effectExtent l="0" t="0" r="0" b="8890"/>
                  <wp:docPr id="9258" name="Picture 9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723" cy="54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A1D9B18" wp14:editId="4CD3BE2F">
                  <wp:extent cx="1485900" cy="519605"/>
                  <wp:effectExtent l="0" t="0" r="0" b="0"/>
                  <wp:docPr id="9259" name="Picture 9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5"/>
                          <a:srcRect t="5679"/>
                          <a:stretch/>
                        </pic:blipFill>
                        <pic:spPr bwMode="auto">
                          <a:xfrm>
                            <a:off x="0" y="0"/>
                            <a:ext cx="1511408" cy="52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  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340270" wp14:editId="504E7C12">
                  <wp:extent cx="810195" cy="495300"/>
                  <wp:effectExtent l="0" t="0" r="9525" b="0"/>
                  <wp:docPr id="9260" name="Picture 9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31" cy="50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Converting mixed numbers to improper fractions</w:t>
            </w:r>
          </w:p>
          <w:p w:rsidR="007A72D3" w:rsidRPr="00E22129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6DFAA244" wp14:editId="433001D7">
                  <wp:simplePos x="0" y="0"/>
                  <wp:positionH relativeFrom="column">
                    <wp:posOffset>2231031</wp:posOffset>
                  </wp:positionH>
                  <wp:positionV relativeFrom="paragraph">
                    <wp:posOffset>65129</wp:posOffset>
                  </wp:positionV>
                  <wp:extent cx="1041400" cy="796925"/>
                  <wp:effectExtent l="0" t="0" r="6350" b="3175"/>
                  <wp:wrapSquare wrapText="bothSides"/>
                  <wp:docPr id="9262" name="Picture 9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23C367C1" wp14:editId="1A701801">
                  <wp:simplePos x="0" y="0"/>
                  <wp:positionH relativeFrom="column">
                    <wp:posOffset>4777</wp:posOffset>
                  </wp:positionH>
                  <wp:positionV relativeFrom="paragraph">
                    <wp:posOffset>80783</wp:posOffset>
                  </wp:positionV>
                  <wp:extent cx="1939925" cy="744855"/>
                  <wp:effectExtent l="0" t="0" r="3175" b="0"/>
                  <wp:wrapSquare wrapText="bothSides"/>
                  <wp:docPr id="9263" name="Picture 9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Converting improper fractions into mixed numbers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559D60" wp14:editId="448362DC">
                  <wp:extent cx="2854157" cy="1009935"/>
                  <wp:effectExtent l="0" t="0" r="3810" b="0"/>
                  <wp:docPr id="9264" name="Picture 9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634" cy="102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                                                   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7F747CD7" wp14:editId="32E64C07">
                  <wp:simplePos x="0" y="0"/>
                  <wp:positionH relativeFrom="column">
                    <wp:posOffset>2276001</wp:posOffset>
                  </wp:positionH>
                  <wp:positionV relativeFrom="paragraph">
                    <wp:posOffset>238115</wp:posOffset>
                  </wp:positionV>
                  <wp:extent cx="1077595" cy="254000"/>
                  <wp:effectExtent l="19050" t="19050" r="27305" b="12700"/>
                  <wp:wrapSquare wrapText="bothSides"/>
                  <wp:docPr id="9265" name="Picture 9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254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47FF6F33" wp14:editId="2D59DC6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77328</wp:posOffset>
                  </wp:positionV>
                  <wp:extent cx="2040255" cy="556260"/>
                  <wp:effectExtent l="0" t="0" r="0" b="0"/>
                  <wp:wrapSquare wrapText="bothSides"/>
                  <wp:docPr id="9266" name="Picture 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                                                                                                                                               </w:t>
            </w:r>
          </w:p>
        </w:tc>
      </w:tr>
    </w:tbl>
    <w:p w:rsidR="00E22129" w:rsidRDefault="00E22129"/>
    <w:tbl>
      <w:tblPr>
        <w:tblStyle w:val="TableGrid"/>
        <w:tblW w:w="15089" w:type="dxa"/>
        <w:tblLayout w:type="fixed"/>
        <w:tblLook w:val="04A0" w:firstRow="1" w:lastRow="0" w:firstColumn="1" w:lastColumn="0" w:noHBand="0" w:noVBand="1"/>
      </w:tblPr>
      <w:tblGrid>
        <w:gridCol w:w="2303"/>
        <w:gridCol w:w="2087"/>
        <w:gridCol w:w="2409"/>
        <w:gridCol w:w="2410"/>
        <w:gridCol w:w="5880"/>
      </w:tblGrid>
      <w:tr w:rsidR="007A72D3" w:rsidRPr="007A72D3" w:rsidTr="00E22129">
        <w:trPr>
          <w:trHeight w:val="840"/>
        </w:trPr>
        <w:tc>
          <w:tcPr>
            <w:tcW w:w="9209" w:type="dxa"/>
            <w:gridSpan w:val="4"/>
            <w:vMerge w:val="restart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Y5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 xml:space="preserve">To be able to multiply proper fractions and mixed numbers by whole numbers supported by materials and diagrams.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Multiply unit fractions by one digit numbers using diagrams and recognising multiplication as repeated addition.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Multiply non unit fractions by one digit numbers using diagrams and recognising multiplication as repeated addition.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Multiply mixed numbers by whole numbers.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Application of understanding of multiplying fractions and mixed numbers by whole numbers.</w:t>
            </w: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(Y4):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Adding fractions with the same denominator </w:t>
            </w:r>
          </w:p>
        </w:tc>
      </w:tr>
      <w:tr w:rsidR="007A72D3" w:rsidRPr="007A72D3" w:rsidTr="00E22129">
        <w:trPr>
          <w:trHeight w:val="243"/>
        </w:trPr>
        <w:tc>
          <w:tcPr>
            <w:tcW w:w="9209" w:type="dxa"/>
            <w:gridSpan w:val="4"/>
            <w:vMerge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6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Multiply simple pairs of proper fractions, writing the answer in its simplest form </w:t>
            </w:r>
          </w:p>
        </w:tc>
      </w:tr>
      <w:tr w:rsidR="007A72D3" w:rsidRPr="007A72D3" w:rsidTr="00E22129">
        <w:trPr>
          <w:trHeight w:val="555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880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7A72D3" w:rsidRPr="007A72D3" w:rsidTr="00E22129">
        <w:trPr>
          <w:trHeight w:val="826"/>
        </w:trPr>
        <w:tc>
          <w:tcPr>
            <w:tcW w:w="2303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have </w:t>
            </w:r>
            <w:r w:rsidRPr="007A72D3">
              <w:rPr>
                <w:rFonts w:ascii="Comic Sans MS" w:hAnsi="Comic Sans MS"/>
                <w:b/>
                <w:i/>
                <w:sz w:val="20"/>
                <w:szCs w:val="20"/>
              </w:rPr>
              <w:t>one-quarter,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A72D3">
              <w:rPr>
                <w:rFonts w:ascii="Comic Sans MS" w:hAnsi="Comic Sans MS"/>
                <w:b/>
                <w:i/>
                <w:sz w:val="20"/>
                <w:szCs w:val="20"/>
              </w:rPr>
              <w:t>three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times. This makes _________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have </w:t>
            </w:r>
            <w:r w:rsidRPr="007A72D3">
              <w:rPr>
                <w:rFonts w:ascii="Comic Sans MS" w:hAnsi="Comic Sans MS"/>
                <w:b/>
                <w:i/>
                <w:sz w:val="20"/>
                <w:szCs w:val="20"/>
              </w:rPr>
              <w:t>three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lots of </w:t>
            </w:r>
            <w:r w:rsidRPr="007A72D3">
              <w:rPr>
                <w:rFonts w:ascii="Comic Sans MS" w:hAnsi="Comic Sans MS"/>
                <w:b/>
                <w:i/>
                <w:sz w:val="20"/>
                <w:szCs w:val="20"/>
              </w:rPr>
              <w:t>one-quarter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. This is the same as __________.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What does the ____ in _______represent?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87" w:type="dxa"/>
          </w:tcPr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Multiplication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Lots of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Multiply by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Times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Product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Repeated addition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Bar model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Integer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Number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Digit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Figure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Mixed number</w:t>
            </w:r>
          </w:p>
          <w:p w:rsid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Whole number </w:t>
            </w:r>
          </w:p>
          <w:p w:rsidR="009555D5" w:rsidRDefault="009555D5" w:rsidP="009555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555D5" w:rsidRDefault="009555D5" w:rsidP="009555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555D5" w:rsidRDefault="009555D5" w:rsidP="009555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555D5" w:rsidRPr="009555D5" w:rsidRDefault="009555D5" w:rsidP="009555D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09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multiplying a fraction by a whole number, write the calculation as repeated addition.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multiplying a mixed number by a whole number, write the calculation as repeated addition. Add the whole. Add the fractions. </w:t>
            </w:r>
          </w:p>
        </w:tc>
        <w:tc>
          <w:tcPr>
            <w:tcW w:w="2410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B6861CF" wp14:editId="1E7D239C">
                  <wp:extent cx="1318289" cy="1017767"/>
                  <wp:effectExtent l="0" t="0" r="0" b="0"/>
                  <wp:docPr id="9267" name="Picture 9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55" cy="102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1CBD03E" wp14:editId="4300B9AF">
                  <wp:extent cx="1310137" cy="1699404"/>
                  <wp:effectExtent l="0" t="0" r="4445" b="0"/>
                  <wp:docPr id="9268" name="Picture 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54" cy="170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5880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Multiplying proper fractions by whole numbers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0DE03C47" wp14:editId="6E753121">
                  <wp:simplePos x="0" y="0"/>
                  <wp:positionH relativeFrom="column">
                    <wp:posOffset>1311179</wp:posOffset>
                  </wp:positionH>
                  <wp:positionV relativeFrom="paragraph">
                    <wp:posOffset>56048</wp:posOffset>
                  </wp:positionV>
                  <wp:extent cx="1099185" cy="1405890"/>
                  <wp:effectExtent l="0" t="0" r="5715" b="3810"/>
                  <wp:wrapSquare wrapText="bothSides"/>
                  <wp:docPr id="9269" name="Picture 9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20EAA7D1" wp14:editId="6534B4E5">
                  <wp:simplePos x="0" y="0"/>
                  <wp:positionH relativeFrom="column">
                    <wp:posOffset>107686</wp:posOffset>
                  </wp:positionH>
                  <wp:positionV relativeFrom="paragraph">
                    <wp:posOffset>39645</wp:posOffset>
                  </wp:positionV>
                  <wp:extent cx="1007745" cy="1414145"/>
                  <wp:effectExtent l="0" t="0" r="1905" b="0"/>
                  <wp:wrapTight wrapText="bothSides">
                    <wp:wrapPolygon edited="0">
                      <wp:start x="0" y="0"/>
                      <wp:lineTo x="0" y="21241"/>
                      <wp:lineTo x="21233" y="21241"/>
                      <wp:lineTo x="21233" y="0"/>
                      <wp:lineTo x="0" y="0"/>
                    </wp:wrapPolygon>
                  </wp:wrapTight>
                  <wp:docPr id="9270" name="Picture 9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320CA955" wp14:editId="2AC8EA30">
                  <wp:simplePos x="0" y="0"/>
                  <wp:positionH relativeFrom="column">
                    <wp:posOffset>1922085</wp:posOffset>
                  </wp:positionH>
                  <wp:positionV relativeFrom="paragraph">
                    <wp:posOffset>272822</wp:posOffset>
                  </wp:positionV>
                  <wp:extent cx="1601470" cy="439420"/>
                  <wp:effectExtent l="38100" t="38100" r="36830" b="36830"/>
                  <wp:wrapSquare wrapText="bothSides"/>
                  <wp:docPr id="9271" name="Picture 9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43942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Multiplying mixed numbers by whole numbers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78CCF1C6" wp14:editId="69643DED">
                  <wp:simplePos x="0" y="0"/>
                  <wp:positionH relativeFrom="column">
                    <wp:posOffset>30061</wp:posOffset>
                  </wp:positionH>
                  <wp:positionV relativeFrom="paragraph">
                    <wp:posOffset>96149</wp:posOffset>
                  </wp:positionV>
                  <wp:extent cx="1802765" cy="1486535"/>
                  <wp:effectExtent l="0" t="0" r="6985" b="0"/>
                  <wp:wrapSquare wrapText="bothSides"/>
                  <wp:docPr id="9272" name="Picture 9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72D3" w:rsidRDefault="007A72D3" w:rsidP="005124CC">
      <w:pPr>
        <w:spacing w:after="0" w:line="240" w:lineRule="auto"/>
      </w:pPr>
    </w:p>
    <w:p w:rsidR="00E22129" w:rsidRDefault="00E22129" w:rsidP="005124CC">
      <w:pPr>
        <w:spacing w:after="0" w:line="240" w:lineRule="auto"/>
      </w:pPr>
    </w:p>
    <w:p w:rsidR="00E22129" w:rsidRDefault="00E22129" w:rsidP="005124CC">
      <w:pPr>
        <w:spacing w:after="0" w:line="240" w:lineRule="auto"/>
        <w:rPr>
          <w:sz w:val="14"/>
        </w:rPr>
      </w:pPr>
    </w:p>
    <w:p w:rsidR="00E22129" w:rsidRPr="00E22129" w:rsidRDefault="00E22129" w:rsidP="005124CC">
      <w:pPr>
        <w:spacing w:after="0" w:line="240" w:lineRule="auto"/>
        <w:rPr>
          <w:sz w:val="14"/>
        </w:rPr>
      </w:pPr>
    </w:p>
    <w:tbl>
      <w:tblPr>
        <w:tblStyle w:val="TableGrid"/>
        <w:tblW w:w="15089" w:type="dxa"/>
        <w:tblLayout w:type="fixed"/>
        <w:tblLook w:val="04A0" w:firstRow="1" w:lastRow="0" w:firstColumn="1" w:lastColumn="0" w:noHBand="0" w:noVBand="1"/>
      </w:tblPr>
      <w:tblGrid>
        <w:gridCol w:w="2303"/>
        <w:gridCol w:w="2304"/>
        <w:gridCol w:w="2192"/>
        <w:gridCol w:w="2835"/>
        <w:gridCol w:w="5455"/>
      </w:tblGrid>
      <w:tr w:rsidR="007A72D3" w:rsidRPr="007A72D3" w:rsidTr="00E22129">
        <w:trPr>
          <w:trHeight w:val="355"/>
        </w:trPr>
        <w:tc>
          <w:tcPr>
            <w:tcW w:w="9634" w:type="dxa"/>
            <w:gridSpan w:val="4"/>
            <w:vMerge w:val="restart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Y5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Read and write decimal numbers as fractions.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8"/>
              </w:numPr>
              <w:ind w:left="317" w:hanging="218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Understand the relationship between tenths, hundredths and thousandths and their decimal equivalent.</w:t>
            </w:r>
          </w:p>
        </w:tc>
        <w:tc>
          <w:tcPr>
            <w:tcW w:w="5455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objective/s (Y4):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Recognise and write decimal equivalents to 1/4, 1/2, 3/4. Decimal block objective)</w:t>
            </w:r>
          </w:p>
        </w:tc>
      </w:tr>
      <w:tr w:rsidR="007A72D3" w:rsidRPr="007A72D3" w:rsidTr="00E22129">
        <w:trPr>
          <w:trHeight w:val="243"/>
        </w:trPr>
        <w:tc>
          <w:tcPr>
            <w:tcW w:w="9634" w:type="dxa"/>
            <w:gridSpan w:val="4"/>
            <w:vMerge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455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6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Associate a fraction with division and calculate decimal fraction equivalents for a simple fraction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 xml:space="preserve">Year 6: 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Recall and use equivalences between simple fractions, decimals and percentages, including in different contexts. </w:t>
            </w:r>
          </w:p>
        </w:tc>
      </w:tr>
      <w:tr w:rsidR="007A72D3" w:rsidRPr="007A72D3" w:rsidTr="00E22129">
        <w:trPr>
          <w:trHeight w:val="555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04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192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455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7A72D3" w:rsidRPr="007A72D3" w:rsidTr="00E22129">
        <w:trPr>
          <w:trHeight w:val="826"/>
        </w:trPr>
        <w:tc>
          <w:tcPr>
            <w:tcW w:w="2303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One whole has been divided into ___ equal parts. I have/ shaded ___ parts of the whole.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What does _ represent?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whole 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has / has not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been divided by a power of 10.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04" w:type="dxa"/>
          </w:tcPr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Relationship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Convert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Decimal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Divided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Tenths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Hundredths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Thousandths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Power of 10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Equivalent fraction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Equivalent / equal to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Multiply</w:t>
            </w:r>
          </w:p>
          <w:p w:rsidR="007A72D3" w:rsidRPr="00E22129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</w:t>
            </w:r>
          </w:p>
        </w:tc>
        <w:tc>
          <w:tcPr>
            <w:tcW w:w="2192" w:type="dxa"/>
          </w:tcPr>
          <w:p w:rsidR="007A72D3" w:rsidRPr="00E22129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Make </w:t>
            </w:r>
            <w:r w:rsidR="00E22129">
              <w:rPr>
                <w:rFonts w:ascii="Comic Sans MS" w:hAnsi="Comic Sans MS"/>
                <w:sz w:val="20"/>
                <w:szCs w:val="20"/>
              </w:rPr>
              <w:t xml:space="preserve">the denominator a power of 10. </w:t>
            </w:r>
          </w:p>
          <w:p w:rsidR="007A72D3" w:rsidRPr="007A72D3" w:rsidRDefault="00E22129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t>U</w:t>
            </w:r>
            <w:r w:rsidR="007A72D3" w:rsidRPr="007A72D3">
              <w:rPr>
                <w:rFonts w:ascii="Comic Sans MS" w:hAnsi="Comic Sans MS"/>
                <w:sz w:val="20"/>
                <w:szCs w:val="20"/>
                <w:u w:val="single"/>
              </w:rPr>
              <w:t>seful previous conclusions: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Fraction: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A who</w:t>
            </w:r>
            <w:r w:rsidR="00E22129">
              <w:rPr>
                <w:rFonts w:ascii="Comic Sans MS" w:hAnsi="Comic Sans MS"/>
                <w:sz w:val="20"/>
                <w:szCs w:val="20"/>
              </w:rPr>
              <w:t>le is divided into equal parts.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Decimal</w:t>
            </w:r>
            <w:r w:rsidR="00E22129"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A whole is divided into equal parts. It will alway</w:t>
            </w:r>
            <w:r w:rsidR="00E22129">
              <w:rPr>
                <w:rFonts w:ascii="Comic Sans MS" w:hAnsi="Comic Sans MS"/>
                <w:sz w:val="20"/>
                <w:szCs w:val="20"/>
              </w:rPr>
              <w:t xml:space="preserve">s be divided by a power of 10.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 xml:space="preserve">Equivalent fractions: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If you </w:t>
            </w:r>
            <w:r w:rsidRPr="007A72D3">
              <w:rPr>
                <w:rFonts w:ascii="Comic Sans MS" w:hAnsi="Comic Sans MS"/>
                <w:i/>
                <w:sz w:val="20"/>
                <w:szCs w:val="20"/>
              </w:rPr>
              <w:t>multiply/ divide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the denominator by ___, </w:t>
            </w:r>
            <w:r w:rsidRPr="007A72D3">
              <w:rPr>
                <w:rFonts w:ascii="Comic Sans MS" w:hAnsi="Comic Sans MS"/>
                <w:i/>
                <w:sz w:val="20"/>
                <w:szCs w:val="20"/>
              </w:rPr>
              <w:t>multiply/ divide</w:t>
            </w:r>
            <w:r w:rsidR="00E22129">
              <w:rPr>
                <w:rFonts w:ascii="Comic Sans MS" w:hAnsi="Comic Sans MS"/>
                <w:sz w:val="20"/>
                <w:szCs w:val="20"/>
              </w:rPr>
              <w:t xml:space="preserve"> the numerator by _____.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Pupils may write 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62 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as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                         100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0.062.</w:t>
            </w:r>
          </w:p>
          <w:p w:rsidR="007A72D3" w:rsidRPr="007A72D3" w:rsidRDefault="007A72D3" w:rsidP="005124C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5A896D2" wp14:editId="6FAEDB71">
                  <wp:extent cx="1031443" cy="341491"/>
                  <wp:effectExtent l="0" t="0" r="0" b="1905"/>
                  <wp:docPr id="9273" name="Picture 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94" cy="34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This misunderstanding arises when pupils have not understood the equivalence betw</w:t>
            </w:r>
            <w:r w:rsidR="00E22129">
              <w:rPr>
                <w:rFonts w:ascii="Comic Sans MS" w:hAnsi="Comic Sans MS"/>
                <w:sz w:val="20"/>
                <w:szCs w:val="20"/>
              </w:rPr>
              <w:t xml:space="preserve">een 1 tenth and 10 hundredths.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Pupils may try to write fractions as a decimal without ensuring that their denomin</w:t>
            </w:r>
            <w:r w:rsidR="00E22129">
              <w:rPr>
                <w:rFonts w:ascii="Comic Sans MS" w:hAnsi="Comic Sans MS"/>
                <w:sz w:val="20"/>
                <w:szCs w:val="20"/>
              </w:rPr>
              <w:t xml:space="preserve">ator is firstly a power of 10.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Pupils may not choose an appropriate power of 10 to convert to e.g. if they try to make 31/50 into tenths, the numerator would not be able to be divided. </w:t>
            </w:r>
          </w:p>
        </w:tc>
        <w:tc>
          <w:tcPr>
            <w:tcW w:w="5455" w:type="dxa"/>
          </w:tcPr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22256022" wp14:editId="0EE5C95A">
                  <wp:simplePos x="0" y="0"/>
                  <wp:positionH relativeFrom="column">
                    <wp:posOffset>1358337</wp:posOffset>
                  </wp:positionH>
                  <wp:positionV relativeFrom="paragraph">
                    <wp:posOffset>43132</wp:posOffset>
                  </wp:positionV>
                  <wp:extent cx="2226310" cy="1569720"/>
                  <wp:effectExtent l="0" t="0" r="2540" b="0"/>
                  <wp:wrapSquare wrapText="bothSides"/>
                  <wp:docPr id="9274" name="Picture 9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206A42BC" wp14:editId="278EF34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56515</wp:posOffset>
                  </wp:positionV>
                  <wp:extent cx="1129665" cy="1405890"/>
                  <wp:effectExtent l="0" t="0" r="0" b="3810"/>
                  <wp:wrapSquare wrapText="bothSides"/>
                  <wp:docPr id="9275" name="Picture 9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5DA6B168" wp14:editId="5EF0CCCE">
                  <wp:simplePos x="0" y="0"/>
                  <wp:positionH relativeFrom="column">
                    <wp:posOffset>-47577</wp:posOffset>
                  </wp:positionH>
                  <wp:positionV relativeFrom="paragraph">
                    <wp:posOffset>210089</wp:posOffset>
                  </wp:positionV>
                  <wp:extent cx="1983740" cy="951230"/>
                  <wp:effectExtent l="0" t="0" r="0" b="1270"/>
                  <wp:wrapSquare wrapText="bothSides"/>
                  <wp:docPr id="9277" name="Picture 9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</w:p>
          <w:p w:rsidR="007A72D3" w:rsidRPr="007A72D3" w:rsidRDefault="00E22129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3216A6A2" wp14:editId="2A035A29">
                  <wp:simplePos x="0" y="0"/>
                  <wp:positionH relativeFrom="column">
                    <wp:posOffset>1602369</wp:posOffset>
                  </wp:positionH>
                  <wp:positionV relativeFrom="paragraph">
                    <wp:posOffset>318734</wp:posOffset>
                  </wp:positionV>
                  <wp:extent cx="1673225" cy="1071880"/>
                  <wp:effectExtent l="0" t="0" r="3175" b="0"/>
                  <wp:wrapSquare wrapText="bothSides"/>
                  <wp:docPr id="9276" name="Picture 9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E22129" w:rsidRPr="00E22129" w:rsidRDefault="00E22129" w:rsidP="00E22129">
      <w:pPr>
        <w:spacing w:after="0" w:line="240" w:lineRule="auto"/>
        <w:rPr>
          <w:sz w:val="10"/>
        </w:rPr>
      </w:pPr>
    </w:p>
    <w:tbl>
      <w:tblPr>
        <w:tblStyle w:val="TableGrid"/>
        <w:tblW w:w="15089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2551"/>
        <w:gridCol w:w="2415"/>
        <w:gridCol w:w="5875"/>
      </w:tblGrid>
      <w:tr w:rsidR="007A72D3" w:rsidRPr="007A72D3" w:rsidTr="007A72D3">
        <w:trPr>
          <w:trHeight w:val="1124"/>
          <w:jc w:val="center"/>
        </w:trPr>
        <w:tc>
          <w:tcPr>
            <w:tcW w:w="9214" w:type="dxa"/>
            <w:gridSpan w:val="4"/>
            <w:vMerge w:val="restart"/>
          </w:tcPr>
          <w:p w:rsidR="007A72D3" w:rsidRPr="007A72D3" w:rsidRDefault="007A72D3" w:rsidP="005124C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Y5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 xml:space="preserve">Solve problems involving multiplication and division including scaling by simple fractions and problems involving simple rates. </w:t>
            </w:r>
            <w:r w:rsidRPr="007A72D3">
              <w:rPr>
                <w:rFonts w:ascii="Comic Sans MS" w:hAnsi="Comic Sans MS"/>
                <w:color w:val="FF0000"/>
                <w:sz w:val="20"/>
                <w:szCs w:val="20"/>
              </w:rPr>
              <w:t xml:space="preserve">Please note: This objective appears in the fraction block in ‘White Rose Maths’ and ‘Maths Hub’ materials but is categorised in the ‘number: multiplication and division’ section of the national curriculum.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Solve division problems where the remainder is expressed as a fraction.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Scaling by simple fractions</w:t>
            </w:r>
          </w:p>
        </w:tc>
        <w:tc>
          <w:tcPr>
            <w:tcW w:w="5875" w:type="dxa"/>
          </w:tcPr>
          <w:p w:rsidR="007A72D3" w:rsidRPr="008F0894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F0894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group objective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/</w:t>
            </w:r>
            <w:r w:rsidRPr="008F0894">
              <w:rPr>
                <w:rFonts w:ascii="Comic Sans MS" w:hAnsi="Comic Sans MS"/>
                <w:b/>
                <w:sz w:val="20"/>
                <w:szCs w:val="20"/>
                <w:u w:val="single"/>
              </w:rPr>
              <w:t>s (Y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4</w:t>
            </w:r>
            <w:r w:rsidRPr="008F0894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  <w:r w:rsidRPr="008F0894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Solve problems involving increasingly harder fractions to calculate quantities, and fractions to divide quantities, including non-unit fractions where the answer is a whole number. </w:t>
            </w:r>
          </w:p>
        </w:tc>
      </w:tr>
      <w:tr w:rsidR="007A72D3" w:rsidRPr="007A72D3" w:rsidTr="007A72D3">
        <w:trPr>
          <w:trHeight w:val="243"/>
          <w:jc w:val="center"/>
        </w:trPr>
        <w:tc>
          <w:tcPr>
            <w:tcW w:w="9214" w:type="dxa"/>
            <w:gridSpan w:val="4"/>
            <w:vMerge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875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Next year group objective/s (Y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6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>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72D3" w:rsidRPr="007A72D3" w:rsidRDefault="007A72D3" w:rsidP="005124CC">
            <w:pPr>
              <w:pStyle w:val="Default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To be able to </w:t>
            </w:r>
            <w:r w:rsidRPr="007A72D3">
              <w:rPr>
                <w:rFonts w:ascii="Comic Sans MS" w:hAnsi="Comic Sans MS"/>
                <w:b/>
                <w:sz w:val="20"/>
                <w:szCs w:val="20"/>
              </w:rPr>
              <w:t>associate a fraction with division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and calculate decimal fraction equivalents for a simple fraction.</w:t>
            </w:r>
          </w:p>
        </w:tc>
      </w:tr>
      <w:tr w:rsidR="007A72D3" w:rsidRPr="007A72D3" w:rsidTr="00E22129">
        <w:trPr>
          <w:trHeight w:val="555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875" w:type="dxa"/>
            <w:shd w:val="clear" w:color="auto" w:fill="D9D9D9" w:themeFill="background1" w:themeFillShade="D9"/>
            <w:vAlign w:val="center"/>
          </w:tcPr>
          <w:p w:rsidR="007A72D3" w:rsidRPr="007A72D3" w:rsidRDefault="007A72D3" w:rsidP="005124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7A72D3" w:rsidRPr="007A72D3" w:rsidTr="00E22129">
        <w:trPr>
          <w:trHeight w:val="826"/>
          <w:jc w:val="center"/>
        </w:trPr>
        <w:tc>
          <w:tcPr>
            <w:tcW w:w="1980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whole is ____.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whole has been divided into ___ equal parts.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Each part is worth ___.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I have/ shaded ___ parts of the whole.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Value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Divided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Divided by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Divided into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Division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Multiplication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Times more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Times larger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Times smaller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Improper Fraction</w:t>
            </w:r>
          </w:p>
          <w:p w:rsidR="007A72D3" w:rsidRPr="007A72D3" w:rsidRDefault="007A72D3" w:rsidP="005124CC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Repeated Addition</w:t>
            </w:r>
          </w:p>
        </w:tc>
        <w:tc>
          <w:tcPr>
            <w:tcW w:w="2551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Fractions of amounts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denominator is how many parts the whole is divided into.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The numerator is how many parts we shade/ have/ take. </w:t>
            </w:r>
          </w:p>
          <w:p w:rsidR="007A72D3" w:rsidRPr="00E22129" w:rsidRDefault="007A72D3" w:rsidP="005124CC">
            <w:pPr>
              <w:rPr>
                <w:rFonts w:ascii="Comic Sans MS" w:hAnsi="Comic Sans MS"/>
                <w:sz w:val="14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Scaling down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Divide the whole number by the denominator.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>Multiply one part by the numerator.</w:t>
            </w:r>
          </w:p>
          <w:p w:rsidR="007A72D3" w:rsidRPr="00E22129" w:rsidRDefault="007A72D3" w:rsidP="005124CC">
            <w:pPr>
              <w:rPr>
                <w:rFonts w:ascii="Comic Sans MS" w:hAnsi="Comic Sans MS"/>
                <w:sz w:val="8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Scaling up (if a mixed number)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When multiplying a mixed number by a whole number, write the calculation as repeated addition. Add the whole. Add the fractions.  </w:t>
            </w:r>
          </w:p>
        </w:tc>
        <w:tc>
          <w:tcPr>
            <w:tcW w:w="2415" w:type="dxa"/>
          </w:tcPr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Pupils may not define the whole accurately.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sz w:val="20"/>
                <w:szCs w:val="20"/>
              </w:rPr>
              <w:t xml:space="preserve">Pupils may not make accurate links between fractions and division/ multiplication. 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875" w:type="dxa"/>
          </w:tcPr>
          <w:p w:rsidR="007A72D3" w:rsidRPr="007A72D3" w:rsidRDefault="007A72D3" w:rsidP="005124CC">
            <w:pPr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en-GB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56EDD580" wp14:editId="7D24611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194310</wp:posOffset>
                  </wp:positionV>
                  <wp:extent cx="1224280" cy="727710"/>
                  <wp:effectExtent l="0" t="0" r="0" b="0"/>
                  <wp:wrapSquare wrapText="bothSides"/>
                  <wp:docPr id="9278" name="Picture 9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77ADCE80" wp14:editId="61D7FD35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226060</wp:posOffset>
                  </wp:positionV>
                  <wp:extent cx="2134235" cy="548640"/>
                  <wp:effectExtent l="0" t="0" r="0" b="3810"/>
                  <wp:wrapSquare wrapText="bothSides"/>
                  <wp:docPr id="9279" name="Picture 9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2D3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en-GB"/>
              </w:rPr>
              <w:t>Fractions of amounts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val="en-US"/>
              </w:rPr>
            </w:pPr>
            <w:r w:rsidRPr="007A72D3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val="en-US"/>
              </w:rPr>
              <w:t>Scaling by simple fractions</w:t>
            </w:r>
          </w:p>
          <w:p w:rsidR="007A72D3" w:rsidRPr="007A72D3" w:rsidRDefault="00E22129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3619CC12" wp14:editId="16B6A502">
                  <wp:simplePos x="0" y="0"/>
                  <wp:positionH relativeFrom="column">
                    <wp:posOffset>1944754</wp:posOffset>
                  </wp:positionH>
                  <wp:positionV relativeFrom="paragraph">
                    <wp:posOffset>24898</wp:posOffset>
                  </wp:positionV>
                  <wp:extent cx="1621155" cy="685800"/>
                  <wp:effectExtent l="0" t="0" r="0" b="0"/>
                  <wp:wrapSquare wrapText="bothSides"/>
                  <wp:docPr id="57376" name="Picture 5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2D3" w:rsidRPr="007A72D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 xml:space="preserve">The following recipe makes enough fruit salad for </w:t>
            </w:r>
            <w:r w:rsidR="007A72D3" w:rsidRPr="007A72D3">
              <w:rPr>
                <w:rFonts w:ascii="Comic Sans MS" w:hAnsi="Comic Sans MS"/>
                <w:b/>
                <w:noProof/>
                <w:sz w:val="20"/>
                <w:szCs w:val="20"/>
                <w:lang w:val="en-US"/>
              </w:rPr>
              <w:t>12 people</w:t>
            </w:r>
            <w:r w:rsidR="007A72D3" w:rsidRPr="007A72D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>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u w:val="single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u w:val="single"/>
                <w:lang w:val="en-US"/>
              </w:rPr>
              <w:t>Scaling down question examples: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 xml:space="preserve">Sam adapts this recipie to make fruit salad for </w:t>
            </w:r>
            <w:r w:rsidRPr="007A72D3">
              <w:rPr>
                <w:rFonts w:ascii="Comic Sans MS" w:hAnsi="Comic Sans MS"/>
                <w:b/>
                <w:noProof/>
                <w:sz w:val="20"/>
                <w:szCs w:val="20"/>
                <w:lang w:val="en-US"/>
              </w:rPr>
              <w:t>4 people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 xml:space="preserve">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>How many bluberries should he use?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color w:val="002060"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color w:val="002060"/>
                <w:sz w:val="20"/>
                <w:szCs w:val="20"/>
                <w:lang w:val="en-US"/>
              </w:rPr>
              <w:t xml:space="preserve">Pupils are required to calculate 1/3 of 24 </w:t>
            </w:r>
            <w:r w:rsidRPr="007A72D3">
              <w:rPr>
                <w:rFonts w:ascii="Comic Sans MS" w:hAnsi="Comic Sans MS"/>
                <w:noProof/>
                <w:color w:val="002060"/>
                <w:sz w:val="20"/>
                <w:szCs w:val="20"/>
                <w:u w:val="single"/>
                <w:lang w:val="en-US"/>
              </w:rPr>
              <w:t>or</w:t>
            </w:r>
            <w:r w:rsidRPr="007A72D3">
              <w:rPr>
                <w:rFonts w:ascii="Comic Sans MS" w:hAnsi="Comic Sans MS"/>
                <w:noProof/>
                <w:color w:val="002060"/>
                <w:sz w:val="20"/>
                <w:szCs w:val="20"/>
                <w:lang w:val="en-US"/>
              </w:rPr>
              <w:t xml:space="preserve">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color w:val="002060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color w:val="002060"/>
                <w:sz w:val="20"/>
                <w:szCs w:val="20"/>
                <w:lang w:val="en-US"/>
              </w:rPr>
              <w:t>Pupils associate fractions with division and calculate 24 ÷3.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u w:val="single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u w:val="single"/>
                <w:lang w:val="en-US"/>
              </w:rPr>
              <w:t>Scaling up question example: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 xml:space="preserve">Sam adapts this recipie to make fruit salad for </w:t>
            </w:r>
            <w:r w:rsidRPr="007A72D3">
              <w:rPr>
                <w:rFonts w:ascii="Comic Sans MS" w:hAnsi="Comic Sans MS"/>
                <w:b/>
                <w:noProof/>
                <w:sz w:val="20"/>
                <w:szCs w:val="20"/>
                <w:lang w:val="en-US"/>
              </w:rPr>
              <w:t>18 people</w:t>
            </w:r>
            <w:r w:rsidRPr="007A72D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 xml:space="preserve">. 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7A72D3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>How many banannas should he use?</w:t>
            </w:r>
          </w:p>
          <w:p w:rsidR="007A72D3" w:rsidRPr="007A72D3" w:rsidRDefault="007A72D3" w:rsidP="005124CC">
            <w:pPr>
              <w:rPr>
                <w:rFonts w:ascii="Comic Sans MS" w:hAnsi="Comic Sans MS"/>
                <w:color w:val="002060"/>
                <w:sz w:val="20"/>
                <w:szCs w:val="20"/>
              </w:rPr>
            </w:pPr>
            <w:r w:rsidRPr="007A72D3">
              <w:rPr>
                <w:rFonts w:ascii="Comic Sans MS" w:hAnsi="Comic Sans MS"/>
                <w:noProof/>
                <w:color w:val="002060"/>
                <w:sz w:val="20"/>
                <w:szCs w:val="20"/>
                <w:lang w:val="en-US"/>
              </w:rPr>
              <w:t>Pupils are required to calculate 1 ½ x 4.</w:t>
            </w:r>
          </w:p>
        </w:tc>
      </w:tr>
    </w:tbl>
    <w:p w:rsidR="008F0894" w:rsidRDefault="008F0894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2966A2" w:rsidRDefault="002966A2" w:rsidP="002966A2">
      <w:pPr>
        <w:tabs>
          <w:tab w:val="left" w:pos="5245"/>
        </w:tabs>
        <w:spacing w:after="0" w:line="240" w:lineRule="auto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5089" w:type="dxa"/>
        <w:jc w:val="center"/>
        <w:tblLook w:val="04A0" w:firstRow="1" w:lastRow="0" w:firstColumn="1" w:lastColumn="0" w:noHBand="0" w:noVBand="1"/>
      </w:tblPr>
      <w:tblGrid>
        <w:gridCol w:w="2335"/>
        <w:gridCol w:w="2480"/>
        <w:gridCol w:w="2268"/>
        <w:gridCol w:w="2504"/>
        <w:gridCol w:w="5502"/>
      </w:tblGrid>
      <w:tr w:rsidR="002966A2" w:rsidRPr="005504FE" w:rsidTr="002966A2">
        <w:trPr>
          <w:trHeight w:val="1492"/>
          <w:jc w:val="center"/>
        </w:trPr>
        <w:tc>
          <w:tcPr>
            <w:tcW w:w="9587" w:type="dxa"/>
            <w:gridSpan w:val="4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Y6</w:t>
            </w: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 xml:space="preserve">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To generate and describe linear number sequences (with fractions).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Understand what a fraction is.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Use double number lines to examine counting in fractions.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Use number sequences to double and half unit fractions.</w:t>
            </w:r>
          </w:p>
        </w:tc>
        <w:tc>
          <w:tcPr>
            <w:tcW w:w="5502" w:type="dxa"/>
          </w:tcPr>
          <w:p w:rsidR="002966A2" w:rsidRPr="007A72D3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roup objective/s (Y5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omic Sans MS" w:hAnsi="Comic Sans MS" w:cs="Bariol-Regular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</w:t>
            </w:r>
            <w:r w:rsidRPr="005504FE">
              <w:rPr>
                <w:rFonts w:ascii="Comic Sans MS" w:hAnsi="Comic Sans MS" w:cs="Bariol-Regular"/>
                <w:sz w:val="20"/>
                <w:szCs w:val="20"/>
              </w:rPr>
              <w:t>are and order fractions whose denominators are multiples of the same number.</w:t>
            </w:r>
          </w:p>
        </w:tc>
      </w:tr>
      <w:tr w:rsidR="002966A2" w:rsidRPr="005504FE" w:rsidTr="002966A2">
        <w:trPr>
          <w:trHeight w:val="555"/>
          <w:jc w:val="center"/>
        </w:trPr>
        <w:tc>
          <w:tcPr>
            <w:tcW w:w="233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480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 xml:space="preserve">Conclusion/Rule </w:t>
            </w:r>
          </w:p>
        </w:tc>
        <w:tc>
          <w:tcPr>
            <w:tcW w:w="2504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502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966A2" w:rsidRPr="005504FE" w:rsidTr="002966A2">
        <w:trPr>
          <w:trHeight w:val="826"/>
          <w:jc w:val="center"/>
        </w:trPr>
        <w:tc>
          <w:tcPr>
            <w:tcW w:w="2335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The whole is ________.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The whole has been divided into ______ equal parts, each part is _____ of the whole.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autoSpaceDE w:val="0"/>
              <w:autoSpaceDN w:val="0"/>
              <w:adjustRightInd w:val="0"/>
              <w:rPr>
                <w:rFonts w:ascii="Comic Sans MS" w:hAnsi="Comic Sans MS" w:cs="Bariol-Regular"/>
                <w:sz w:val="20"/>
                <w:szCs w:val="20"/>
              </w:rPr>
            </w:pPr>
            <w:r w:rsidRPr="005504FE">
              <w:rPr>
                <w:rFonts w:ascii="Comic Sans MS" w:hAnsi="Comic Sans MS" w:cs="Bariol-Regular"/>
                <w:sz w:val="20"/>
                <w:szCs w:val="20"/>
              </w:rPr>
              <w:t xml:space="preserve">If the sequence is </w:t>
            </w:r>
            <w:r w:rsidRPr="005504FE">
              <w:rPr>
                <w:rFonts w:ascii="Comic Sans MS" w:hAnsi="Comic Sans MS" w:cs="Bariol-Regular"/>
                <w:i/>
                <w:sz w:val="20"/>
                <w:szCs w:val="20"/>
              </w:rPr>
              <w:t>decreasing/increasing</w:t>
            </w:r>
            <w:r w:rsidRPr="005504FE">
              <w:rPr>
                <w:rFonts w:ascii="Comic Sans MS" w:hAnsi="Comic Sans MS" w:cs="Bariol-Regular"/>
                <w:sz w:val="20"/>
                <w:szCs w:val="20"/>
              </w:rPr>
              <w:t xml:space="preserve"> by ___ what numbers will be next in the sequence?</w:t>
            </w:r>
          </w:p>
          <w:p w:rsidR="002966A2" w:rsidRPr="005504FE" w:rsidRDefault="002966A2" w:rsidP="002966A2">
            <w:pPr>
              <w:autoSpaceDE w:val="0"/>
              <w:autoSpaceDN w:val="0"/>
              <w:adjustRightInd w:val="0"/>
              <w:rPr>
                <w:rFonts w:ascii="Comic Sans MS" w:hAnsi="Comic Sans MS" w:cs="Bariol-Regular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80" w:type="dxa"/>
          </w:tcPr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Part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Numerator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Equivalent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Simplify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Divide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Division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Order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Compare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Number line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Unknown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2"/>
              </w:numPr>
              <w:ind w:left="317" w:hanging="21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Find the difference</w:t>
            </w:r>
          </w:p>
          <w:p w:rsidR="002966A2" w:rsidRPr="005504FE" w:rsidRDefault="002966A2" w:rsidP="002966A2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To find a missing fraction on a number line, identify the whole. Then, find out how many equal parts the whole has been divided into.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When the whole is not defined, find the difference between the given fractions.</w:t>
            </w:r>
          </w:p>
        </w:tc>
        <w:tc>
          <w:tcPr>
            <w:tcW w:w="2504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Pupils may not define the whole correctly.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Number lines which extend beyond 1 may cause confusion without a secure knowledge of mixed number/improper fractions. </w:t>
            </w:r>
          </w:p>
        </w:tc>
        <w:tc>
          <w:tcPr>
            <w:tcW w:w="5502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418604A9" wp14:editId="4D6D9CD1">
                  <wp:simplePos x="0" y="0"/>
                  <wp:positionH relativeFrom="column">
                    <wp:posOffset>-28224</wp:posOffset>
                  </wp:positionH>
                  <wp:positionV relativeFrom="paragraph">
                    <wp:posOffset>12908</wp:posOffset>
                  </wp:positionV>
                  <wp:extent cx="2755846" cy="778510"/>
                  <wp:effectExtent l="0" t="0" r="6985" b="2540"/>
                  <wp:wrapSquare wrapText="bothSides"/>
                  <wp:docPr id="57377" name="Picture 5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"/>
                          <a:stretch/>
                        </pic:blipFill>
                        <pic:spPr bwMode="auto">
                          <a:xfrm>
                            <a:off x="0" y="0"/>
                            <a:ext cx="2755846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0125CB1B" wp14:editId="21ED81B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147320</wp:posOffset>
                  </wp:positionV>
                  <wp:extent cx="2708910" cy="408940"/>
                  <wp:effectExtent l="0" t="0" r="0" b="0"/>
                  <wp:wrapSquare wrapText="bothSides"/>
                  <wp:docPr id="57378" name="Picture 57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noProof/>
                <w:sz w:val="20"/>
                <w:szCs w:val="20"/>
                <w:lang w:eastAsia="en-GB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2F96C23F" wp14:editId="45A6ABAA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923290</wp:posOffset>
                  </wp:positionV>
                  <wp:extent cx="3018453" cy="290830"/>
                  <wp:effectExtent l="0" t="0" r="0" b="0"/>
                  <wp:wrapSquare wrapText="bothSides"/>
                  <wp:docPr id="57379" name="Picture 57379" descr="https://www.homeschoolmath.net/teaching/f/images/line-plot-housewo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homeschoolmath.net/teaching/f/images/line-plot-housework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83" r="7825"/>
                          <a:stretch/>
                        </pic:blipFill>
                        <pic:spPr bwMode="auto">
                          <a:xfrm>
                            <a:off x="0" y="0"/>
                            <a:ext cx="3018453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26146081" wp14:editId="76C6F87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1285151</wp:posOffset>
                  </wp:positionV>
                  <wp:extent cx="3135887" cy="581547"/>
                  <wp:effectExtent l="0" t="0" r="0" b="9525"/>
                  <wp:wrapSquare wrapText="bothSides"/>
                  <wp:docPr id="57380" name="Picture 57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887" cy="58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4A362779" wp14:editId="1A9522C1">
                  <wp:simplePos x="0" y="0"/>
                  <wp:positionH relativeFrom="column">
                    <wp:posOffset>-31589</wp:posOffset>
                  </wp:positionH>
                  <wp:positionV relativeFrom="paragraph">
                    <wp:posOffset>448405</wp:posOffset>
                  </wp:positionV>
                  <wp:extent cx="2852382" cy="365383"/>
                  <wp:effectExtent l="0" t="0" r="5715" b="0"/>
                  <wp:wrapSquare wrapText="bothSides"/>
                  <wp:docPr id="57381" name="Picture 57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382" cy="36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6662F8C3" wp14:editId="7DEE48F2">
                  <wp:simplePos x="0" y="0"/>
                  <wp:positionH relativeFrom="column">
                    <wp:posOffset>-10814</wp:posOffset>
                  </wp:positionH>
                  <wp:positionV relativeFrom="paragraph">
                    <wp:posOffset>39626</wp:posOffset>
                  </wp:positionV>
                  <wp:extent cx="2897505" cy="306705"/>
                  <wp:effectExtent l="0" t="0" r="0" b="0"/>
                  <wp:wrapSquare wrapText="bothSides"/>
                  <wp:docPr id="57382" name="Picture 57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</w:tbl>
    <w:p w:rsidR="002966A2" w:rsidRDefault="002966A2"/>
    <w:tbl>
      <w:tblPr>
        <w:tblStyle w:val="TableGrid"/>
        <w:tblW w:w="15089" w:type="dxa"/>
        <w:jc w:val="center"/>
        <w:tblLook w:val="04A0" w:firstRow="1" w:lastRow="0" w:firstColumn="1" w:lastColumn="0" w:noHBand="0" w:noVBand="1"/>
      </w:tblPr>
      <w:tblGrid>
        <w:gridCol w:w="2335"/>
        <w:gridCol w:w="75"/>
        <w:gridCol w:w="2263"/>
        <w:gridCol w:w="2410"/>
        <w:gridCol w:w="2504"/>
        <w:gridCol w:w="232"/>
        <w:gridCol w:w="5270"/>
      </w:tblGrid>
      <w:tr w:rsidR="002966A2" w:rsidRPr="005504FE" w:rsidTr="002966A2">
        <w:trPr>
          <w:trHeight w:val="1503"/>
          <w:jc w:val="center"/>
        </w:trPr>
        <w:tc>
          <w:tcPr>
            <w:tcW w:w="9587" w:type="dxa"/>
            <w:gridSpan w:val="5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Y6</w:t>
            </w: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 xml:space="preserve"> 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To use common factors to simplify fractions; use common multiples to express fractions in the same denomination.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966A2" w:rsidRPr="005504FE" w:rsidRDefault="002966A2" w:rsidP="002966A2">
            <w:pPr>
              <w:pStyle w:val="Default"/>
              <w:numPr>
                <w:ilvl w:val="0"/>
                <w:numId w:val="24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Identifying the lowest common multiple and the highest common factor </w:t>
            </w:r>
          </w:p>
          <w:p w:rsidR="002966A2" w:rsidRPr="005504FE" w:rsidRDefault="002966A2" w:rsidP="002966A2">
            <w:pPr>
              <w:pStyle w:val="Default"/>
              <w:numPr>
                <w:ilvl w:val="0"/>
                <w:numId w:val="24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Explain equivalent fractions</w:t>
            </w:r>
          </w:p>
          <w:p w:rsidR="002966A2" w:rsidRDefault="002966A2" w:rsidP="002966A2">
            <w:pPr>
              <w:pStyle w:val="Default"/>
              <w:numPr>
                <w:ilvl w:val="0"/>
                <w:numId w:val="24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Determine when numerators and denominators are co-prime </w:t>
            </w:r>
          </w:p>
          <w:p w:rsidR="002966A2" w:rsidRPr="005504FE" w:rsidRDefault="002966A2" w:rsidP="002966A2">
            <w:pPr>
              <w:pStyle w:val="Default"/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02" w:type="dxa"/>
            <w:gridSpan w:val="2"/>
          </w:tcPr>
          <w:p w:rsidR="002966A2" w:rsidRPr="007A72D3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roup objective/s (Y5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8"/>
              </w:numPr>
              <w:ind w:left="317" w:hanging="240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To identify, name and write equivalent fractions of a given fraction, represented visually including tenths and hundredths.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2966A2" w:rsidRPr="005504FE" w:rsidTr="002966A2">
        <w:trPr>
          <w:trHeight w:val="555"/>
          <w:jc w:val="center"/>
        </w:trPr>
        <w:tc>
          <w:tcPr>
            <w:tcW w:w="233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38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504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502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966A2" w:rsidRPr="005504FE" w:rsidTr="002966A2">
        <w:trPr>
          <w:trHeight w:val="826"/>
          <w:jc w:val="center"/>
        </w:trPr>
        <w:tc>
          <w:tcPr>
            <w:tcW w:w="2335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The numerator and the denominator are both in the ______ times table.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The highest common factor of ___ and ___ is ____.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38" w:type="dxa"/>
            <w:gridSpan w:val="2"/>
          </w:tcPr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Numerator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Equivalent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Equivalent fraction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Simplify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Common 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Highest common 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Multiple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Divide </w:t>
            </w:r>
          </w:p>
          <w:p w:rsidR="002966A2" w:rsidRPr="002966A2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Division</w:t>
            </w:r>
          </w:p>
        </w:tc>
        <w:tc>
          <w:tcPr>
            <w:tcW w:w="2410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To simplify a fraction to its simplest form, find the highest common factor of the numerator and denominator.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If the numerator is a factor of the denominator, we can simplify to a unit fraction.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>Sentence stem from Y5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Equivalent fractions: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If you divide the denominator by ____, divide the numerator by ___.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04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identify incorrect factors.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use the lowest common factor instead of the highest common factor.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always halve the numerator and denominator. This may not be the fractions simplest form.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Pupils may not understand that simplifying fractions is not any equivalent; it is using the highest common factor.</w:t>
            </w:r>
          </w:p>
        </w:tc>
        <w:tc>
          <w:tcPr>
            <w:tcW w:w="5502" w:type="dxa"/>
            <w:gridSpan w:val="2"/>
          </w:tcPr>
          <w:p w:rsidR="002966A2" w:rsidRPr="005504FE" w:rsidRDefault="002966A2" w:rsidP="002966A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Use the fraction wall to simplify 3/9.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397172A3" wp14:editId="5047A17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5080</wp:posOffset>
                  </wp:positionV>
                  <wp:extent cx="1560830" cy="1225550"/>
                  <wp:effectExtent l="0" t="0" r="1270" b="0"/>
                  <wp:wrapTight wrapText="bothSides">
                    <wp:wrapPolygon edited="0">
                      <wp:start x="0" y="0"/>
                      <wp:lineTo x="0" y="21152"/>
                      <wp:lineTo x="21354" y="21152"/>
                      <wp:lineTo x="21354" y="0"/>
                      <wp:lineTo x="0" y="0"/>
                    </wp:wrapPolygon>
                  </wp:wrapTight>
                  <wp:docPr id="57383" name="Picture 57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Which direction did you move in?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What have the numerator and denominator been divided by?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670A52A8" wp14:editId="1211DD9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191135</wp:posOffset>
                  </wp:positionV>
                  <wp:extent cx="1524635" cy="847725"/>
                  <wp:effectExtent l="0" t="0" r="0" b="9525"/>
                  <wp:wrapSquare wrapText="bothSides"/>
                  <wp:docPr id="57384" name="Picture 5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2144" behindDoc="1" locked="0" layoutInCell="1" allowOverlap="1" wp14:anchorId="526F76B3" wp14:editId="19298061">
                  <wp:simplePos x="0" y="0"/>
                  <wp:positionH relativeFrom="column">
                    <wp:posOffset>-1615440</wp:posOffset>
                  </wp:positionH>
                  <wp:positionV relativeFrom="paragraph">
                    <wp:posOffset>189865</wp:posOffset>
                  </wp:positionV>
                  <wp:extent cx="1552575" cy="862965"/>
                  <wp:effectExtent l="0" t="0" r="9525" b="0"/>
                  <wp:wrapTight wrapText="bothSides">
                    <wp:wrapPolygon edited="0">
                      <wp:start x="0" y="0"/>
                      <wp:lineTo x="0" y="20980"/>
                      <wp:lineTo x="21467" y="20980"/>
                      <wp:lineTo x="21467" y="0"/>
                      <wp:lineTo x="0" y="0"/>
                    </wp:wrapPolygon>
                  </wp:wrapTight>
                  <wp:docPr id="57385" name="Picture 5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1120" behindDoc="1" locked="0" layoutInCell="1" allowOverlap="1" wp14:anchorId="682ECA6C" wp14:editId="6618927C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-8890</wp:posOffset>
                  </wp:positionV>
                  <wp:extent cx="2436495" cy="1394460"/>
                  <wp:effectExtent l="0" t="0" r="1905" b="0"/>
                  <wp:wrapTight wrapText="bothSides">
                    <wp:wrapPolygon edited="0">
                      <wp:start x="0" y="0"/>
                      <wp:lineTo x="0" y="21246"/>
                      <wp:lineTo x="21448" y="21246"/>
                      <wp:lineTo x="21448" y="0"/>
                      <wp:lineTo x="0" y="0"/>
                    </wp:wrapPolygon>
                  </wp:wrapTight>
                  <wp:docPr id="57386" name="Picture 57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966A2" w:rsidRPr="005504FE" w:rsidTr="002966A2">
        <w:trPr>
          <w:trHeight w:val="1796"/>
          <w:jc w:val="center"/>
        </w:trPr>
        <w:tc>
          <w:tcPr>
            <w:tcW w:w="9587" w:type="dxa"/>
            <w:gridSpan w:val="5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 xml:space="preserve">Y6 </w:t>
            </w: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To compare and order fractions, including fractions &gt; 1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Compare and order fractions using denominators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Compare and order fractions using numerators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Compare and order fractions using common denominators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Compare and order fractions using common numerators </w:t>
            </w:r>
          </w:p>
        </w:tc>
        <w:tc>
          <w:tcPr>
            <w:tcW w:w="5502" w:type="dxa"/>
            <w:gridSpan w:val="2"/>
          </w:tcPr>
          <w:p w:rsidR="002966A2" w:rsidRPr="007A72D3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roup objective/s (Y5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9"/>
              </w:numPr>
              <w:ind w:left="228" w:hanging="218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To compare and order fractions whose denominators are multiples of the same number.</w:t>
            </w:r>
          </w:p>
        </w:tc>
      </w:tr>
      <w:tr w:rsidR="002966A2" w:rsidRPr="005504FE" w:rsidTr="002966A2">
        <w:trPr>
          <w:trHeight w:val="555"/>
          <w:jc w:val="center"/>
        </w:trPr>
        <w:tc>
          <w:tcPr>
            <w:tcW w:w="233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38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504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502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966A2" w:rsidRPr="005504FE" w:rsidTr="002966A2">
        <w:trPr>
          <w:trHeight w:val="826"/>
          <w:jc w:val="center"/>
        </w:trPr>
        <w:tc>
          <w:tcPr>
            <w:tcW w:w="2335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The whole has been divided into ___ equal parts.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The wholes </w:t>
            </w: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have / have not </w:t>
            </w:r>
            <w:r w:rsidRPr="005504FE">
              <w:rPr>
                <w:rFonts w:ascii="Comic Sans MS" w:hAnsi="Comic Sans MS"/>
                <w:sz w:val="20"/>
                <w:szCs w:val="20"/>
              </w:rPr>
              <w:t>been divided into the same number of equal parts.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Find an equivalent fraction by…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38" w:type="dxa"/>
            <w:gridSpan w:val="2"/>
          </w:tcPr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Numerator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Equivalent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Simplify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Common 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Highest common 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Multiple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Divide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Ascending /descending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Part/whole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Greater than/ less than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Compare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Order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Largest/smallest</w:t>
            </w:r>
          </w:p>
        </w:tc>
        <w:tc>
          <w:tcPr>
            <w:tcW w:w="2410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When comparing/ ordering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unit fractions</w:t>
            </w:r>
            <w:r w:rsidRPr="005504FE">
              <w:rPr>
                <w:rFonts w:ascii="Comic Sans MS" w:hAnsi="Comic Sans MS"/>
                <w:sz w:val="20"/>
                <w:szCs w:val="20"/>
              </w:rPr>
              <w:t>, the larger the denominator the smaller the unit fraction (part).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When comparing/ ordering fractions with the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same denominators</w:t>
            </w:r>
            <w:r w:rsidRPr="005504FE">
              <w:rPr>
                <w:rFonts w:ascii="Comic Sans MS" w:hAnsi="Comic Sans MS"/>
                <w:sz w:val="20"/>
                <w:szCs w:val="20"/>
              </w:rPr>
              <w:t>, compare/order the numerators.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To order/ compare fractions with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different denominators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, convert the denominators the make them the same. Compare/ order the numerators. 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04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Pupils may not be secure with equivalent fractions.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compare non-unit fractions which have not been expressed with the same denominator.   </w:t>
            </w:r>
          </w:p>
        </w:tc>
        <w:tc>
          <w:tcPr>
            <w:tcW w:w="5502" w:type="dxa"/>
            <w:gridSpan w:val="2"/>
          </w:tcPr>
          <w:p w:rsidR="002966A2" w:rsidRPr="005504FE" w:rsidRDefault="002966A2" w:rsidP="002966A2">
            <w:pPr>
              <w:autoSpaceDE w:val="0"/>
              <w:autoSpaceDN w:val="0"/>
              <w:adjustRightInd w:val="0"/>
              <w:rPr>
                <w:rFonts w:ascii="Comic Sans MS" w:hAnsi="Comic Sans MS" w:cs="Bariol Regular"/>
                <w:b/>
                <w:sz w:val="20"/>
                <w:szCs w:val="20"/>
                <w:u w:val="single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57B8858C" wp14:editId="5CE83847">
                  <wp:simplePos x="0" y="0"/>
                  <wp:positionH relativeFrom="column">
                    <wp:posOffset>1409091</wp:posOffset>
                  </wp:positionH>
                  <wp:positionV relativeFrom="paragraph">
                    <wp:posOffset>507035</wp:posOffset>
                  </wp:positionV>
                  <wp:extent cx="1648460" cy="409575"/>
                  <wp:effectExtent l="0" t="0" r="8890" b="9525"/>
                  <wp:wrapSquare wrapText="bothSides"/>
                  <wp:docPr id="57387" name="Picture 5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53C3F5A0" wp14:editId="1FB2E24E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184785</wp:posOffset>
                  </wp:positionV>
                  <wp:extent cx="2031365" cy="299720"/>
                  <wp:effectExtent l="0" t="0" r="6985" b="5080"/>
                  <wp:wrapSquare wrapText="bothSides"/>
                  <wp:docPr id="57388" name="Picture 5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2CA08262" wp14:editId="24B6BE5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45085</wp:posOffset>
                  </wp:positionV>
                  <wp:extent cx="1362710" cy="825500"/>
                  <wp:effectExtent l="0" t="0" r="8890" b="0"/>
                  <wp:wrapTight wrapText="bothSides">
                    <wp:wrapPolygon edited="0">
                      <wp:start x="0" y="0"/>
                      <wp:lineTo x="0" y="20935"/>
                      <wp:lineTo x="21439" y="20935"/>
                      <wp:lineTo x="21439" y="0"/>
                      <wp:lineTo x="0" y="0"/>
                    </wp:wrapPolygon>
                  </wp:wrapTight>
                  <wp:docPr id="57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2" t="4350" r="5215" b="8656"/>
                          <a:stretch/>
                        </pic:blipFill>
                        <pic:spPr bwMode="auto">
                          <a:xfrm>
                            <a:off x="0" y="0"/>
                            <a:ext cx="136271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 w:cs="Bariol Regular"/>
                <w:b/>
                <w:sz w:val="20"/>
                <w:szCs w:val="20"/>
                <w:u w:val="single"/>
              </w:rPr>
              <w:t>Using denominators (unit-fractions)</w:t>
            </w:r>
          </w:p>
          <w:p w:rsidR="002966A2" w:rsidRPr="005504FE" w:rsidRDefault="002966A2" w:rsidP="002966A2">
            <w:pPr>
              <w:autoSpaceDE w:val="0"/>
              <w:autoSpaceDN w:val="0"/>
              <w:adjustRightInd w:val="0"/>
              <w:rPr>
                <w:rFonts w:ascii="Comic Sans MS" w:hAnsi="Comic Sans MS" w:cs="Bariol Regular"/>
                <w:b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 w:cs="Bariol Regular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9552" behindDoc="0" locked="0" layoutInCell="1" allowOverlap="1" wp14:anchorId="11B12085" wp14:editId="53394D08">
                  <wp:simplePos x="0" y="0"/>
                  <wp:positionH relativeFrom="column">
                    <wp:posOffset>2170705</wp:posOffset>
                  </wp:positionH>
                  <wp:positionV relativeFrom="paragraph">
                    <wp:posOffset>982081</wp:posOffset>
                  </wp:positionV>
                  <wp:extent cx="1214120" cy="1109980"/>
                  <wp:effectExtent l="0" t="0" r="5080" b="0"/>
                  <wp:wrapSquare wrapText="bothSides"/>
                  <wp:docPr id="57390" name="Picture 57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584D0705" wp14:editId="1E131FDD">
                  <wp:simplePos x="0" y="0"/>
                  <wp:positionH relativeFrom="column">
                    <wp:posOffset>-64877</wp:posOffset>
                  </wp:positionH>
                  <wp:positionV relativeFrom="paragraph">
                    <wp:posOffset>1495928</wp:posOffset>
                  </wp:positionV>
                  <wp:extent cx="1293495" cy="775970"/>
                  <wp:effectExtent l="0" t="0" r="1905" b="5080"/>
                  <wp:wrapTopAndBottom/>
                  <wp:docPr id="57391" name="Picture 57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6" t="21728" r="5866" b="13055"/>
                          <a:stretch/>
                        </pic:blipFill>
                        <pic:spPr bwMode="auto">
                          <a:xfrm>
                            <a:off x="0" y="0"/>
                            <a:ext cx="129349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 w:cs="Bariol Regular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5EBA1AFA" wp14:editId="24A9E3C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977313</wp:posOffset>
                  </wp:positionV>
                  <wp:extent cx="2073275" cy="607060"/>
                  <wp:effectExtent l="0" t="0" r="3175" b="2540"/>
                  <wp:wrapSquare wrapText="bothSides"/>
                  <wp:docPr id="57392" name="Picture 57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rFonts w:ascii="Comic Sans MS" w:hAnsi="Comic Sans MS" w:cs="Bariol Regular"/>
                <w:b/>
                <w:sz w:val="20"/>
                <w:szCs w:val="20"/>
                <w:u w:val="single"/>
              </w:rPr>
              <w:t>Common denominators</w:t>
            </w:r>
          </w:p>
          <w:p w:rsidR="002966A2" w:rsidRPr="005504FE" w:rsidRDefault="002966A2" w:rsidP="002966A2">
            <w:pPr>
              <w:autoSpaceDE w:val="0"/>
              <w:autoSpaceDN w:val="0"/>
              <w:adjustRightInd w:val="0"/>
              <w:rPr>
                <w:rFonts w:ascii="Comic Sans MS" w:hAnsi="Comic Sans MS" w:cs="Bariol Regular"/>
                <w:b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 w:cs="Bariol Regular"/>
                <w:b/>
                <w:sz w:val="20"/>
                <w:szCs w:val="20"/>
                <w:u w:val="single"/>
              </w:rPr>
              <w:t>More than 1 whole</w:t>
            </w:r>
          </w:p>
          <w:p w:rsidR="002966A2" w:rsidRPr="005504FE" w:rsidRDefault="002966A2" w:rsidP="002966A2">
            <w:pPr>
              <w:autoSpaceDE w:val="0"/>
              <w:autoSpaceDN w:val="0"/>
              <w:adjustRightInd w:val="0"/>
              <w:rPr>
                <w:rFonts w:ascii="Comic Sans MS" w:hAnsi="Comic Sans MS" w:cs="Bariol Regular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249425E8" wp14:editId="627EFC3D">
                  <wp:simplePos x="0" y="0"/>
                  <wp:positionH relativeFrom="column">
                    <wp:posOffset>-42605</wp:posOffset>
                  </wp:positionH>
                  <wp:positionV relativeFrom="paragraph">
                    <wp:posOffset>40005</wp:posOffset>
                  </wp:positionV>
                  <wp:extent cx="1949450" cy="454660"/>
                  <wp:effectExtent l="0" t="0" r="0" b="2540"/>
                  <wp:wrapSquare wrapText="bothSides"/>
                  <wp:docPr id="57393" name="Picture 57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66A2" w:rsidRPr="005504FE" w:rsidRDefault="002966A2" w:rsidP="002966A2">
            <w:pPr>
              <w:autoSpaceDE w:val="0"/>
              <w:autoSpaceDN w:val="0"/>
              <w:adjustRightInd w:val="0"/>
              <w:rPr>
                <w:rFonts w:ascii="Comic Sans MS" w:hAnsi="Comic Sans MS" w:cs="Bariol Regular"/>
                <w:sz w:val="20"/>
                <w:szCs w:val="20"/>
              </w:rPr>
            </w:pPr>
          </w:p>
          <w:p w:rsidR="002966A2" w:rsidRPr="005504FE" w:rsidRDefault="002966A2" w:rsidP="002966A2">
            <w:pPr>
              <w:autoSpaceDE w:val="0"/>
              <w:autoSpaceDN w:val="0"/>
              <w:adjustRightInd w:val="0"/>
              <w:rPr>
                <w:rFonts w:ascii="Comic Sans MS" w:hAnsi="Comic Sans MS" w:cs="Bariol Regular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3C9F8A86" wp14:editId="4F9212C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240665</wp:posOffset>
                  </wp:positionV>
                  <wp:extent cx="2676525" cy="772160"/>
                  <wp:effectExtent l="0" t="0" r="9525" b="8890"/>
                  <wp:wrapTopAndBottom/>
                  <wp:docPr id="57394" name="Picture 57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1" t="64516" r="25737" b="16152"/>
                          <a:stretch/>
                        </pic:blipFill>
                        <pic:spPr bwMode="auto">
                          <a:xfrm>
                            <a:off x="0" y="0"/>
                            <a:ext cx="2676525" cy="77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6A2" w:rsidRPr="005504FE" w:rsidTr="002966A2">
        <w:trPr>
          <w:trHeight w:val="1938"/>
          <w:jc w:val="center"/>
        </w:trPr>
        <w:tc>
          <w:tcPr>
            <w:tcW w:w="9587" w:type="dxa"/>
            <w:gridSpan w:val="5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 xml:space="preserve">Y6 </w:t>
            </w: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To add and subtract fractions with different denominations and mixed numbers, using the concept of equivalent fractions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Adding proper fractions using common denominators.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Adding mixed number fractions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Subtracting proper fractions using common denominators.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Subtracting mixed number fractions </w:t>
            </w:r>
          </w:p>
        </w:tc>
        <w:tc>
          <w:tcPr>
            <w:tcW w:w="5502" w:type="dxa"/>
            <w:gridSpan w:val="2"/>
          </w:tcPr>
          <w:p w:rsidR="002966A2" w:rsidRPr="007A72D3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roup objective/s (Y5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2966A2" w:rsidRDefault="002966A2" w:rsidP="002966A2">
            <w:pPr>
              <w:pStyle w:val="ListParagraph"/>
              <w:numPr>
                <w:ilvl w:val="0"/>
                <w:numId w:val="35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2966A2">
              <w:rPr>
                <w:rFonts w:ascii="Comic Sans MS" w:hAnsi="Comic Sans MS"/>
                <w:sz w:val="20"/>
                <w:szCs w:val="20"/>
              </w:rPr>
              <w:t>Add and subtract fractions with the same denominator and that are multiples of the same number.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</w:tr>
      <w:tr w:rsidR="002966A2" w:rsidRPr="005504FE" w:rsidTr="002966A2">
        <w:trPr>
          <w:trHeight w:val="555"/>
          <w:jc w:val="center"/>
        </w:trPr>
        <w:tc>
          <w:tcPr>
            <w:tcW w:w="233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38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504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502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966A2" w:rsidRPr="005504FE" w:rsidTr="002966A2">
        <w:trPr>
          <w:trHeight w:val="826"/>
          <w:jc w:val="center"/>
        </w:trPr>
        <w:tc>
          <w:tcPr>
            <w:tcW w:w="2335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The wholes </w:t>
            </w: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have / have not 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been divided into the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same number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of equal parts.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The unit of measure is ____ </w:t>
            </w:r>
            <w:r w:rsidRPr="005504FE">
              <w:rPr>
                <w:rFonts w:ascii="Comic Sans MS" w:hAnsi="Comic Sans MS"/>
                <w:i/>
                <w:sz w:val="20"/>
                <w:szCs w:val="20"/>
              </w:rPr>
              <w:t>(e.g. sixths, quarters, thirds).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38" w:type="dxa"/>
            <w:gridSpan w:val="2"/>
          </w:tcPr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Numerator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Equivalent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Simplify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Common 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Highest common 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Multiple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Factor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Divide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Part/whole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Addition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7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Subtraction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We do not add/subtract the denominators because they are the unit of measure. 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  <w:u w:val="single"/>
              </w:rPr>
              <w:t>Different denominators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Applied sentence stem from year 5: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Make the denominators the same.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Keep the denominator the same, add the numerators.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Make the denominators the same.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Keep the denominator the same, subtract the numerators.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04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add/subtract the denominators.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Not understanding that the denominator is the unit of measure. The unit of measure must be the same in order to add/ subtract them. </w:t>
            </w:r>
          </w:p>
        </w:tc>
        <w:tc>
          <w:tcPr>
            <w:tcW w:w="5502" w:type="dxa"/>
            <w:gridSpan w:val="2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  <w:u w:val="single"/>
              </w:rPr>
              <w:t>Different denominators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½ + ¼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1E6CC1C" wp14:editId="7E311F04">
                  <wp:extent cx="962108" cy="415684"/>
                  <wp:effectExtent l="0" t="0" r="0" b="3810"/>
                  <wp:docPr id="57395" name="Picture 57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2"/>
                          <a:srcRect l="24297" t="63282" r="40762" b="9866"/>
                          <a:stretch/>
                        </pic:blipFill>
                        <pic:spPr bwMode="auto">
                          <a:xfrm>
                            <a:off x="0" y="0"/>
                            <a:ext cx="977445" cy="42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7FDC48" wp14:editId="6D328B7F">
                  <wp:extent cx="1439186" cy="438159"/>
                  <wp:effectExtent l="0" t="0" r="8890" b="0"/>
                  <wp:docPr id="57396" name="Picture 57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" t="5839" b="4380"/>
                          <a:stretch/>
                        </pic:blipFill>
                        <pic:spPr bwMode="auto">
                          <a:xfrm>
                            <a:off x="0" y="0"/>
                            <a:ext cx="1485506" cy="45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471E8311" wp14:editId="78970DCC">
                  <wp:simplePos x="0" y="0"/>
                  <wp:positionH relativeFrom="column">
                    <wp:posOffset>2172473</wp:posOffset>
                  </wp:positionH>
                  <wp:positionV relativeFrom="paragraph">
                    <wp:posOffset>169241</wp:posOffset>
                  </wp:positionV>
                  <wp:extent cx="1192530" cy="1143635"/>
                  <wp:effectExtent l="0" t="0" r="7620" b="0"/>
                  <wp:wrapSquare wrapText="bothSides"/>
                  <wp:docPr id="57397" name="Picture 57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55F93728" wp14:editId="54C5D0A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200770</wp:posOffset>
                  </wp:positionV>
                  <wp:extent cx="1948069" cy="936770"/>
                  <wp:effectExtent l="0" t="0" r="0" b="0"/>
                  <wp:wrapSquare wrapText="bothSides"/>
                  <wp:docPr id="57398" name="Picture 57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69" cy="93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 xml:space="preserve">           Addition                                    Subtraction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  <w:u w:val="single"/>
              </w:rPr>
              <w:t>Mixed Numbers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3648" behindDoc="0" locked="0" layoutInCell="1" allowOverlap="1" wp14:anchorId="43E339D7" wp14:editId="7F2EC165">
                  <wp:simplePos x="0" y="0"/>
                  <wp:positionH relativeFrom="column">
                    <wp:posOffset>-25013</wp:posOffset>
                  </wp:positionH>
                  <wp:positionV relativeFrom="paragraph">
                    <wp:posOffset>151345</wp:posOffset>
                  </wp:positionV>
                  <wp:extent cx="2083242" cy="1170973"/>
                  <wp:effectExtent l="0" t="0" r="0" b="0"/>
                  <wp:wrapSquare wrapText="bothSides"/>
                  <wp:docPr id="57399" name="Picture 57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242" cy="117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966A2" w:rsidRPr="005504FE" w:rsidTr="002966A2">
        <w:trPr>
          <w:trHeight w:val="1951"/>
          <w:jc w:val="center"/>
        </w:trPr>
        <w:tc>
          <w:tcPr>
            <w:tcW w:w="9587" w:type="dxa"/>
            <w:gridSpan w:val="5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 xml:space="preserve">Y6 </w:t>
            </w: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To multiply simple pairs of proper fractions, writing the answer in its simplest form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Use arrays to examine multiplication of numbers less than one.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Multiplying pairs of proper fractions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Investigating equivalence when multiplying with fractions</w:t>
            </w:r>
          </w:p>
        </w:tc>
        <w:tc>
          <w:tcPr>
            <w:tcW w:w="5502" w:type="dxa"/>
            <w:gridSpan w:val="2"/>
          </w:tcPr>
          <w:p w:rsidR="002966A2" w:rsidRPr="007A72D3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roup objective/s (Y5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2966A2" w:rsidRDefault="002966A2" w:rsidP="002966A2">
            <w:pPr>
              <w:pStyle w:val="ListParagraph"/>
              <w:numPr>
                <w:ilvl w:val="0"/>
                <w:numId w:val="36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2966A2">
              <w:rPr>
                <w:rFonts w:ascii="Comic Sans MS" w:hAnsi="Comic Sans MS"/>
                <w:sz w:val="20"/>
                <w:szCs w:val="20"/>
              </w:rPr>
              <w:t>To be able to multiply proper fractions and mixed numbers by whole numbers supported by materials and diagrams.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</w:tr>
      <w:tr w:rsidR="002966A2" w:rsidRPr="005504FE" w:rsidTr="002966A2">
        <w:trPr>
          <w:trHeight w:val="555"/>
          <w:jc w:val="center"/>
        </w:trPr>
        <w:tc>
          <w:tcPr>
            <w:tcW w:w="233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38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504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502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966A2" w:rsidRPr="005504FE" w:rsidTr="002966A2">
        <w:trPr>
          <w:trHeight w:val="826"/>
          <w:jc w:val="center"/>
        </w:trPr>
        <w:tc>
          <w:tcPr>
            <w:tcW w:w="2335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Example: ½ x ¼  =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i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Half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of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one quarter.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One quarter</w:t>
            </w: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 xml:space="preserve">of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half.</w:t>
            </w:r>
            <w:r w:rsidRPr="005504FE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Example: ½ x ¼  =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For every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half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there are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four quarters</w:t>
            </w:r>
            <w:r w:rsidRPr="005504FE">
              <w:rPr>
                <w:rFonts w:ascii="Comic Sans MS" w:hAnsi="Comic Sans MS"/>
                <w:i/>
                <w:sz w:val="20"/>
                <w:szCs w:val="20"/>
              </w:rPr>
              <w:t xml:space="preserve">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For every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quarter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there are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two halves.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Example: 3/4 x 2/3  =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For every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quarter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there are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>three thirds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General sentence stem: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For every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________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there are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______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38" w:type="dxa"/>
            <w:gridSpan w:val="2"/>
          </w:tcPr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Multiplication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Times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Groups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Of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Ratio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Area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Fraction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Denominator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 parts</w:t>
            </w:r>
          </w:p>
          <w:p w:rsidR="002966A2" w:rsidRPr="005504FE" w:rsidRDefault="002966A2" w:rsidP="002966A2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To multiply fractions, multiply the denominators together, then multiply the numerators together. </w:t>
            </w:r>
          </w:p>
        </w:tc>
        <w:tc>
          <w:tcPr>
            <w:tcW w:w="2504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Pupils may not understand the structure of multiplication.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Pupils may only understand multiplication as repeated addition.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02" w:type="dxa"/>
            <w:gridSpan w:val="2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½ x ¼  = ‘half of one quarter’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or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‘one quarter of half’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  <w:u w:val="single"/>
              </w:rPr>
              <w:t>One quarter of half: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FBE4D28" wp14:editId="02A2CEFA">
                  <wp:extent cx="486383" cy="291830"/>
                  <wp:effectExtent l="0" t="0" r="0" b="0"/>
                  <wp:docPr id="57400" name="Picture 5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7"/>
                          <a:srcRect l="36844" t="24577" r="47275" b="58475"/>
                          <a:stretch/>
                        </pic:blipFill>
                        <pic:spPr bwMode="auto">
                          <a:xfrm>
                            <a:off x="0" y="0"/>
                            <a:ext cx="487704" cy="29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AEAFF53" wp14:editId="6451D6F7">
                  <wp:extent cx="509465" cy="291830"/>
                  <wp:effectExtent l="0" t="0" r="5080" b="0"/>
                  <wp:docPr id="57401" name="Picture 57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8"/>
                          <a:srcRect l="35611" t="24976" r="47824" b="58145"/>
                          <a:stretch/>
                        </pic:blipFill>
                        <pic:spPr bwMode="auto">
                          <a:xfrm>
                            <a:off x="0" y="0"/>
                            <a:ext cx="513120" cy="29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 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2B09AF9" wp14:editId="3C3602BF">
                  <wp:extent cx="510702" cy="304357"/>
                  <wp:effectExtent l="0" t="0" r="3810" b="635"/>
                  <wp:docPr id="57402" name="Picture 5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9"/>
                          <a:srcRect l="36129" t="23809" r="46909" b="58210"/>
                          <a:stretch/>
                        </pic:blipFill>
                        <pic:spPr bwMode="auto">
                          <a:xfrm>
                            <a:off x="0" y="0"/>
                            <a:ext cx="510702" cy="304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142D61" wp14:editId="441DD3D4">
                  <wp:extent cx="510639" cy="299339"/>
                  <wp:effectExtent l="0" t="0" r="3810" b="5715"/>
                  <wp:docPr id="57403" name="Picture 57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0"/>
                          <a:srcRect l="36011" t="23843" r="46584" b="58007"/>
                          <a:stretch/>
                        </pic:blipFill>
                        <pic:spPr bwMode="auto">
                          <a:xfrm>
                            <a:off x="0" y="0"/>
                            <a:ext cx="511313" cy="299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75453F1" wp14:editId="09251BEC">
                  <wp:extent cx="457200" cy="255595"/>
                  <wp:effectExtent l="0" t="0" r="0" b="0"/>
                  <wp:docPr id="57404" name="Picture 57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76" cy="263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  <w:u w:val="single"/>
              </w:rPr>
              <w:t>Half of one quarter: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ACD844" wp14:editId="54F196FF">
                  <wp:extent cx="603115" cy="330740"/>
                  <wp:effectExtent l="0" t="0" r="6985" b="0"/>
                  <wp:docPr id="57405" name="Picture 5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2"/>
                          <a:srcRect l="20160" t="74344" r="60728" b="7012"/>
                          <a:stretch/>
                        </pic:blipFill>
                        <pic:spPr bwMode="auto">
                          <a:xfrm>
                            <a:off x="0" y="0"/>
                            <a:ext cx="606468" cy="33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33A9CDC" wp14:editId="0AA0972A">
                  <wp:extent cx="549061" cy="327178"/>
                  <wp:effectExtent l="0" t="0" r="3810" b="0"/>
                  <wp:docPr id="57406" name="Picture 57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3"/>
                          <a:srcRect l="19757" t="74329" r="62935" b="7326"/>
                          <a:stretch/>
                        </pic:blipFill>
                        <pic:spPr bwMode="auto">
                          <a:xfrm>
                            <a:off x="0" y="0"/>
                            <a:ext cx="576973" cy="3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DD3E7AB" wp14:editId="556B7AEA">
                  <wp:extent cx="562025" cy="328730"/>
                  <wp:effectExtent l="0" t="0" r="0" b="0"/>
                  <wp:docPr id="57407" name="Picture 57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4"/>
                          <a:srcRect l="19697" t="74865" r="62458" b="6568"/>
                          <a:stretch/>
                        </pic:blipFill>
                        <pic:spPr bwMode="auto">
                          <a:xfrm>
                            <a:off x="0" y="0"/>
                            <a:ext cx="562414" cy="328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then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573D26" wp14:editId="08D1A1FE">
                  <wp:extent cx="534166" cy="302281"/>
                  <wp:effectExtent l="0" t="0" r="0" b="2540"/>
                  <wp:docPr id="57408" name="Picture 57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5"/>
                          <a:srcRect l="20567" t="75789" r="63231" b="7901"/>
                          <a:stretch/>
                        </pic:blipFill>
                        <pic:spPr bwMode="auto">
                          <a:xfrm>
                            <a:off x="0" y="0"/>
                            <a:ext cx="548580" cy="310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then 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402FD0" wp14:editId="527734A6">
                  <wp:extent cx="533556" cy="301558"/>
                  <wp:effectExtent l="0" t="0" r="0" b="3810"/>
                  <wp:docPr id="57409" name="Picture 57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00" cy="305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3/4 x 2/3 = 6/12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422BA856" wp14:editId="1FE5B18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66040</wp:posOffset>
                  </wp:positionV>
                  <wp:extent cx="1578610" cy="461010"/>
                  <wp:effectExtent l="0" t="0" r="2540" b="0"/>
                  <wp:wrapSquare wrapText="bothSides"/>
                  <wp:docPr id="57410" name="Picture 57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>For every one quarter, we have 3 thirds so there are now 12 parts in the whole and for each of the 3 quarters there are 2 thirds so there are 6 pieces out of the 12 in the whole.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5696" behindDoc="0" locked="0" layoutInCell="1" allowOverlap="1" wp14:anchorId="49D84A0E" wp14:editId="099DD5E7">
                  <wp:simplePos x="0" y="0"/>
                  <wp:positionH relativeFrom="column">
                    <wp:posOffset>845966</wp:posOffset>
                  </wp:positionH>
                  <wp:positionV relativeFrom="paragraph">
                    <wp:posOffset>145307</wp:posOffset>
                  </wp:positionV>
                  <wp:extent cx="1155940" cy="766066"/>
                  <wp:effectExtent l="0" t="0" r="6350" b="0"/>
                  <wp:wrapSquare wrapText="bothSides"/>
                  <wp:docPr id="57411" name="Picture 57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40" cy="76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Area model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966A2" w:rsidRPr="005504FE" w:rsidTr="002966A2">
        <w:trPr>
          <w:trHeight w:val="1951"/>
          <w:jc w:val="center"/>
        </w:trPr>
        <w:tc>
          <w:tcPr>
            <w:tcW w:w="9819" w:type="dxa"/>
            <w:gridSpan w:val="6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 xml:space="preserve">Y6 </w:t>
            </w: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To divide proper fractions by whole numbers.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Use arrays to examine division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Divide proper fractions by whole numbers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Investigating equivalence when dividing with fractions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Investigating equivalence with fraction division and multiplication</w:t>
            </w:r>
          </w:p>
        </w:tc>
        <w:tc>
          <w:tcPr>
            <w:tcW w:w="5270" w:type="dxa"/>
          </w:tcPr>
          <w:p w:rsidR="002966A2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roup objective/s (Y5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</w:p>
          <w:p w:rsidR="002966A2" w:rsidRPr="002966A2" w:rsidRDefault="002966A2" w:rsidP="002966A2">
            <w:pPr>
              <w:pStyle w:val="ListParagraph"/>
              <w:numPr>
                <w:ilvl w:val="0"/>
                <w:numId w:val="37"/>
              </w:num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2966A2">
              <w:rPr>
                <w:rFonts w:ascii="Comic Sans MS" w:hAnsi="Comic Sans MS"/>
                <w:sz w:val="20"/>
                <w:szCs w:val="20"/>
              </w:rPr>
              <w:t>Solve problems involving multiplication and division including scaling by simple fractions and problems involving simple rates.</w:t>
            </w:r>
          </w:p>
          <w:p w:rsidR="002966A2" w:rsidRPr="002966A2" w:rsidRDefault="002966A2" w:rsidP="002966A2">
            <w:pPr>
              <w:pStyle w:val="ListParagraph"/>
              <w:numPr>
                <w:ilvl w:val="0"/>
                <w:numId w:val="37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2966A2">
              <w:rPr>
                <w:rFonts w:ascii="Comic Sans MS" w:hAnsi="Comic Sans MS"/>
                <w:sz w:val="20"/>
                <w:szCs w:val="20"/>
              </w:rPr>
              <w:t>To be able to multiply proper fractions and mixed numbers by whole numbers supported by materials and diagrams.</w:t>
            </w:r>
          </w:p>
        </w:tc>
      </w:tr>
      <w:tr w:rsidR="002966A2" w:rsidRPr="005504FE" w:rsidTr="002966A2">
        <w:trPr>
          <w:trHeight w:val="555"/>
          <w:jc w:val="center"/>
        </w:trPr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736" w:type="dxa"/>
            <w:gridSpan w:val="2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270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966A2" w:rsidRPr="005504FE" w:rsidTr="002966A2">
        <w:trPr>
          <w:trHeight w:val="826"/>
          <w:jc w:val="center"/>
        </w:trPr>
        <w:tc>
          <w:tcPr>
            <w:tcW w:w="2410" w:type="dxa"/>
            <w:gridSpan w:val="2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One whole has been divided into _____ equal parts.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I have/ shaded ______ part(s) of the whole. 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Each ______ has been divided into _____ equal parts.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Example ¼ </w:t>
            </w:r>
            <w:r w:rsidRPr="005504FE">
              <w:rPr>
                <w:rFonts w:ascii="Comic Sans MS" w:hAnsi="Comic Sans MS"/>
                <w:sz w:val="20"/>
                <w:szCs w:val="20"/>
                <w:lang w:val="en-US"/>
              </w:rPr>
              <w:t xml:space="preserve">÷ 2 =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One whole has been divided into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four</w:t>
            </w:r>
            <w:r w:rsidRPr="005504FE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5504FE">
              <w:rPr>
                <w:rFonts w:ascii="Comic Sans MS" w:hAnsi="Comic Sans MS"/>
                <w:sz w:val="20"/>
                <w:szCs w:val="20"/>
              </w:rPr>
              <w:t>equal parts.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I have/ shaded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one</w:t>
            </w: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part(s) of the whole. 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Each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quarter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has been divided into </w:t>
            </w:r>
            <w:r w:rsidRPr="005504FE">
              <w:rPr>
                <w:rFonts w:ascii="Comic Sans MS" w:hAnsi="Comic Sans MS"/>
                <w:i/>
                <w:sz w:val="20"/>
                <w:szCs w:val="20"/>
                <w:u w:val="single"/>
              </w:rPr>
              <w:t>two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equal parts.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3" w:type="dxa"/>
          </w:tcPr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Divided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Divided by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Divided into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 part(s)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Parts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Multiply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Whole number</w:t>
            </w:r>
          </w:p>
        </w:tc>
        <w:tc>
          <w:tcPr>
            <w:tcW w:w="2410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To divide fractions, multiply the denominator by the whole number. </w:t>
            </w:r>
          </w:p>
        </w:tc>
        <w:tc>
          <w:tcPr>
            <w:tcW w:w="2736" w:type="dxa"/>
            <w:gridSpan w:val="2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723B818" wp14:editId="005A148A">
                  <wp:extent cx="1359673" cy="1100688"/>
                  <wp:effectExtent l="0" t="0" r="0" b="4445"/>
                  <wp:docPr id="57412" name="Picture 57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61" cy="110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attempt to divide by the numerator and denominator by the whole number. </w:t>
            </w:r>
          </w:p>
        </w:tc>
        <w:tc>
          <w:tcPr>
            <w:tcW w:w="5270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¼ </w:t>
            </w:r>
            <w:r w:rsidRPr="005504FE">
              <w:rPr>
                <w:rFonts w:ascii="Comic Sans MS" w:hAnsi="Comic Sans MS"/>
                <w:sz w:val="20"/>
                <w:szCs w:val="20"/>
                <w:lang w:val="en-US"/>
              </w:rPr>
              <w:t xml:space="preserve">÷ 2 =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AD29EDE" wp14:editId="1D256EFD">
                  <wp:extent cx="1250731" cy="515007"/>
                  <wp:effectExtent l="0" t="0" r="6985" b="0"/>
                  <wp:docPr id="57413" name="Picture 57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0"/>
                          <a:srcRect l="30672" t="59104" r="31309" b="13049"/>
                          <a:stretch/>
                        </pic:blipFill>
                        <pic:spPr bwMode="auto">
                          <a:xfrm>
                            <a:off x="0" y="0"/>
                            <a:ext cx="1250656" cy="51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01F9496" wp14:editId="16940C92">
                  <wp:extent cx="1250731" cy="516357"/>
                  <wp:effectExtent l="0" t="0" r="6985" b="0"/>
                  <wp:docPr id="57414" name="Picture 57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1"/>
                          <a:srcRect l="29710" t="58648" r="30797" b="12350"/>
                          <a:stretch/>
                        </pic:blipFill>
                        <pic:spPr bwMode="auto">
                          <a:xfrm>
                            <a:off x="0" y="0"/>
                            <a:ext cx="1253354" cy="51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8B2FADB" wp14:editId="154E77C8">
                  <wp:extent cx="1209600" cy="460728"/>
                  <wp:effectExtent l="0" t="0" r="0" b="0"/>
                  <wp:docPr id="57415" name="Picture 57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2"/>
                          <a:srcRect l="31353" t="61812" r="32076" b="13409"/>
                          <a:stretch/>
                        </pic:blipFill>
                        <pic:spPr bwMode="auto">
                          <a:xfrm>
                            <a:off x="0" y="0"/>
                            <a:ext cx="1212517" cy="46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then </w:t>
            </w: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E55ED6C" wp14:editId="41824A29">
                  <wp:extent cx="1209600" cy="453590"/>
                  <wp:effectExtent l="0" t="0" r="0" b="3810"/>
                  <wp:docPr id="57416" name="Picture 57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3"/>
                          <a:srcRect l="31017" t="61461" r="31885" b="13793"/>
                          <a:stretch/>
                        </pic:blipFill>
                        <pic:spPr bwMode="auto">
                          <a:xfrm>
                            <a:off x="0" y="0"/>
                            <a:ext cx="1210570" cy="45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then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6720" behindDoc="1" locked="0" layoutInCell="1" allowOverlap="1" wp14:anchorId="3E63DF89" wp14:editId="188360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2061</wp:posOffset>
                  </wp:positionV>
                  <wp:extent cx="1166400" cy="414399"/>
                  <wp:effectExtent l="0" t="0" r="0" b="5080"/>
                  <wp:wrapTight wrapText="bothSides">
                    <wp:wrapPolygon edited="0">
                      <wp:start x="0" y="0"/>
                      <wp:lineTo x="0" y="20871"/>
                      <wp:lineTo x="21176" y="20871"/>
                      <wp:lineTo x="21176" y="0"/>
                      <wp:lineTo x="0" y="0"/>
                    </wp:wrapPolygon>
                  </wp:wrapTight>
                  <wp:docPr id="57417" name="Picture 57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414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       ¼ </w:t>
            </w:r>
            <w:r w:rsidRPr="005504FE">
              <w:rPr>
                <w:rFonts w:ascii="Comic Sans MS" w:hAnsi="Comic Sans MS"/>
                <w:sz w:val="20"/>
                <w:szCs w:val="20"/>
                <w:lang w:val="en-US"/>
              </w:rPr>
              <w:t>÷ 2 is 1/8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        ¼ </w:t>
            </w:r>
            <w:r w:rsidRPr="005504FE">
              <w:rPr>
                <w:rFonts w:ascii="Comic Sans MS" w:hAnsi="Comic Sans MS"/>
                <w:sz w:val="20"/>
                <w:szCs w:val="20"/>
                <w:lang w:val="en-US"/>
              </w:rPr>
              <w:t>÷ 2 is the same as ¼ x ½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03082E3D" wp14:editId="6BE27C07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588010</wp:posOffset>
                  </wp:positionV>
                  <wp:extent cx="2212975" cy="667385"/>
                  <wp:effectExtent l="0" t="0" r="0" b="0"/>
                  <wp:wrapSquare wrapText="bothSides"/>
                  <wp:docPr id="57418" name="Picture 57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ABCF647" wp14:editId="6E40FB8D">
                  <wp:extent cx="927387" cy="1199072"/>
                  <wp:effectExtent l="0" t="0" r="6350" b="1270"/>
                  <wp:docPr id="57419" name="Picture 57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73" cy="120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04FE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2966A2" w:rsidRPr="005504FE" w:rsidRDefault="002966A2" w:rsidP="002966A2">
      <w:pPr>
        <w:tabs>
          <w:tab w:val="left" w:pos="5230"/>
        </w:tabs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5089" w:type="dxa"/>
        <w:jc w:val="center"/>
        <w:tblLook w:val="04A0" w:firstRow="1" w:lastRow="0" w:firstColumn="1" w:lastColumn="0" w:noHBand="0" w:noVBand="1"/>
      </w:tblPr>
      <w:tblGrid>
        <w:gridCol w:w="2345"/>
        <w:gridCol w:w="2392"/>
        <w:gridCol w:w="2365"/>
        <w:gridCol w:w="2373"/>
        <w:gridCol w:w="5614"/>
      </w:tblGrid>
      <w:tr w:rsidR="002966A2" w:rsidRPr="005504FE" w:rsidTr="002966A2">
        <w:trPr>
          <w:trHeight w:val="1951"/>
          <w:jc w:val="center"/>
        </w:trPr>
        <w:tc>
          <w:tcPr>
            <w:tcW w:w="9475" w:type="dxa"/>
            <w:gridSpan w:val="4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br w:type="page"/>
            </w:r>
            <w:r w:rsidR="009555D5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 xml:space="preserve">Y6 </w:t>
            </w:r>
            <w:r w:rsidR="009555D5"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NC Objective:</w:t>
            </w:r>
            <w:r w:rsidR="009555D5"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To associate a fraction with division and calculate decimal fraction equivalents for a simple fraction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Finding equivalence with tenths, hundredths and thousandths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Using short division to find equivalence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Use the relationship between division and fractions to solve problems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14" w:type="dxa"/>
          </w:tcPr>
          <w:p w:rsidR="002966A2" w:rsidRPr="007A72D3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roup objective/s (Y5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2966A2" w:rsidRDefault="002966A2" w:rsidP="002966A2">
            <w:pPr>
              <w:pStyle w:val="ListParagraph"/>
              <w:numPr>
                <w:ilvl w:val="0"/>
                <w:numId w:val="38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2966A2">
              <w:rPr>
                <w:rFonts w:ascii="Comic Sans MS" w:hAnsi="Comic Sans MS"/>
                <w:sz w:val="20"/>
                <w:szCs w:val="20"/>
              </w:rPr>
              <w:t>Read and write decimal numbers as fractions.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In year 5, pupils convert fractions into decimals by calculating equivalent fractions which have a denominator that is a power of 10.  </w:t>
            </w:r>
          </w:p>
        </w:tc>
      </w:tr>
      <w:tr w:rsidR="002966A2" w:rsidRPr="005504FE" w:rsidTr="002966A2">
        <w:trPr>
          <w:trHeight w:val="555"/>
          <w:jc w:val="center"/>
        </w:trPr>
        <w:tc>
          <w:tcPr>
            <w:tcW w:w="234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92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614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966A2" w:rsidRPr="005504FE" w:rsidTr="002966A2">
        <w:trPr>
          <w:trHeight w:val="826"/>
          <w:jc w:val="center"/>
        </w:trPr>
        <w:tc>
          <w:tcPr>
            <w:tcW w:w="2345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____ out of _____.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____ divided by ____.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____ ÷ _____ 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Exchange _______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for _______.</w:t>
            </w:r>
          </w:p>
        </w:tc>
        <w:tc>
          <w:tcPr>
            <w:tcW w:w="2392" w:type="dxa"/>
          </w:tcPr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Decimal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Equivalent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Equivalence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Same as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Out of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Divided by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Division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 groups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Exchange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Tenths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Hundredths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Thousandths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Dividend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Divisor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1"/>
              </w:numPr>
              <w:ind w:left="392"/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Quotient</w:t>
            </w:r>
          </w:p>
        </w:tc>
        <w:tc>
          <w:tcPr>
            <w:tcW w:w="2365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Numerator ÷ Denominator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To write a fraction as a decimal, divide the numerator by the denominator.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3" w:type="dxa"/>
          </w:tcPr>
          <w:p w:rsidR="002966A2" w:rsidRPr="005504FE" w:rsidRDefault="002966A2" w:rsidP="002966A2">
            <w:pPr>
              <w:rPr>
                <w:noProof/>
                <w:sz w:val="20"/>
                <w:szCs w:val="20"/>
                <w:lang w:eastAsia="en-GB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4DFF306E" wp14:editId="51F1CE7E">
                  <wp:simplePos x="0" y="0"/>
                  <wp:positionH relativeFrom="column">
                    <wp:posOffset>-11167</wp:posOffset>
                  </wp:positionH>
                  <wp:positionV relativeFrom="paragraph">
                    <wp:posOffset>484433</wp:posOffset>
                  </wp:positionV>
                  <wp:extent cx="1285336" cy="1372058"/>
                  <wp:effectExtent l="0" t="0" r="0" b="0"/>
                  <wp:wrapSquare wrapText="bothSides"/>
                  <wp:docPr id="57420" name="Picture 57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36" cy="13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rFonts w:ascii="Comic Sans MS" w:hAnsi="Comic Sans MS"/>
                <w:sz w:val="20"/>
                <w:szCs w:val="20"/>
              </w:rPr>
              <w:t>Pupils may divide the denominator by the numerator.</w:t>
            </w:r>
          </w:p>
          <w:p w:rsidR="002966A2" w:rsidRPr="005504FE" w:rsidRDefault="002966A2" w:rsidP="002966A2">
            <w:pPr>
              <w:rPr>
                <w:noProof/>
                <w:sz w:val="20"/>
                <w:szCs w:val="20"/>
                <w:lang w:eastAsia="en-GB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not recognise that the fraction bar represents ‘out of’, which relates to ‘divided by’.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not have a secure understanding of dividing decimal numbers. </w:t>
            </w:r>
          </w:p>
        </w:tc>
        <w:tc>
          <w:tcPr>
            <w:tcW w:w="5614" w:type="dxa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448B8C25" wp14:editId="388C2F26">
                  <wp:simplePos x="0" y="0"/>
                  <wp:positionH relativeFrom="column">
                    <wp:posOffset>2070514</wp:posOffset>
                  </wp:positionH>
                  <wp:positionV relativeFrom="paragraph">
                    <wp:posOffset>218330</wp:posOffset>
                  </wp:positionV>
                  <wp:extent cx="1383527" cy="1330854"/>
                  <wp:effectExtent l="0" t="0" r="7620" b="3175"/>
                  <wp:wrapSquare wrapText="bothSides"/>
                  <wp:docPr id="57421" name="Picture 57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27" cy="133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4FE">
              <w:rPr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74F9981F" wp14:editId="264DDCD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170815</wp:posOffset>
                  </wp:positionV>
                  <wp:extent cx="1972945" cy="1391285"/>
                  <wp:effectExtent l="0" t="0" r="8255" b="0"/>
                  <wp:wrapSquare wrapText="bothSides"/>
                  <wp:docPr id="57422" name="Picture 57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4FE">
              <w:rPr>
                <w:rFonts w:ascii="Comic Sans MS" w:hAnsi="Comic Sans MS"/>
                <w:b/>
                <w:sz w:val="20"/>
                <w:szCs w:val="20"/>
                <w:u w:val="single"/>
              </w:rPr>
              <w:t>Equivalence with tenths and hundredths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  <w:u w:val="single"/>
              </w:rPr>
              <w:t>Using short division to find equivalence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2/5 = ‘two out of five’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       = ‘two divided by 5’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       = 2 ÷ 5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41EF104" wp14:editId="0210DB0F">
                  <wp:extent cx="1781092" cy="987697"/>
                  <wp:effectExtent l="0" t="0" r="0" b="3175"/>
                  <wp:docPr id="57423" name="Picture 57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267" cy="99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2966A2" w:rsidRDefault="002966A2"/>
    <w:tbl>
      <w:tblPr>
        <w:tblStyle w:val="TableGrid"/>
        <w:tblW w:w="15089" w:type="dxa"/>
        <w:jc w:val="center"/>
        <w:tblLook w:val="04A0" w:firstRow="1" w:lastRow="0" w:firstColumn="1" w:lastColumn="0" w:noHBand="0" w:noVBand="1"/>
      </w:tblPr>
      <w:tblGrid>
        <w:gridCol w:w="2246"/>
        <w:gridCol w:w="2328"/>
        <w:gridCol w:w="2295"/>
        <w:gridCol w:w="2694"/>
        <w:gridCol w:w="5526"/>
      </w:tblGrid>
      <w:tr w:rsidR="002966A2" w:rsidRPr="005504FE" w:rsidTr="009555D5">
        <w:trPr>
          <w:trHeight w:val="1772"/>
          <w:jc w:val="center"/>
        </w:trPr>
        <w:tc>
          <w:tcPr>
            <w:tcW w:w="9918" w:type="dxa"/>
            <w:gridSpan w:val="4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 xml:space="preserve">Y6 </w:t>
            </w:r>
            <w:r w:rsidRPr="007A72D3">
              <w:rPr>
                <w:rFonts w:ascii="Comic Sans MS" w:hAnsi="Comic Sans MS"/>
                <w:b/>
                <w:color w:val="3333FF"/>
                <w:sz w:val="20"/>
                <w:szCs w:val="20"/>
                <w:u w:val="single"/>
              </w:rPr>
              <w:t>NC Objective:</w:t>
            </w:r>
            <w:r w:rsidRPr="007A72D3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  <w:r w:rsidRPr="005504FE">
              <w:rPr>
                <w:rFonts w:ascii="Comic Sans MS" w:hAnsi="Comic Sans MS"/>
                <w:b/>
                <w:sz w:val="20"/>
                <w:szCs w:val="20"/>
              </w:rPr>
              <w:t>To recall and use equivalences between simple fractions, decimals and percentages, including in different contexts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 xml:space="preserve">Small steps: </w:t>
            </w:r>
          </w:p>
          <w:p w:rsidR="002966A2" w:rsidRPr="005504FE" w:rsidRDefault="002966A2" w:rsidP="002966A2">
            <w:pPr>
              <w:pStyle w:val="Default"/>
              <w:numPr>
                <w:ilvl w:val="0"/>
                <w:numId w:val="26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Associate fractions and decimals with percentages</w:t>
            </w:r>
          </w:p>
          <w:p w:rsidR="002966A2" w:rsidRPr="005504FE" w:rsidRDefault="002966A2" w:rsidP="002966A2">
            <w:pPr>
              <w:pStyle w:val="Default"/>
              <w:numPr>
                <w:ilvl w:val="0"/>
                <w:numId w:val="26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Compare and order fractions, decimals and percentages </w:t>
            </w:r>
          </w:p>
          <w:p w:rsidR="002966A2" w:rsidRPr="005504FE" w:rsidRDefault="002966A2" w:rsidP="002966A2">
            <w:pPr>
              <w:pStyle w:val="Default"/>
              <w:numPr>
                <w:ilvl w:val="0"/>
                <w:numId w:val="26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Determining the most appropriate equivalence in different contexts</w:t>
            </w:r>
          </w:p>
        </w:tc>
        <w:tc>
          <w:tcPr>
            <w:tcW w:w="5171" w:type="dxa"/>
          </w:tcPr>
          <w:p w:rsidR="002966A2" w:rsidRPr="007A72D3" w:rsidRDefault="002966A2" w:rsidP="002966A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Previous year g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roup objective/s (Y5</w:t>
            </w:r>
            <w:r w:rsidRPr="007A72D3">
              <w:rPr>
                <w:rFonts w:ascii="Comic Sans MS" w:hAnsi="Comic Sans MS"/>
                <w:b/>
                <w:sz w:val="20"/>
                <w:szCs w:val="20"/>
                <w:u w:val="single"/>
              </w:rPr>
              <w:t>):</w:t>
            </w:r>
            <w:r w:rsidRPr="007A72D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966A2" w:rsidRPr="002966A2" w:rsidRDefault="002966A2" w:rsidP="002966A2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2966A2">
              <w:rPr>
                <w:rFonts w:ascii="Comic Sans MS" w:hAnsi="Comic Sans MS"/>
                <w:sz w:val="20"/>
                <w:szCs w:val="20"/>
              </w:rPr>
              <w:t>Read and write decimal numbers as fractions.</w:t>
            </w:r>
          </w:p>
          <w:p w:rsidR="002966A2" w:rsidRPr="009555D5" w:rsidRDefault="002966A2" w:rsidP="002966A2">
            <w:pPr>
              <w:rPr>
                <w:rFonts w:ascii="Comic Sans MS" w:hAnsi="Comic Sans MS"/>
                <w:sz w:val="14"/>
                <w:szCs w:val="20"/>
              </w:rPr>
            </w:pPr>
          </w:p>
          <w:p w:rsidR="002966A2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From percentages block:</w:t>
            </w:r>
          </w:p>
          <w:p w:rsidR="002966A2" w:rsidRPr="002966A2" w:rsidRDefault="002966A2" w:rsidP="002966A2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0"/>
                <w:szCs w:val="20"/>
              </w:rPr>
            </w:pPr>
            <w:r w:rsidRPr="002966A2">
              <w:rPr>
                <w:rFonts w:ascii="Comic Sans MS" w:hAnsi="Comic Sans MS"/>
                <w:sz w:val="20"/>
                <w:szCs w:val="20"/>
              </w:rPr>
              <w:t>W</w:t>
            </w:r>
            <w:r w:rsidRPr="002966A2">
              <w:rPr>
                <w:rFonts w:ascii="Comic Sans MS" w:hAnsi="Comic Sans MS" w:cs="Arial"/>
                <w:color w:val="0B0C0C"/>
                <w:sz w:val="20"/>
                <w:szCs w:val="20"/>
                <w:shd w:val="clear" w:color="auto" w:fill="FFFFFF"/>
              </w:rPr>
              <w:t>rite percentages as a fraction with denominator 100, and as a decimal fraction.</w:t>
            </w:r>
          </w:p>
        </w:tc>
      </w:tr>
      <w:tr w:rsidR="002966A2" w:rsidRPr="005504FE" w:rsidTr="009555D5">
        <w:trPr>
          <w:trHeight w:val="555"/>
          <w:jc w:val="center"/>
        </w:trPr>
        <w:tc>
          <w:tcPr>
            <w:tcW w:w="234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Sentence stems</w:t>
            </w:r>
          </w:p>
        </w:tc>
        <w:tc>
          <w:tcPr>
            <w:tcW w:w="2392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Key vocabulary</w:t>
            </w: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Conclusion/Rule</w:t>
            </w:r>
          </w:p>
        </w:tc>
        <w:tc>
          <w:tcPr>
            <w:tcW w:w="2816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What it’s not/possible misconceptions</w:t>
            </w:r>
          </w:p>
        </w:tc>
        <w:tc>
          <w:tcPr>
            <w:tcW w:w="5171" w:type="dxa"/>
            <w:shd w:val="clear" w:color="auto" w:fill="D9D9D9" w:themeFill="background1" w:themeFillShade="D9"/>
            <w:vAlign w:val="center"/>
          </w:tcPr>
          <w:p w:rsidR="002966A2" w:rsidRPr="005504FE" w:rsidRDefault="002966A2" w:rsidP="002966A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504FE">
              <w:rPr>
                <w:rFonts w:ascii="Comic Sans MS" w:hAnsi="Comic Sans MS"/>
                <w:b/>
                <w:sz w:val="20"/>
                <w:szCs w:val="20"/>
              </w:rPr>
              <w:t>Representations (CPA)</w:t>
            </w:r>
          </w:p>
        </w:tc>
      </w:tr>
      <w:tr w:rsidR="002966A2" w:rsidRPr="005504FE" w:rsidTr="009555D5">
        <w:trPr>
          <w:trHeight w:val="826"/>
          <w:jc w:val="center"/>
        </w:trPr>
        <w:tc>
          <w:tcPr>
            <w:tcW w:w="2345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>Equivalent fractions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If you multiply/ divide the numerator by ____, multiply/ divide the denominator by ____.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>Fractions to decimals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____ out of _____.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____ divided by ____.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____ ÷ _____ 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Exchange _______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for _______.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A percentage will always have ____ equal parts.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_____ is </w:t>
            </w:r>
            <w:r w:rsidR="009555D5">
              <w:rPr>
                <w:rFonts w:ascii="Comic Sans MS" w:hAnsi="Comic Sans MS"/>
                <w:sz w:val="20"/>
                <w:szCs w:val="20"/>
              </w:rPr>
              <w:t>therefore equivalent to ______.</w:t>
            </w:r>
          </w:p>
        </w:tc>
        <w:tc>
          <w:tcPr>
            <w:tcW w:w="2392" w:type="dxa"/>
          </w:tcPr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Fraction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Percentage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Decimal 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Equivalent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Same as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Numerator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Denominator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Fraction Bar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Out of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Divided by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Division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Equal groups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Exchange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Whole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Tenths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Hundredths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Thousandths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Dividend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Divisor</w:t>
            </w:r>
          </w:p>
          <w:p w:rsidR="002966A2" w:rsidRPr="005504FE" w:rsidRDefault="002966A2" w:rsidP="002966A2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Quotient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65" w:type="dxa"/>
          </w:tcPr>
          <w:p w:rsidR="002966A2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>Fraction to Decimal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Divide the</w:t>
            </w:r>
            <w:r w:rsidR="009555D5">
              <w:rPr>
                <w:rFonts w:ascii="Comic Sans MS" w:hAnsi="Comic Sans MS"/>
                <w:sz w:val="20"/>
                <w:szCs w:val="20"/>
              </w:rPr>
              <w:t xml:space="preserve"> numerator by the denominator. </w:t>
            </w:r>
          </w:p>
          <w:p w:rsidR="009555D5" w:rsidRPr="005504FE" w:rsidRDefault="009555D5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>Fraction to a Percentage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Find an equivalent fraction,</w:t>
            </w:r>
            <w:r w:rsidR="009555D5">
              <w:rPr>
                <w:rFonts w:ascii="Comic Sans MS" w:hAnsi="Comic Sans MS"/>
                <w:sz w:val="20"/>
                <w:szCs w:val="20"/>
              </w:rPr>
              <w:t xml:space="preserve"> where the denominator is 100. </w:t>
            </w:r>
          </w:p>
          <w:p w:rsidR="009555D5" w:rsidRPr="005504FE" w:rsidRDefault="009555D5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504FE">
              <w:rPr>
                <w:rFonts w:ascii="Comic Sans MS" w:hAnsi="Comic Sans MS"/>
                <w:sz w:val="20"/>
                <w:szCs w:val="20"/>
                <w:u w:val="single"/>
              </w:rPr>
              <w:t>Percentage to Fraction</w:t>
            </w:r>
            <w:r w:rsidRPr="005504FE">
              <w:rPr>
                <w:rFonts w:ascii="Comic Sans MS" w:hAnsi="Comic Sans MS"/>
                <w:sz w:val="20"/>
                <w:szCs w:val="20"/>
              </w:rPr>
              <w:t xml:space="preserve"> 100 becomes the denominator and the given percentage becomes the numerator.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16" w:type="dxa"/>
          </w:tcPr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not convert given fractions to a fraction with a denominator of 100 before using the numerator for the percentage.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not recognise that the fraction bar represents ‘out of’, which relates to ‘divided by’.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>Pupils may not have a secure understanding of dividing decimal numbers.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sz w:val="20"/>
                <w:szCs w:val="20"/>
              </w:rPr>
              <w:t xml:space="preserve">Pupils may not convert given mixed FDPs into a common unit of measure before comparing. </w:t>
            </w:r>
          </w:p>
        </w:tc>
        <w:tc>
          <w:tcPr>
            <w:tcW w:w="5171" w:type="dxa"/>
          </w:tcPr>
          <w:p w:rsidR="002966A2" w:rsidRPr="005504FE" w:rsidRDefault="002966A2" w:rsidP="002966A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</w:pPr>
            <w:r w:rsidRPr="005504FE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>How much of this shape had been shaded?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Write your answer as a percentage.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B06F31" wp14:editId="1AA6931B">
                  <wp:extent cx="3021496" cy="909493"/>
                  <wp:effectExtent l="0" t="0" r="7620" b="5080"/>
                  <wp:docPr id="57424" name="Picture 57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39" cy="91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Write your answer as a decimal number. </w:t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  <w:r w:rsidRPr="005504F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366374C" wp14:editId="036412D7">
                  <wp:extent cx="3371353" cy="1273181"/>
                  <wp:effectExtent l="0" t="0" r="635" b="3175"/>
                  <wp:docPr id="57425" name="Picture 57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874" cy="128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966A2" w:rsidRPr="005504FE" w:rsidRDefault="002966A2" w:rsidP="002966A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E22129" w:rsidRPr="007A72D3" w:rsidRDefault="00E22129" w:rsidP="005124CC">
      <w:pPr>
        <w:spacing w:after="0" w:line="240" w:lineRule="auto"/>
        <w:rPr>
          <w:rFonts w:ascii="Comic Sans MS" w:hAnsi="Comic Sans MS"/>
          <w:sz w:val="20"/>
          <w:szCs w:val="20"/>
        </w:rPr>
      </w:pPr>
    </w:p>
    <w:sectPr w:rsidR="00E22129" w:rsidRPr="007A72D3" w:rsidSect="00E452BA">
      <w:headerReference w:type="default" r:id="rId222"/>
      <w:footerReference w:type="default" r:id="rId223"/>
      <w:pgSz w:w="16838" w:h="11906" w:orient="landscape" w:code="9"/>
      <w:pgMar w:top="454" w:right="907" w:bottom="454" w:left="90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102" w:rsidRDefault="00FE7102" w:rsidP="00B54DFE">
      <w:pPr>
        <w:spacing w:after="0" w:line="240" w:lineRule="auto"/>
      </w:pPr>
      <w:r>
        <w:separator/>
      </w:r>
    </w:p>
  </w:endnote>
  <w:endnote w:type="continuationSeparator" w:id="0">
    <w:p w:rsidR="00FE7102" w:rsidRDefault="00FE7102" w:rsidP="00B54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">
    <w:altName w:val="Bario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riol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iol 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8891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66A2" w:rsidRPr="008562D8" w:rsidRDefault="008562D8" w:rsidP="008562D8">
        <w:pPr>
          <w:pStyle w:val="Footer"/>
          <w:jc w:val="center"/>
          <w:rPr>
            <w:rFonts w:ascii="Comic Sans MS" w:hAnsi="Comic Sans MS"/>
            <w:color w:val="FF0000"/>
            <w:sz w:val="18"/>
          </w:rPr>
        </w:pPr>
        <w:r w:rsidRPr="002D40CF">
          <w:rPr>
            <w:rFonts w:ascii="Comic Sans MS" w:hAnsi="Comic Sans MS"/>
            <w:color w:val="FF0000"/>
            <w:sz w:val="18"/>
          </w:rPr>
          <w:t>© Please note that some ideas and representations are originally from documents such as the White Rose Maths Hub, NCETM etc</w:t>
        </w:r>
        <w:r>
          <w:rPr>
            <w:rFonts w:ascii="Comic Sans MS" w:hAnsi="Comic Sans MS"/>
            <w:color w:val="FF0000"/>
            <w:sz w:val="18"/>
          </w:rPr>
          <w:t xml:space="preserve">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B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102" w:rsidRDefault="00FE7102" w:rsidP="00B54DFE">
      <w:pPr>
        <w:spacing w:after="0" w:line="240" w:lineRule="auto"/>
      </w:pPr>
      <w:r>
        <w:separator/>
      </w:r>
    </w:p>
  </w:footnote>
  <w:footnote w:type="continuationSeparator" w:id="0">
    <w:p w:rsidR="00FE7102" w:rsidRDefault="00FE7102" w:rsidP="00B54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6A2" w:rsidRPr="002D40CF" w:rsidRDefault="002966A2" w:rsidP="00B54DFE">
    <w:pPr>
      <w:pStyle w:val="Header"/>
      <w:jc w:val="center"/>
      <w:rPr>
        <w:rFonts w:ascii="Comic Sans MS" w:hAnsi="Comic Sans MS"/>
        <w:b/>
        <w:sz w:val="20"/>
      </w:rPr>
    </w:pPr>
    <w:r w:rsidRPr="002D40CF">
      <w:rPr>
        <w:b/>
        <w:noProof/>
        <w:sz w:val="20"/>
        <w:lang w:eastAsia="en-GB"/>
      </w:rPr>
      <w:drawing>
        <wp:anchor distT="0" distB="0" distL="114300" distR="114300" simplePos="0" relativeHeight="251658240" behindDoc="1" locked="0" layoutInCell="1" allowOverlap="1" wp14:anchorId="17A19B41" wp14:editId="2DCDC184">
          <wp:simplePos x="0" y="0"/>
          <wp:positionH relativeFrom="margin">
            <wp:align>right</wp:align>
          </wp:positionH>
          <wp:positionV relativeFrom="paragraph">
            <wp:posOffset>-179070</wp:posOffset>
          </wp:positionV>
          <wp:extent cx="1394460" cy="88099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880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0CF">
      <w:rPr>
        <w:rFonts w:ascii="Comic Sans MS" w:hAnsi="Comic Sans MS"/>
        <w:b/>
        <w:sz w:val="20"/>
      </w:rPr>
      <w:t>Humber Education Trust</w:t>
    </w:r>
  </w:p>
  <w:p w:rsidR="002966A2" w:rsidRDefault="002966A2" w:rsidP="00B54DFE">
    <w:pPr>
      <w:pStyle w:val="Header"/>
      <w:jc w:val="center"/>
      <w:rPr>
        <w:rFonts w:ascii="Comic Sans MS" w:hAnsi="Comic Sans MS"/>
        <w:b/>
        <w:sz w:val="20"/>
      </w:rPr>
    </w:pPr>
    <w:r w:rsidRPr="002D40CF">
      <w:rPr>
        <w:rFonts w:ascii="Comic Sans MS" w:hAnsi="Comic Sans MS"/>
        <w:b/>
        <w:sz w:val="20"/>
      </w:rPr>
      <w:t>Fractions Policy</w:t>
    </w:r>
  </w:p>
  <w:p w:rsidR="002966A2" w:rsidRPr="002D40CF" w:rsidRDefault="002966A2" w:rsidP="00B54DFE">
    <w:pPr>
      <w:pStyle w:val="Header"/>
      <w:jc w:val="center"/>
      <w:rPr>
        <w:rFonts w:ascii="Comic Sans MS" w:hAnsi="Comic Sans MS"/>
        <w:b/>
        <w:sz w:val="20"/>
      </w:rPr>
    </w:pPr>
    <w:r>
      <w:rPr>
        <w:rFonts w:ascii="Comic Sans MS" w:hAnsi="Comic Sans MS"/>
        <w:b/>
        <w:sz w:val="20"/>
      </w:rPr>
      <w:t>Planning support document</w:t>
    </w:r>
  </w:p>
  <w:p w:rsidR="002966A2" w:rsidRPr="002D40CF" w:rsidRDefault="002966A2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31098"/>
    <w:multiLevelType w:val="hybridMultilevel"/>
    <w:tmpl w:val="A7E0B6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E0452"/>
    <w:multiLevelType w:val="hybridMultilevel"/>
    <w:tmpl w:val="DD943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7CA7FBE"/>
    <w:multiLevelType w:val="hybridMultilevel"/>
    <w:tmpl w:val="7660B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82BBD"/>
    <w:multiLevelType w:val="hybridMultilevel"/>
    <w:tmpl w:val="7CD0A0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2442A0"/>
    <w:multiLevelType w:val="hybridMultilevel"/>
    <w:tmpl w:val="8D1016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EE158F"/>
    <w:multiLevelType w:val="hybridMultilevel"/>
    <w:tmpl w:val="6D06E6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3435D1"/>
    <w:multiLevelType w:val="hybridMultilevel"/>
    <w:tmpl w:val="9C4CC0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22459E"/>
    <w:multiLevelType w:val="hybridMultilevel"/>
    <w:tmpl w:val="EC38D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356F2"/>
    <w:multiLevelType w:val="hybridMultilevel"/>
    <w:tmpl w:val="79AE6A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A140D7"/>
    <w:multiLevelType w:val="hybridMultilevel"/>
    <w:tmpl w:val="6D3C2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859D7"/>
    <w:multiLevelType w:val="hybridMultilevel"/>
    <w:tmpl w:val="A10000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D70242"/>
    <w:multiLevelType w:val="hybridMultilevel"/>
    <w:tmpl w:val="582298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2" w15:restartNumberingAfterBreak="0">
    <w:nsid w:val="216131DF"/>
    <w:multiLevelType w:val="hybridMultilevel"/>
    <w:tmpl w:val="F5D20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90273"/>
    <w:multiLevelType w:val="hybridMultilevel"/>
    <w:tmpl w:val="35E06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272E5"/>
    <w:multiLevelType w:val="hybridMultilevel"/>
    <w:tmpl w:val="014E4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6C4DDF"/>
    <w:multiLevelType w:val="hybridMultilevel"/>
    <w:tmpl w:val="AFE683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A22BF7"/>
    <w:multiLevelType w:val="hybridMultilevel"/>
    <w:tmpl w:val="B6767B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DF4E55"/>
    <w:multiLevelType w:val="hybridMultilevel"/>
    <w:tmpl w:val="AA760F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872C4A"/>
    <w:multiLevelType w:val="hybridMultilevel"/>
    <w:tmpl w:val="A7D63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55DE6"/>
    <w:multiLevelType w:val="hybridMultilevel"/>
    <w:tmpl w:val="0AE8EB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D411A2"/>
    <w:multiLevelType w:val="hybridMultilevel"/>
    <w:tmpl w:val="51F48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3A6FC4"/>
    <w:multiLevelType w:val="hybridMultilevel"/>
    <w:tmpl w:val="2E12DE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B065CA"/>
    <w:multiLevelType w:val="hybridMultilevel"/>
    <w:tmpl w:val="E8D85E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52239D"/>
    <w:multiLevelType w:val="hybridMultilevel"/>
    <w:tmpl w:val="F7261E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6A6A85"/>
    <w:multiLevelType w:val="hybridMultilevel"/>
    <w:tmpl w:val="82709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7329F0"/>
    <w:multiLevelType w:val="hybridMultilevel"/>
    <w:tmpl w:val="28C20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8C278D"/>
    <w:multiLevelType w:val="hybridMultilevel"/>
    <w:tmpl w:val="598A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43974"/>
    <w:multiLevelType w:val="hybridMultilevel"/>
    <w:tmpl w:val="C414AE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6D3C14"/>
    <w:multiLevelType w:val="hybridMultilevel"/>
    <w:tmpl w:val="2B2CB9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A20368"/>
    <w:multiLevelType w:val="hybridMultilevel"/>
    <w:tmpl w:val="CB3EA3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BB15EF"/>
    <w:multiLevelType w:val="hybridMultilevel"/>
    <w:tmpl w:val="3D96F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8E4E3D"/>
    <w:multiLevelType w:val="hybridMultilevel"/>
    <w:tmpl w:val="87FEB4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6A65D0"/>
    <w:multiLevelType w:val="hybridMultilevel"/>
    <w:tmpl w:val="77E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EE1062"/>
    <w:multiLevelType w:val="hybridMultilevel"/>
    <w:tmpl w:val="808882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F03962"/>
    <w:multiLevelType w:val="hybridMultilevel"/>
    <w:tmpl w:val="6D4804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64458B"/>
    <w:multiLevelType w:val="hybridMultilevel"/>
    <w:tmpl w:val="48BEF4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2750F9"/>
    <w:multiLevelType w:val="hybridMultilevel"/>
    <w:tmpl w:val="2B466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E00112"/>
    <w:multiLevelType w:val="hybridMultilevel"/>
    <w:tmpl w:val="C88639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832686"/>
    <w:multiLevelType w:val="hybridMultilevel"/>
    <w:tmpl w:val="9760BC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29"/>
  </w:num>
  <w:num w:numId="4">
    <w:abstractNumId w:val="15"/>
  </w:num>
  <w:num w:numId="5">
    <w:abstractNumId w:val="6"/>
  </w:num>
  <w:num w:numId="6">
    <w:abstractNumId w:val="3"/>
  </w:num>
  <w:num w:numId="7">
    <w:abstractNumId w:val="35"/>
  </w:num>
  <w:num w:numId="8">
    <w:abstractNumId w:val="17"/>
  </w:num>
  <w:num w:numId="9">
    <w:abstractNumId w:val="4"/>
  </w:num>
  <w:num w:numId="10">
    <w:abstractNumId w:val="31"/>
  </w:num>
  <w:num w:numId="11">
    <w:abstractNumId w:val="38"/>
  </w:num>
  <w:num w:numId="12">
    <w:abstractNumId w:val="27"/>
  </w:num>
  <w:num w:numId="13">
    <w:abstractNumId w:val="8"/>
  </w:num>
  <w:num w:numId="14">
    <w:abstractNumId w:val="14"/>
  </w:num>
  <w:num w:numId="15">
    <w:abstractNumId w:val="23"/>
  </w:num>
  <w:num w:numId="16">
    <w:abstractNumId w:val="30"/>
  </w:num>
  <w:num w:numId="17">
    <w:abstractNumId w:val="19"/>
  </w:num>
  <w:num w:numId="18">
    <w:abstractNumId w:val="9"/>
  </w:num>
  <w:num w:numId="19">
    <w:abstractNumId w:val="34"/>
  </w:num>
  <w:num w:numId="20">
    <w:abstractNumId w:val="37"/>
  </w:num>
  <w:num w:numId="21">
    <w:abstractNumId w:val="20"/>
  </w:num>
  <w:num w:numId="22">
    <w:abstractNumId w:val="1"/>
  </w:num>
  <w:num w:numId="23">
    <w:abstractNumId w:val="21"/>
  </w:num>
  <w:num w:numId="24">
    <w:abstractNumId w:val="0"/>
  </w:num>
  <w:num w:numId="25">
    <w:abstractNumId w:val="13"/>
  </w:num>
  <w:num w:numId="26">
    <w:abstractNumId w:val="2"/>
  </w:num>
  <w:num w:numId="27">
    <w:abstractNumId w:val="12"/>
  </w:num>
  <w:num w:numId="28">
    <w:abstractNumId w:val="36"/>
  </w:num>
  <w:num w:numId="29">
    <w:abstractNumId w:val="18"/>
  </w:num>
  <w:num w:numId="30">
    <w:abstractNumId w:val="7"/>
  </w:num>
  <w:num w:numId="31">
    <w:abstractNumId w:val="26"/>
  </w:num>
  <w:num w:numId="32">
    <w:abstractNumId w:val="11"/>
  </w:num>
  <w:num w:numId="33">
    <w:abstractNumId w:val="5"/>
  </w:num>
  <w:num w:numId="34">
    <w:abstractNumId w:val="24"/>
  </w:num>
  <w:num w:numId="35">
    <w:abstractNumId w:val="16"/>
  </w:num>
  <w:num w:numId="36">
    <w:abstractNumId w:val="25"/>
  </w:num>
  <w:num w:numId="37">
    <w:abstractNumId w:val="32"/>
  </w:num>
  <w:num w:numId="38">
    <w:abstractNumId w:val="2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272"/>
    <w:rsid w:val="00113BCC"/>
    <w:rsid w:val="0019642B"/>
    <w:rsid w:val="001D5272"/>
    <w:rsid w:val="002966A2"/>
    <w:rsid w:val="002A05EA"/>
    <w:rsid w:val="002D40CF"/>
    <w:rsid w:val="002F378D"/>
    <w:rsid w:val="002F71ED"/>
    <w:rsid w:val="00321BE1"/>
    <w:rsid w:val="003837AB"/>
    <w:rsid w:val="0047157B"/>
    <w:rsid w:val="00473386"/>
    <w:rsid w:val="004D440C"/>
    <w:rsid w:val="005124CC"/>
    <w:rsid w:val="005F6A6A"/>
    <w:rsid w:val="006669C5"/>
    <w:rsid w:val="007A72D3"/>
    <w:rsid w:val="00822942"/>
    <w:rsid w:val="008562D8"/>
    <w:rsid w:val="008F0894"/>
    <w:rsid w:val="00934610"/>
    <w:rsid w:val="009555D5"/>
    <w:rsid w:val="00A10C03"/>
    <w:rsid w:val="00A45AF9"/>
    <w:rsid w:val="00B35573"/>
    <w:rsid w:val="00B52DDA"/>
    <w:rsid w:val="00B54DFE"/>
    <w:rsid w:val="00C2446A"/>
    <w:rsid w:val="00C3540D"/>
    <w:rsid w:val="00C938BE"/>
    <w:rsid w:val="00CB3981"/>
    <w:rsid w:val="00D8068B"/>
    <w:rsid w:val="00E22129"/>
    <w:rsid w:val="00E452BA"/>
    <w:rsid w:val="00E71654"/>
    <w:rsid w:val="00F24220"/>
    <w:rsid w:val="00FB51BA"/>
    <w:rsid w:val="00FE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BC95673-6D5C-4A84-A885-B579960C7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5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52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4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DFE"/>
  </w:style>
  <w:style w:type="paragraph" w:styleId="Footer">
    <w:name w:val="footer"/>
    <w:basedOn w:val="Normal"/>
    <w:link w:val="FooterChar"/>
    <w:uiPriority w:val="99"/>
    <w:unhideWhenUsed/>
    <w:rsid w:val="00B54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DFE"/>
  </w:style>
  <w:style w:type="paragraph" w:styleId="BalloonText">
    <w:name w:val="Balloon Text"/>
    <w:basedOn w:val="Normal"/>
    <w:link w:val="BalloonTextChar"/>
    <w:uiPriority w:val="99"/>
    <w:semiHidden/>
    <w:unhideWhenUsed/>
    <w:rsid w:val="00B5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D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0894"/>
    <w:pPr>
      <w:autoSpaceDE w:val="0"/>
      <w:autoSpaceDN w:val="0"/>
      <w:adjustRightInd w:val="0"/>
      <w:spacing w:after="0" w:line="240" w:lineRule="auto"/>
    </w:pPr>
    <w:rPr>
      <w:rFonts w:ascii="Bariol" w:hAnsi="Bariol" w:cs="Bari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1.png"/><Relationship Id="rId181" Type="http://schemas.openxmlformats.org/officeDocument/2006/relationships/image" Target="media/image172.emf"/><Relationship Id="rId216" Type="http://schemas.openxmlformats.org/officeDocument/2006/relationships/image" Target="media/image207.png"/><Relationship Id="rId211" Type="http://schemas.openxmlformats.org/officeDocument/2006/relationships/image" Target="media/image202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image" Target="media/image183.png"/><Relationship Id="rId197" Type="http://schemas.openxmlformats.org/officeDocument/2006/relationships/image" Target="media/image188.png"/><Relationship Id="rId206" Type="http://schemas.openxmlformats.org/officeDocument/2006/relationships/image" Target="media/image197.png"/><Relationship Id="rId201" Type="http://schemas.openxmlformats.org/officeDocument/2006/relationships/image" Target="media/image192.png"/><Relationship Id="rId222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217" Type="http://schemas.openxmlformats.org/officeDocument/2006/relationships/image" Target="media/image20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3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emf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3.png"/><Relationship Id="rId207" Type="http://schemas.openxmlformats.org/officeDocument/2006/relationships/image" Target="media/image198.png"/><Relationship Id="rId223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4.png"/><Relationship Id="rId218" Type="http://schemas.openxmlformats.org/officeDocument/2006/relationships/image" Target="media/image209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880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gif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image" Target="media/image199.png"/><Relationship Id="rId19" Type="http://schemas.openxmlformats.org/officeDocument/2006/relationships/image" Target="media/image12.jpeg"/><Relationship Id="rId224" Type="http://schemas.openxmlformats.org/officeDocument/2006/relationships/fontTable" Target="fontTable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1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890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1.emf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9.png"/><Relationship Id="rId221" Type="http://schemas.openxmlformats.org/officeDocument/2006/relationships/image" Target="media/image212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3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AF392-5613-400B-B59B-CDBF42842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5E7D5E4B</Template>
  <TotalTime>0</TotalTime>
  <Pages>8</Pages>
  <Words>8170</Words>
  <Characters>46570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Adelaide Primary School</Company>
  <LinksUpToDate>false</LinksUpToDate>
  <CharactersWithSpaces>54631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Adkinson</dc:creator>
  <cp:lastModifiedBy>tlitherland</cp:lastModifiedBy>
  <cp:revision>2</cp:revision>
  <cp:lastPrinted>2018-12-20T12:35:00Z</cp:lastPrinted>
  <dcterms:created xsi:type="dcterms:W3CDTF">2019-01-23T09:38:00Z</dcterms:created>
  <dcterms:modified xsi:type="dcterms:W3CDTF">2019-01-23T09:38:00Z</dcterms:modified>
</cp:coreProperties>
</file>